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9158966"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4362BBF2" w:rsidR="008B6D00" w:rsidRPr="00FD7B79" w:rsidRDefault="00716EC4" w:rsidP="007F46FE">
      <w:pPr>
        <w:tabs>
          <w:tab w:val="left" w:pos="7960"/>
        </w:tabs>
        <w:ind w:right="-10"/>
        <w:rPr>
          <w:rFonts w:cs="Arial"/>
        </w:rPr>
      </w:pPr>
      <w:r>
        <w:rPr>
          <w:rFonts w:cs="Arial"/>
        </w:rPr>
        <w:t xml:space="preserve">4 October </w:t>
      </w:r>
      <w:r w:rsidR="001D3072" w:rsidRPr="00FD7B79">
        <w:rPr>
          <w:rFonts w:cs="Arial"/>
        </w:rPr>
        <w:t>201</w:t>
      </w:r>
      <w:r w:rsidR="00651016">
        <w:rPr>
          <w:rFonts w:cs="Arial"/>
        </w:rPr>
        <w:t>5</w:t>
      </w:r>
      <w:r w:rsidR="008B6D00" w:rsidRPr="00FD7B79">
        <w:rPr>
          <w:rFonts w:cs="Arial"/>
        </w:rPr>
        <w:tab/>
        <w:t>Message</w:t>
      </w:r>
      <w:r>
        <w:rPr>
          <w:rFonts w:cs="Arial"/>
        </w:rPr>
        <w:t xml:space="preserve"> 2</w:t>
      </w:r>
      <w:r w:rsidR="00EC6916">
        <w:rPr>
          <w:rFonts w:cs="Arial"/>
        </w:rPr>
        <w:t xml:space="preserve"> of 5</w:t>
      </w:r>
    </w:p>
    <w:p w14:paraId="7D7D519B" w14:textId="0728E1FC" w:rsidR="008B6D00" w:rsidRPr="00FD7B79" w:rsidRDefault="001D3072" w:rsidP="007F46FE">
      <w:pPr>
        <w:tabs>
          <w:tab w:val="left" w:pos="7960"/>
        </w:tabs>
        <w:ind w:right="-10"/>
        <w:rPr>
          <w:rFonts w:cs="Arial"/>
        </w:rPr>
      </w:pPr>
      <w:r w:rsidRPr="00FD7B79">
        <w:rPr>
          <w:rFonts w:cs="Arial"/>
        </w:rPr>
        <w:t>NLT</w:t>
      </w:r>
      <w:r w:rsidR="00EC6916">
        <w:rPr>
          <w:rFonts w:cs="Arial"/>
        </w:rPr>
        <w:tab/>
        <w:t>45</w:t>
      </w:r>
      <w:r w:rsidR="008B6D00" w:rsidRPr="00FD7B79">
        <w:rPr>
          <w:rFonts w:cs="Arial"/>
        </w:rPr>
        <w:t xml:space="preserve"> Minutes</w:t>
      </w:r>
    </w:p>
    <w:p w14:paraId="4BB0AD0E" w14:textId="344C97C7" w:rsidR="008B6D00" w:rsidRPr="00FD7B79" w:rsidRDefault="00591CC1">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93805C6">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F01048" w:rsidRPr="001269F9" w:rsidRDefault="00F0104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7300D749" w14:textId="77777777" w:rsidR="00F01048" w:rsidRPr="001269F9" w:rsidRDefault="00F01048" w:rsidP="00D347DB">
                      <w:pPr>
                        <w:jc w:val="center"/>
                        <w:rPr>
                          <w:sz w:val="20"/>
                        </w:rPr>
                      </w:pPr>
                      <w:r w:rsidRPr="001269F9">
                        <w:rPr>
                          <w:sz w:val="20"/>
                        </w:rPr>
                        <w:t>Title</w:t>
                      </w:r>
                    </w:p>
                  </w:txbxContent>
                </v:textbox>
              </v:shape>
            </w:pict>
          </mc:Fallback>
        </mc:AlternateContent>
      </w:r>
      <w:r>
        <w:rPr>
          <w:rFonts w:cs="Arial"/>
          <w:b/>
          <w:sz w:val="32"/>
        </w:rPr>
        <w:t>Christ’s Future Rule in Jerusalem</w:t>
      </w:r>
    </w:p>
    <w:p w14:paraId="53EBD4C4" w14:textId="7857FEE1" w:rsidR="008B6D00" w:rsidRPr="00FD7B79" w:rsidRDefault="00E80470" w:rsidP="000B4941">
      <w:pPr>
        <w:pStyle w:val="Header"/>
        <w:tabs>
          <w:tab w:val="clear" w:pos="4800"/>
          <w:tab w:val="center" w:pos="4950"/>
        </w:tabs>
        <w:ind w:right="-10"/>
        <w:rPr>
          <w:rFonts w:cs="Arial"/>
          <w:b/>
          <w:i/>
        </w:rPr>
      </w:pPr>
      <w:r>
        <w:rPr>
          <w:rFonts w:cs="Arial"/>
          <w:b/>
          <w:i/>
        </w:rPr>
        <w:t xml:space="preserve">Isaiah </w:t>
      </w:r>
      <w:r w:rsidR="00716EC4">
        <w:rPr>
          <w:rFonts w:cs="Arial"/>
          <w:b/>
          <w:i/>
        </w:rPr>
        <w:t>2</w:t>
      </w:r>
      <w:r w:rsidR="00591CC1">
        <w:rPr>
          <w:rFonts w:cs="Arial"/>
          <w:b/>
          <w:i/>
        </w:rPr>
        <w:t>:1-5; 4:2-6</w:t>
      </w:r>
    </w:p>
    <w:p w14:paraId="194E4583" w14:textId="115CE868" w:rsidR="008B6D00" w:rsidRPr="00FD7B79" w:rsidRDefault="008B6D00" w:rsidP="000B4941">
      <w:pPr>
        <w:tabs>
          <w:tab w:val="left" w:pos="7960"/>
        </w:tabs>
        <w:ind w:left="1660" w:right="-10" w:hanging="1660"/>
        <w:rPr>
          <w:rFonts w:cs="Arial"/>
        </w:rPr>
      </w:pPr>
    </w:p>
    <w:p w14:paraId="6ACD720D" w14:textId="318DC4FF"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2E7CCC">
        <w:rPr>
          <w:rFonts w:cs="Arial"/>
        </w:rPr>
        <w:t>Millennium</w:t>
      </w:r>
    </w:p>
    <w:p w14:paraId="669D5727" w14:textId="072E5E7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E5673">
        <w:rPr>
          <w:rFonts w:cs="Arial"/>
        </w:rPr>
        <w:t>What will it be like when Christ rules this world?</w:t>
      </w:r>
    </w:p>
    <w:p w14:paraId="3D256BE1" w14:textId="51A33F5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390F82">
        <w:rPr>
          <w:rFonts w:cs="Arial"/>
        </w:rPr>
        <w:t xml:space="preserve">Jesus will bring worldwide </w:t>
      </w:r>
      <w:r w:rsidR="00340B1A">
        <w:rPr>
          <w:rFonts w:cs="Arial"/>
        </w:rPr>
        <w:t>truth</w:t>
      </w:r>
      <w:r w:rsidR="00390F82">
        <w:rPr>
          <w:rFonts w:cs="Arial"/>
        </w:rPr>
        <w:t>, peace, prosperity, holiness and protection</w:t>
      </w:r>
      <w:r w:rsidR="00591CC1">
        <w:rPr>
          <w:rFonts w:cs="Arial"/>
          <w:color w:val="000000"/>
          <w:sz w:val="24"/>
          <w:szCs w:val="24"/>
        </w:rPr>
        <w:t>.</w:t>
      </w:r>
    </w:p>
    <w:p w14:paraId="5FA8621D" w14:textId="2BBC2381"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DC45C1" w:rsidRPr="00FD7B79">
        <w:rPr>
          <w:rFonts w:cs="Arial"/>
        </w:rPr>
        <w:t>will</w:t>
      </w:r>
      <w:r w:rsidR="00DC45C1">
        <w:rPr>
          <w:rFonts w:cs="Arial"/>
        </w:rPr>
        <w:t xml:space="preserve"> live as if they will rule with Christ.</w:t>
      </w:r>
    </w:p>
    <w:p w14:paraId="59C8E865" w14:textId="17D837B1"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BD3CA5">
        <w:rPr>
          <w:rFonts w:cs="Arial"/>
        </w:rPr>
        <w:t>Jesus Our King</w:t>
      </w:r>
    </w:p>
    <w:p w14:paraId="0B88602F" w14:textId="38BF2D24"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BD3CA5">
        <w:rPr>
          <w:rFonts w:cs="Arial"/>
        </w:rPr>
        <w:t>Rev. 20:1-6</w:t>
      </w:r>
    </w:p>
    <w:p w14:paraId="09DE975C" w14:textId="4A866230"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BD3CA5">
        <w:rPr>
          <w:rFonts w:cs="Arial"/>
        </w:rPr>
        <w:t>“Jesus Shall Reign”</w:t>
      </w:r>
    </w:p>
    <w:p w14:paraId="3E339FB3" w14:textId="77777777" w:rsidR="00BD3CA5" w:rsidRPr="00FD7B79" w:rsidRDefault="00BD3CA5" w:rsidP="00BD3CA5">
      <w:pPr>
        <w:pStyle w:val="Heading1"/>
        <w:ind w:right="-10"/>
        <w:rPr>
          <w:rFonts w:cs="Arial"/>
        </w:rPr>
      </w:pPr>
      <w:r w:rsidRPr="00FD7B79">
        <w:rPr>
          <w:rFonts w:cs="Arial"/>
        </w:rPr>
        <w:t>Introduction</w:t>
      </w:r>
    </w:p>
    <w:p w14:paraId="5D827B54" w14:textId="7EC0D1A2" w:rsidR="00BD3CA5" w:rsidRDefault="00BB6894" w:rsidP="00BD3CA5">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46373EFE" wp14:editId="64DCE306">
                <wp:simplePos x="0" y="0"/>
                <wp:positionH relativeFrom="column">
                  <wp:posOffset>-507365</wp:posOffset>
                </wp:positionH>
                <wp:positionV relativeFrom="paragraph">
                  <wp:posOffset>104140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B982F" w14:textId="11CB7647" w:rsidR="00F01048" w:rsidRPr="001269F9" w:rsidRDefault="00F01048" w:rsidP="00D347DB">
                            <w:pPr>
                              <w:jc w:val="center"/>
                              <w:rPr>
                                <w:sz w:val="20"/>
                              </w:rPr>
                            </w:pPr>
                            <w:r>
                              <w:rPr>
                                <w:sz w:val="20"/>
                              </w:rPr>
                              <w:t>Good to 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8.2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" filled="f">
                <v:textbox inset="0,0,0,0">
                  <w:txbxContent>
                    <w:p w14:paraId="64EB982F" w14:textId="11CB7647" w:rsidR="00F01048" w:rsidRPr="001269F9" w:rsidRDefault="00F01048" w:rsidP="00D347DB">
                      <w:pPr>
                        <w:jc w:val="center"/>
                        <w:rPr>
                          <w:sz w:val="20"/>
                        </w:rPr>
                      </w:pPr>
                      <w:r>
                        <w:rPr>
                          <w:sz w:val="20"/>
                        </w:rPr>
                        <w:t>Good to Bad</w:t>
                      </w:r>
                    </w:p>
                  </w:txbxContent>
                </v:textbox>
              </v:shape>
            </w:pict>
          </mc:Fallback>
        </mc:AlternateContent>
      </w:r>
      <w:r w:rsidR="00BD3CA5" w:rsidRPr="00FD7B79">
        <w:rPr>
          <w:rFonts w:cs="Arial"/>
          <w:u w:val="single"/>
        </w:rPr>
        <w:t>Interest</w:t>
      </w:r>
      <w:r w:rsidR="00BD3CA5" w:rsidRPr="00FD7B79">
        <w:rPr>
          <w:rFonts w:cs="Arial"/>
        </w:rPr>
        <w:t xml:space="preserve">: </w:t>
      </w:r>
      <w:r w:rsidR="00BD3CA5">
        <w:rPr>
          <w:rFonts w:cs="Arial"/>
        </w:rPr>
        <w:t>Our world is getting worse.</w:t>
      </w:r>
    </w:p>
    <w:p w14:paraId="71C23588" w14:textId="36BC5F9B" w:rsidR="00BD3CA5" w:rsidRDefault="00BD3CA5" w:rsidP="00BD3CA5">
      <w:pPr>
        <w:pStyle w:val="Heading4"/>
        <w:rPr>
          <w:rFonts w:cs="Arial"/>
        </w:rPr>
      </w:pPr>
      <w:r>
        <w:rPr>
          <w:rFonts w:cs="Arial"/>
        </w:rPr>
        <w:t>Financially the currencies are no longer backed by gold.</w:t>
      </w:r>
    </w:p>
    <w:p w14:paraId="428C9173" w14:textId="723B1DBC" w:rsidR="00BD3CA5" w:rsidRDefault="00BD3CA5" w:rsidP="00BD3CA5">
      <w:pPr>
        <w:pStyle w:val="Heading4"/>
        <w:rPr>
          <w:rFonts w:cs="Arial"/>
        </w:rPr>
      </w:pPr>
      <w:r>
        <w:rPr>
          <w:rFonts w:cs="Arial"/>
        </w:rPr>
        <w:t>The family has fallen apart in most, if not all, countries.</w:t>
      </w:r>
    </w:p>
    <w:p w14:paraId="25B4CA1C" w14:textId="77777777" w:rsidR="00BD3CA5" w:rsidRPr="00FD7B79" w:rsidRDefault="00BD3CA5" w:rsidP="00BD3CA5">
      <w:pPr>
        <w:pStyle w:val="Heading4"/>
        <w:rPr>
          <w:rFonts w:cs="Arial"/>
        </w:rPr>
      </w:pPr>
      <w:r>
        <w:rPr>
          <w:rFonts w:cs="Arial"/>
        </w:rPr>
        <w:t>Ethnic and religious conflicts abound.</w:t>
      </w:r>
    </w:p>
    <w:p w14:paraId="23BA6C24" w14:textId="7556FEE4" w:rsidR="00BD3CA5" w:rsidRPr="00FD7B79" w:rsidRDefault="00BB6894" w:rsidP="00BD3CA5">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57D7202" wp14:editId="068CFF30">
                <wp:simplePos x="0" y="0"/>
                <wp:positionH relativeFrom="column">
                  <wp:posOffset>-507365</wp:posOffset>
                </wp:positionH>
                <wp:positionV relativeFrom="paragraph">
                  <wp:posOffset>-5080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16505" w14:textId="3FADD8C9" w:rsidR="00F01048" w:rsidRPr="001269F9" w:rsidRDefault="00F01048" w:rsidP="00D347DB">
                            <w:pPr>
                              <w:jc w:val="center"/>
                              <w:rPr>
                                <w:sz w:val="20"/>
                              </w:rPr>
                            </w:pPr>
                            <w:r>
                              <w:rPr>
                                <w:sz w:val="20"/>
                              </w:rPr>
                              <w:t>• Hope?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3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" filled="f">
                <v:textbox inset="0,0,0,0">
                  <w:txbxContent>
                    <w:p w14:paraId="7B716505" w14:textId="3FADD8C9" w:rsidR="00F01048" w:rsidRPr="001269F9" w:rsidRDefault="00F01048" w:rsidP="00D347DB">
                      <w:pPr>
                        <w:jc w:val="center"/>
                        <w:rPr>
                          <w:sz w:val="20"/>
                        </w:rPr>
                      </w:pPr>
                      <w:r>
                        <w:rPr>
                          <w:sz w:val="20"/>
                        </w:rPr>
                        <w:t>• Hope?</w:t>
                      </w:r>
                    </w:p>
                  </w:txbxContent>
                </v:textbox>
              </v:shape>
            </w:pict>
          </mc:Fallback>
        </mc:AlternateContent>
      </w:r>
      <w:r w:rsidR="00BD3CA5" w:rsidRPr="00FD7B79">
        <w:rPr>
          <w:rFonts w:cs="Arial"/>
          <w:u w:val="single"/>
        </w:rPr>
        <w:t>Need</w:t>
      </w:r>
      <w:r w:rsidR="00BD3CA5" w:rsidRPr="00FD7B79">
        <w:rPr>
          <w:rFonts w:cs="Arial"/>
        </w:rPr>
        <w:t xml:space="preserve">: </w:t>
      </w:r>
      <w:r w:rsidR="00BD3CA5">
        <w:rPr>
          <w:rFonts w:cs="Arial"/>
        </w:rPr>
        <w:t>Do you have any hope that things will ever get better?</w:t>
      </w:r>
    </w:p>
    <w:p w14:paraId="41D35DFF" w14:textId="3A3B8BF4" w:rsidR="00BD3CA5" w:rsidRDefault="00BD3CA5" w:rsidP="00BD3CA5">
      <w:pPr>
        <w:pStyle w:val="Heading4"/>
        <w:rPr>
          <w:rFonts w:cs="Arial"/>
        </w:rPr>
      </w:pPr>
      <w:r>
        <w:rPr>
          <w:rFonts w:cs="Arial"/>
        </w:rPr>
        <w:t>Do you think the next US president will turn the tide?</w:t>
      </w:r>
    </w:p>
    <w:p w14:paraId="64C9CCF6" w14:textId="0B627B0D" w:rsidR="00BD3CA5" w:rsidRDefault="00BD3CA5" w:rsidP="00BD3CA5">
      <w:pPr>
        <w:pStyle w:val="Heading4"/>
        <w:rPr>
          <w:rFonts w:cs="Arial"/>
        </w:rPr>
      </w:pPr>
      <w:r>
        <w:rPr>
          <w:rFonts w:cs="Arial"/>
        </w:rPr>
        <w:t>Do you think Singapore will be less crowded in the future?</w:t>
      </w:r>
    </w:p>
    <w:p w14:paraId="2CC8E497" w14:textId="77777777" w:rsidR="00BD3CA5" w:rsidRDefault="00BD3CA5" w:rsidP="00BD3CA5">
      <w:pPr>
        <w:pStyle w:val="Heading4"/>
        <w:rPr>
          <w:rFonts w:cs="Arial"/>
        </w:rPr>
      </w:pPr>
      <w:r>
        <w:rPr>
          <w:rFonts w:cs="Arial"/>
        </w:rPr>
        <w:t>Do you feel Singapore will become more affordable?</w:t>
      </w:r>
    </w:p>
    <w:p w14:paraId="31F64BEC" w14:textId="77777777" w:rsidR="00BD3CA5" w:rsidRPr="00FD7B79" w:rsidRDefault="00BD3CA5" w:rsidP="00BD3CA5">
      <w:pPr>
        <w:pStyle w:val="Heading4"/>
        <w:rPr>
          <w:rFonts w:cs="Arial"/>
        </w:rPr>
      </w:pPr>
      <w:r>
        <w:rPr>
          <w:rFonts w:cs="Arial"/>
        </w:rPr>
        <w:t>Have you ever heard a sermon on what the world will be life after Jesus returns?</w:t>
      </w:r>
    </w:p>
    <w:p w14:paraId="50CB791F" w14:textId="47C9062A" w:rsidR="00BD3CA5" w:rsidRPr="00FD7B79" w:rsidRDefault="00BB6894" w:rsidP="00BD3CA5">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05FE51C1" wp14:editId="4F8D1F40">
                <wp:simplePos x="0" y="0"/>
                <wp:positionH relativeFrom="column">
                  <wp:posOffset>-507365</wp:posOffset>
                </wp:positionH>
                <wp:positionV relativeFrom="paragraph">
                  <wp:posOffset>30480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84041" w14:textId="69B8A39E" w:rsidR="00F01048" w:rsidRPr="001269F9" w:rsidRDefault="00F0104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9.9pt;margin-top:2.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CH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" filled="f">
                <v:textbox inset="0,0,0,0">
                  <w:txbxContent>
                    <w:p w14:paraId="21284041" w14:textId="69B8A39E" w:rsidR="00F01048" w:rsidRPr="001269F9" w:rsidRDefault="00F01048" w:rsidP="00D347DB">
                      <w:pPr>
                        <w:jc w:val="center"/>
                        <w:rPr>
                          <w:sz w:val="20"/>
                        </w:rPr>
                      </w:pPr>
                      <w:r>
                        <w:rPr>
                          <w:sz w:val="20"/>
                        </w:rPr>
                        <w:t>Subject</w:t>
                      </w:r>
                    </w:p>
                  </w:txbxContent>
                </v:textbox>
              </v:shape>
            </w:pict>
          </mc:Fallback>
        </mc:AlternateContent>
      </w:r>
      <w:r w:rsidR="00BD3CA5" w:rsidRPr="00FD7B79">
        <w:rPr>
          <w:rFonts w:cs="Arial"/>
          <w:u w:val="single"/>
        </w:rPr>
        <w:t>Subject</w:t>
      </w:r>
      <w:r w:rsidR="00BD3CA5" w:rsidRPr="00FD7B79">
        <w:rPr>
          <w:rFonts w:cs="Arial"/>
        </w:rPr>
        <w:t xml:space="preserve">: </w:t>
      </w:r>
      <w:r w:rsidR="00BD3CA5">
        <w:rPr>
          <w:rFonts w:cs="Arial"/>
        </w:rPr>
        <w:t xml:space="preserve">What will it be like when </w:t>
      </w:r>
      <w:r w:rsidR="00BD3CA5" w:rsidRPr="00BF7234">
        <w:rPr>
          <w:rFonts w:cs="Arial"/>
          <w:u w:val="single"/>
        </w:rPr>
        <w:t>Christ</w:t>
      </w:r>
      <w:r w:rsidR="00BD3CA5">
        <w:rPr>
          <w:rFonts w:cs="Arial"/>
        </w:rPr>
        <w:t xml:space="preserve"> rules this world?</w:t>
      </w:r>
    </w:p>
    <w:p w14:paraId="28F272AE" w14:textId="037BF535" w:rsidR="00BD3CA5" w:rsidRDefault="00BB6894" w:rsidP="00BD3CA5">
      <w:pPr>
        <w:pStyle w:val="Heading3"/>
        <w:ind w:right="-10"/>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457A9F10" wp14:editId="29061D00">
                <wp:simplePos x="0" y="0"/>
                <wp:positionH relativeFrom="column">
                  <wp:posOffset>-507365</wp:posOffset>
                </wp:positionH>
                <wp:positionV relativeFrom="paragraph">
                  <wp:posOffset>60325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64740" w14:textId="52FCEC8F" w:rsidR="00F01048" w:rsidRPr="001269F9" w:rsidRDefault="00F01048" w:rsidP="00D347DB">
                            <w:pPr>
                              <w:jc w:val="center"/>
                              <w:rPr>
                                <w:sz w:val="20"/>
                              </w:rPr>
                            </w:pPr>
                            <w:r>
                              <w:rPr>
                                <w:sz w:val="20"/>
                              </w:rPr>
                              <w:t>Life in Isaiah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9.9pt;margin-top:4.7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rHUn0CAAAH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" filled="f">
                <v:textbox inset="0,0,0,0">
                  <w:txbxContent>
                    <w:p w14:paraId="73564740" w14:textId="52FCEC8F" w:rsidR="00F01048" w:rsidRPr="001269F9" w:rsidRDefault="00F01048" w:rsidP="00D347DB">
                      <w:pPr>
                        <w:jc w:val="center"/>
                        <w:rPr>
                          <w:sz w:val="20"/>
                        </w:rPr>
                      </w:pPr>
                      <w:r>
                        <w:rPr>
                          <w:sz w:val="20"/>
                        </w:rPr>
                        <w:t>Life in Isaiah</w:t>
                      </w:r>
                    </w:p>
                  </w:txbxContent>
                </v:textbox>
              </v:shape>
            </w:pict>
          </mc:Fallback>
        </mc:AlternateContent>
      </w:r>
      <w:r w:rsidR="00BD3CA5" w:rsidRPr="00FD7B79">
        <w:rPr>
          <w:rFonts w:cs="Arial"/>
          <w:u w:val="single"/>
        </w:rPr>
        <w:t>Background</w:t>
      </w:r>
      <w:r w:rsidR="00BD3CA5" w:rsidRPr="00FD7B79">
        <w:rPr>
          <w:rFonts w:cs="Arial"/>
        </w:rPr>
        <w:t xml:space="preserve">: </w:t>
      </w:r>
      <w:r w:rsidR="00BD3CA5">
        <w:rPr>
          <w:rFonts w:cs="Arial"/>
        </w:rPr>
        <w:t>Things were getting worse for Judah in Isaiah’s time and the people needed hope for a better future.</w:t>
      </w:r>
    </w:p>
    <w:p w14:paraId="5384FFFC" w14:textId="1523B8DA" w:rsidR="00D93FC8" w:rsidRDefault="001C5D47" w:rsidP="00D93FC8">
      <w:pPr>
        <w:pStyle w:val="Heading4"/>
      </w:pPr>
      <w:r w:rsidRPr="008B1F91">
        <w:rPr>
          <w:rFonts w:cs="Arial"/>
          <w:noProof/>
          <w:lang w:eastAsia="en-US"/>
        </w:rPr>
        <mc:AlternateContent>
          <mc:Choice Requires="wps">
            <w:drawing>
              <wp:anchor distT="0" distB="0" distL="114300" distR="114300" simplePos="0" relativeHeight="251725312" behindDoc="0" locked="0" layoutInCell="1" allowOverlap="1" wp14:anchorId="1900AC2F" wp14:editId="78873E7D">
                <wp:simplePos x="0" y="0"/>
                <wp:positionH relativeFrom="column">
                  <wp:posOffset>-507365</wp:posOffset>
                </wp:positionH>
                <wp:positionV relativeFrom="paragraph">
                  <wp:posOffset>43815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0D965" w14:textId="04581D55" w:rsidR="00F01048" w:rsidRPr="001269F9" w:rsidRDefault="00F01048" w:rsidP="00D347DB">
                            <w:pPr>
                              <w:jc w:val="center"/>
                              <w:rPr>
                                <w:sz w:val="20"/>
                              </w:rPr>
                            </w:pPr>
                            <w:r>
                              <w:rPr>
                                <w:sz w:val="20"/>
                              </w:rPr>
                              <w:t>Assyrian Threat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39.9pt;margin-top:3.4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ZJYn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Z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cYB&#10;Ljhkp9kT2MLqvjvhNoGg1vYHRi10Zond9wOxHCP5QYG1QhsPgR2C3RAQRWFriT1GfbjyfbsfjBX7&#10;GpB78yp9B/arRLTGM4uTaaHboobTzRDa+fI/rnq+v5a/AQ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J8ZJYn0CAAAHBQAA&#10;DgAAAAAAAAAAAAAAAAAsAgAAZHJzL2Uyb0RvYy54bWxQSwECLQAUAAYACAAAACEAhrk1I90AAAAH&#10;AQAADwAAAAAAAAAAAAAAAADVBAAAZHJzL2Rvd25yZXYueG1sUEsFBgAAAAAEAAQA8wAAAN8FAAAA&#10;AA==&#10;" filled="f">
                <v:textbox inset="0,0,0,0">
                  <w:txbxContent>
                    <w:p w14:paraId="6E30D965" w14:textId="04581D55" w:rsidR="00F01048" w:rsidRPr="001269F9" w:rsidRDefault="00F01048" w:rsidP="00D347DB">
                      <w:pPr>
                        <w:jc w:val="center"/>
                        <w:rPr>
                          <w:sz w:val="20"/>
                        </w:rPr>
                      </w:pPr>
                      <w:r>
                        <w:rPr>
                          <w:sz w:val="20"/>
                        </w:rPr>
                        <w:t>Assyrian Threat</w:t>
                      </w:r>
                    </w:p>
                  </w:txbxContent>
                </v:textbox>
              </v:shape>
            </w:pict>
          </mc:Fallback>
        </mc:AlternateContent>
      </w:r>
      <w:r w:rsidR="00D93FC8">
        <w:t>The kingdom had divided 200 years earlier, and the northern nation of Israel was being destroyed even as Isaiah lived.  Worse still, Isaiah predicted the fall of the south too!</w:t>
      </w:r>
    </w:p>
    <w:p w14:paraId="305D488E" w14:textId="5900F77F" w:rsidR="00D93FC8" w:rsidRPr="00FD7B79" w:rsidRDefault="001C5D47" w:rsidP="00D93FC8">
      <w:pPr>
        <w:pStyle w:val="Heading4"/>
      </w:pPr>
      <w:r w:rsidRPr="008B1F91">
        <w:rPr>
          <w:rFonts w:cs="Arial"/>
          <w:noProof/>
          <w:lang w:eastAsia="en-US"/>
        </w:rPr>
        <mc:AlternateContent>
          <mc:Choice Requires="wps">
            <w:drawing>
              <wp:anchor distT="0" distB="0" distL="114300" distR="114300" simplePos="0" relativeHeight="251721216" behindDoc="0" locked="0" layoutInCell="1" allowOverlap="1" wp14:anchorId="36277F28" wp14:editId="64890210">
                <wp:simplePos x="0" y="0"/>
                <wp:positionH relativeFrom="column">
                  <wp:posOffset>-507365</wp:posOffset>
                </wp:positionH>
                <wp:positionV relativeFrom="paragraph">
                  <wp:posOffset>95250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7B9B00" w14:textId="0672919B" w:rsidR="00F01048" w:rsidRPr="001269F9" w:rsidRDefault="00F01048" w:rsidP="00D347DB">
                            <w:pPr>
                              <w:jc w:val="center"/>
                              <w:rPr>
                                <w:sz w:val="20"/>
                              </w:rPr>
                            </w:pPr>
                            <w:r>
                              <w:rPr>
                                <w:sz w:val="20"/>
                              </w:rPr>
                              <w:t>When Wrote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9.9pt;margin-top:7.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eGX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c4w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" filled="f">
                <v:textbox inset="0,0,0,0">
                  <w:txbxContent>
                    <w:p w14:paraId="667B9B00" w14:textId="0672919B" w:rsidR="00F01048" w:rsidRPr="001269F9" w:rsidRDefault="00F01048" w:rsidP="00D347DB">
                      <w:pPr>
                        <w:jc w:val="center"/>
                        <w:rPr>
                          <w:sz w:val="20"/>
                        </w:rPr>
                      </w:pPr>
                      <w:r>
                        <w:rPr>
                          <w:sz w:val="20"/>
                        </w:rPr>
                        <w:t>When Wrote</w:t>
                      </w:r>
                    </w:p>
                  </w:txbxContent>
                </v:textbox>
              </v:shape>
            </w:pict>
          </mc:Fallback>
        </mc:AlternateContent>
      </w:r>
      <w:r w:rsidR="00D93FC8">
        <w:t>In a time of political upheaval like this, what an encouragement this would have been for the people to know that God still had a glorious future for the nation!</w:t>
      </w:r>
    </w:p>
    <w:p w14:paraId="43E389C2" w14:textId="1F0EC04A" w:rsidR="008E4F8E" w:rsidRDefault="001C5D47" w:rsidP="008E4F8E">
      <w:pPr>
        <w:pStyle w:val="Heading4"/>
      </w:pPr>
      <w:r w:rsidRPr="008B1F91">
        <w:rPr>
          <w:rFonts w:cs="Arial"/>
          <w:noProof/>
          <w:lang w:eastAsia="en-US"/>
        </w:rPr>
        <mc:AlternateContent>
          <mc:Choice Requires="wps">
            <w:drawing>
              <wp:anchor distT="0" distB="0" distL="114300" distR="114300" simplePos="0" relativeHeight="251723264" behindDoc="0" locked="0" layoutInCell="1" allowOverlap="1" wp14:anchorId="13F387E4" wp14:editId="00B0E15E">
                <wp:simplePos x="0" y="0"/>
                <wp:positionH relativeFrom="column">
                  <wp:posOffset>-507365</wp:posOffset>
                </wp:positionH>
                <wp:positionV relativeFrom="paragraph">
                  <wp:posOffset>78740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77C0C" w14:textId="064C34FA" w:rsidR="00F01048" w:rsidRDefault="00F01048" w:rsidP="00D347DB">
                            <w:pPr>
                              <w:jc w:val="center"/>
                              <w:rPr>
                                <w:sz w:val="20"/>
                              </w:rPr>
                            </w:pPr>
                            <w:r>
                              <w:rPr>
                                <w:sz w:val="20"/>
                              </w:rPr>
                              <w:t>Isaiah 1</w:t>
                            </w:r>
                          </w:p>
                          <w:p w14:paraId="488736C0" w14:textId="34990A67" w:rsidR="00F01048" w:rsidRPr="001269F9" w:rsidRDefault="00F01048"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9.9pt;margin-top:6.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ADn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" filled="f">
                <v:textbox inset="0,0,0,0">
                  <w:txbxContent>
                    <w:p w14:paraId="6A677C0C" w14:textId="064C34FA" w:rsidR="00F01048" w:rsidRDefault="00F01048" w:rsidP="00D347DB">
                      <w:pPr>
                        <w:jc w:val="center"/>
                        <w:rPr>
                          <w:sz w:val="20"/>
                        </w:rPr>
                      </w:pPr>
                      <w:r>
                        <w:rPr>
                          <w:sz w:val="20"/>
                        </w:rPr>
                        <w:t>Isaiah 1</w:t>
                      </w:r>
                    </w:p>
                    <w:p w14:paraId="488736C0" w14:textId="34990A67" w:rsidR="00F01048" w:rsidRPr="001269F9" w:rsidRDefault="00F01048" w:rsidP="00D347DB">
                      <w:pPr>
                        <w:jc w:val="center"/>
                        <w:rPr>
                          <w:sz w:val="20"/>
                        </w:rPr>
                      </w:pPr>
                      <w:r>
                        <w:rPr>
                          <w:sz w:val="20"/>
                        </w:rPr>
                        <w:t>(3 slides)</w:t>
                      </w:r>
                    </w:p>
                  </w:txbxContent>
                </v:textbox>
              </v:shape>
            </w:pict>
          </mc:Fallback>
        </mc:AlternateContent>
      </w:r>
      <w:r w:rsidR="008E4F8E">
        <w:t>We saw in chapter 1 that God had a court case against Judah for her injustices to her own people.</w:t>
      </w:r>
    </w:p>
    <w:p w14:paraId="0B28A422" w14:textId="77777777" w:rsidR="008E4F8E" w:rsidRPr="00FD7B79" w:rsidRDefault="008E4F8E" w:rsidP="008E4F8E">
      <w:pPr>
        <w:pStyle w:val="Heading4"/>
      </w:pPr>
      <w:r>
        <w:t xml:space="preserve">Despite God’s judgment that he declared, he also referred to restoring the people to a righteous Jerusalem (1:26).  </w:t>
      </w:r>
    </w:p>
    <w:p w14:paraId="78263D92" w14:textId="04FF8B4B" w:rsidR="00BD3CA5" w:rsidRDefault="00BB6894" w:rsidP="00BD3CA5">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286266AB" wp14:editId="3D859D66">
                <wp:simplePos x="0" y="0"/>
                <wp:positionH relativeFrom="column">
                  <wp:posOffset>-507365</wp:posOffset>
                </wp:positionH>
                <wp:positionV relativeFrom="paragraph">
                  <wp:posOffset>158115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5F2C4" w14:textId="2A3F829A" w:rsidR="00F01048" w:rsidRPr="001269F9" w:rsidRDefault="00F01048" w:rsidP="00D347DB">
                            <w:pPr>
                              <w:jc w:val="center"/>
                              <w:rPr>
                                <w:sz w:val="20"/>
                              </w:rPr>
                            </w:pPr>
                            <w:r>
                              <w:rPr>
                                <w:sz w:val="20"/>
                              </w:rPr>
                              <w:t>Man w Shofar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12.4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n+NX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jSk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" filled="f">
                <v:textbox inset="0,0,0,0">
                  <w:txbxContent>
                    <w:p w14:paraId="7C45F2C4" w14:textId="2A3F829A" w:rsidR="00F01048" w:rsidRPr="001269F9" w:rsidRDefault="00F01048" w:rsidP="00D347DB">
                      <w:pPr>
                        <w:jc w:val="center"/>
                        <w:rPr>
                          <w:sz w:val="20"/>
                        </w:rPr>
                      </w:pPr>
                      <w:r>
                        <w:rPr>
                          <w:sz w:val="20"/>
                        </w:rPr>
                        <w:t>Man w Shofar</w:t>
                      </w:r>
                    </w:p>
                  </w:txbxContent>
                </v:textbox>
              </v:shape>
            </w:pict>
          </mc:Fallback>
        </mc:AlternateContent>
      </w:r>
      <w:r w:rsidR="00BD3CA5" w:rsidRPr="00FD7B79">
        <w:rPr>
          <w:rFonts w:cs="Arial"/>
          <w:u w:val="single"/>
        </w:rPr>
        <w:t>Preview</w:t>
      </w:r>
      <w:r w:rsidR="00BD3CA5" w:rsidRPr="00FD7B79">
        <w:rPr>
          <w:rFonts w:cs="Arial"/>
        </w:rPr>
        <w:t xml:space="preserve">: </w:t>
      </w:r>
      <w:r w:rsidR="00BD3CA5">
        <w:rPr>
          <w:rFonts w:cs="Arial"/>
        </w:rPr>
        <w:t>We will see Christ’s rule from two texts—Isaiah 2:1-5 and Isaiah 4:2-6.</w:t>
      </w:r>
    </w:p>
    <w:p w14:paraId="20881F30" w14:textId="77777777" w:rsidR="00EF0F88" w:rsidRDefault="00EF0F88" w:rsidP="00EF0F88">
      <w:pPr>
        <w:pStyle w:val="Heading4"/>
      </w:pPr>
      <w:r>
        <w:t>Isaiah 2:1-5 is quite similar to 4:2-6 so I decided to address them together.  They both relate to Messiah ruling over a restored Jerusalem.</w:t>
      </w:r>
    </w:p>
    <w:p w14:paraId="21214523" w14:textId="77777777" w:rsidR="00EF0F88" w:rsidRPr="002E7CCC" w:rsidRDefault="00EF0F88" w:rsidP="00EF0F88">
      <w:pPr>
        <w:pStyle w:val="Heading4"/>
      </w:pPr>
      <w:r>
        <w:t xml:space="preserve">Isaiah actually refers to Messiah’s rule over Israel more than </w:t>
      </w:r>
      <w:r>
        <w:rPr>
          <w:i/>
        </w:rPr>
        <w:t>any</w:t>
      </w:r>
      <w:r>
        <w:t xml:space="preserve"> other prophet!  There are over 100 verses about what Jesus will do after he returns.  We have a great blessing to know this in advance!</w:t>
      </w:r>
    </w:p>
    <w:p w14:paraId="6E150B5D" w14:textId="4044FAC8" w:rsidR="00BD3CA5" w:rsidRPr="00FD7B79" w:rsidRDefault="00BB6894" w:rsidP="00BD3CA5">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83328" behindDoc="0" locked="0" layoutInCell="1" allowOverlap="1" wp14:anchorId="301FCA73" wp14:editId="3C91B973">
                <wp:simplePos x="0" y="0"/>
                <wp:positionH relativeFrom="column">
                  <wp:posOffset>-507365</wp:posOffset>
                </wp:positionH>
                <wp:positionV relativeFrom="paragraph">
                  <wp:posOffset>645160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D30EA" w14:textId="35F02A8F" w:rsidR="00F01048" w:rsidRPr="001269F9" w:rsidRDefault="00F0104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9.9pt;margin-top:50.8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XXnw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" filled="f">
                <v:textbox inset="0,0,0,0">
                  <w:txbxContent>
                    <w:p w14:paraId="10BD30EA" w14:textId="35F02A8F" w:rsidR="00F01048" w:rsidRPr="001269F9" w:rsidRDefault="00F01048" w:rsidP="00D347DB">
                      <w:pPr>
                        <w:jc w:val="center"/>
                        <w:rPr>
                          <w:sz w:val="20"/>
                        </w:rPr>
                      </w:pPr>
                      <w:r>
                        <w:rPr>
                          <w:sz w:val="20"/>
                        </w:rPr>
                        <w:t>MP</w:t>
                      </w:r>
                    </w:p>
                  </w:txbxContent>
                </v:textbox>
              </v:shape>
            </w:pict>
          </mc:Fallback>
        </mc:AlternateContent>
      </w:r>
      <w:r w:rsidR="00BD3CA5" w:rsidRPr="00FD7B79">
        <w:rPr>
          <w:rFonts w:cs="Arial"/>
          <w:u w:val="single"/>
        </w:rPr>
        <w:t>Text</w:t>
      </w:r>
      <w:r w:rsidR="00BD3CA5" w:rsidRPr="00FD7B79">
        <w:rPr>
          <w:rFonts w:cs="Arial"/>
        </w:rPr>
        <w:t xml:space="preserve">: </w:t>
      </w:r>
      <w:r w:rsidR="00BD3CA5">
        <w:rPr>
          <w:rFonts w:cs="Arial"/>
        </w:rPr>
        <w:t>Let’s first look at Isaiah 2.</w:t>
      </w:r>
    </w:p>
    <w:p w14:paraId="062902E7" w14:textId="77777777" w:rsidR="008E4F8E" w:rsidRDefault="008E4F8E" w:rsidP="008E4F8E">
      <w:pPr>
        <w:rPr>
          <w:rFonts w:cs="Arial"/>
        </w:rPr>
      </w:pPr>
    </w:p>
    <w:p w14:paraId="1D5151BB" w14:textId="637E7A5C" w:rsidR="00BD3CA5" w:rsidRPr="00FD7B79" w:rsidRDefault="00BD3CA5" w:rsidP="008E4F8E">
      <w:pPr>
        <w:rPr>
          <w:rFonts w:cs="Arial"/>
        </w:rPr>
      </w:pPr>
      <w:r w:rsidRPr="00FD7B79">
        <w:rPr>
          <w:rFonts w:cs="Arial"/>
        </w:rPr>
        <w:t>(</w:t>
      </w:r>
      <w:r>
        <w:rPr>
          <w:rFonts w:cs="Arial"/>
        </w:rPr>
        <w:t>What does Isaiah 2 say it will be like when Christ rules this world? After Christ returns…)</w:t>
      </w:r>
    </w:p>
    <w:p w14:paraId="53B94581" w14:textId="77777777" w:rsidR="00BD3CA5" w:rsidRPr="00FD7B79" w:rsidRDefault="00BD3CA5" w:rsidP="00BD3CA5">
      <w:pPr>
        <w:pStyle w:val="Heading1"/>
        <w:rPr>
          <w:rFonts w:cs="Arial"/>
        </w:rPr>
      </w:pPr>
      <w:r w:rsidRPr="00FD7B79">
        <w:rPr>
          <w:rFonts w:cs="Arial"/>
        </w:rPr>
        <w:t>I.</w:t>
      </w:r>
      <w:r w:rsidRPr="00FD7B79">
        <w:rPr>
          <w:rFonts w:cs="Arial"/>
        </w:rPr>
        <w:tab/>
      </w:r>
      <w:r>
        <w:rPr>
          <w:rFonts w:cs="Arial"/>
        </w:rPr>
        <w:t xml:space="preserve">Jesus will bring worldwide truth and </w:t>
      </w:r>
      <w:r w:rsidRPr="00921C48">
        <w:rPr>
          <w:rFonts w:cs="Arial"/>
          <w:u w:val="single"/>
        </w:rPr>
        <w:t>peace</w:t>
      </w:r>
      <w:r>
        <w:rPr>
          <w:rFonts w:cs="Arial"/>
        </w:rPr>
        <w:t xml:space="preserve"> (2:1-5).</w:t>
      </w:r>
    </w:p>
    <w:p w14:paraId="05AC4626" w14:textId="77777777" w:rsidR="00BD3CA5" w:rsidRPr="00FD7B79" w:rsidRDefault="00BD3CA5" w:rsidP="00BD3CA5">
      <w:pPr>
        <w:ind w:left="426"/>
        <w:rPr>
          <w:rFonts w:cs="Arial"/>
        </w:rPr>
      </w:pPr>
      <w:r w:rsidRPr="00FD7B79">
        <w:rPr>
          <w:rFonts w:cs="Arial"/>
        </w:rPr>
        <w:t>[</w:t>
      </w:r>
      <w:r>
        <w:rPr>
          <w:rFonts w:cs="Arial"/>
        </w:rPr>
        <w:t>Christ will give us all God’s values that will finally help us get along</w:t>
      </w:r>
      <w:r w:rsidRPr="00FD7B79">
        <w:rPr>
          <w:rFonts w:cs="Arial"/>
        </w:rPr>
        <w:t>.]</w:t>
      </w:r>
    </w:p>
    <w:p w14:paraId="3D0BE2F1" w14:textId="349E60BA" w:rsidR="00BD3CA5" w:rsidRDefault="009964BD" w:rsidP="00BD3CA5">
      <w:pPr>
        <w:pStyle w:val="Heading2"/>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C4ECC1E" wp14:editId="762E0915">
                <wp:simplePos x="0" y="0"/>
                <wp:positionH relativeFrom="column">
                  <wp:posOffset>-507365</wp:posOffset>
                </wp:positionH>
                <wp:positionV relativeFrom="paragraph">
                  <wp:posOffset>135255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4FC6EE" w14:textId="6A22734F" w:rsidR="00F01048" w:rsidRPr="001269F9" w:rsidRDefault="00F01048" w:rsidP="00D347DB">
                            <w:pPr>
                              <w:jc w:val="center"/>
                              <w:rPr>
                                <w:sz w:val="20"/>
                              </w:rPr>
                            </w:pPr>
                            <w:r>
                              <w:rPr>
                                <w:sz w:val="20"/>
                              </w:rPr>
                              <w:t>Jesus &amp; Scroll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9.9pt;margin-top:10.6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2yi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" filled="f">
                <v:textbox inset="0,0,0,0">
                  <w:txbxContent>
                    <w:p w14:paraId="5B4FC6EE" w14:textId="6A22734F" w:rsidR="00F01048" w:rsidRPr="001269F9" w:rsidRDefault="00F01048" w:rsidP="00D347DB">
                      <w:pPr>
                        <w:jc w:val="center"/>
                        <w:rPr>
                          <w:sz w:val="20"/>
                        </w:rPr>
                      </w:pPr>
                      <w:r>
                        <w:rPr>
                          <w:sz w:val="20"/>
                        </w:rPr>
                        <w:t>Jesus &amp; Scroll</w:t>
                      </w:r>
                    </w:p>
                  </w:txbxContent>
                </v:textbox>
              </v:shape>
            </w:pict>
          </mc:Fallback>
        </mc:AlternateContent>
      </w:r>
      <w:r w:rsidR="00BD3CA5">
        <w:rPr>
          <w:rFonts w:cs="Arial"/>
        </w:rPr>
        <w:t xml:space="preserve">Christ will </w:t>
      </w:r>
      <w:r w:rsidR="00BD3CA5" w:rsidRPr="000C7812">
        <w:rPr>
          <w:rFonts w:cs="Arial"/>
          <w:u w:val="single"/>
        </w:rPr>
        <w:t>teach</w:t>
      </w:r>
      <w:r w:rsidR="00BD3CA5">
        <w:rPr>
          <w:rFonts w:cs="Arial"/>
        </w:rPr>
        <w:t xml:space="preserve"> all people from Temple Mount (2:1-3).</w:t>
      </w:r>
    </w:p>
    <w:p w14:paraId="0C0E07CD" w14:textId="569C88BD" w:rsidR="00BD3CA5" w:rsidRDefault="009964BD" w:rsidP="00BD3CA5">
      <w:pPr>
        <w:pStyle w:val="Heading3"/>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00226FD7" wp14:editId="6B39E680">
                <wp:simplePos x="0" y="0"/>
                <wp:positionH relativeFrom="column">
                  <wp:posOffset>-507365</wp:posOffset>
                </wp:positionH>
                <wp:positionV relativeFrom="paragraph">
                  <wp:posOffset>127000</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1E3C4" w14:textId="5423F6A7" w:rsidR="00F01048" w:rsidRPr="001269F9" w:rsidRDefault="00F01048"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9.9pt;margin-top:10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DA4H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" filled="f">
                <v:textbox inset="0,0,0,0">
                  <w:txbxContent>
                    <w:p w14:paraId="0311E3C4" w14:textId="5423F6A7" w:rsidR="00F01048" w:rsidRPr="001269F9" w:rsidRDefault="00F01048" w:rsidP="00D347DB">
                      <w:pPr>
                        <w:jc w:val="center"/>
                        <w:rPr>
                          <w:sz w:val="20"/>
                        </w:rPr>
                      </w:pPr>
                      <w:r>
                        <w:rPr>
                          <w:sz w:val="20"/>
                        </w:rPr>
                        <w:t>2</w:t>
                      </w:r>
                    </w:p>
                  </w:txbxContent>
                </v:textbox>
              </v:shape>
            </w:pict>
          </mc:Fallback>
        </mc:AlternateContent>
      </w:r>
      <w:r w:rsidR="00BD3CA5">
        <w:rPr>
          <w:rFonts w:cs="Arial"/>
        </w:rPr>
        <w:t>Temple Mount will be the key mountain on earth (</w:t>
      </w:r>
      <w:r w:rsidR="00BD3CA5" w:rsidRPr="009964BD">
        <w:rPr>
          <w:rFonts w:cs="Arial"/>
          <w:u w:val="single"/>
        </w:rPr>
        <w:t>2:1-2</w:t>
      </w:r>
      <w:r w:rsidR="00BD3CA5">
        <w:rPr>
          <w:rFonts w:cs="Arial"/>
        </w:rPr>
        <w:t>).</w:t>
      </w:r>
    </w:p>
    <w:p w14:paraId="7A80FCBA" w14:textId="7BC884D3" w:rsidR="0089047B" w:rsidRDefault="0089047B" w:rsidP="0089047B">
      <w:pPr>
        <w:pStyle w:val="Heading4"/>
      </w:pPr>
      <w:r>
        <w:t>What time period does Isaiah mean by “in the last days” (2:2a)?  When would this start?</w:t>
      </w:r>
      <w:r w:rsidR="00AD768B">
        <w:t xml:space="preserve">  Peter said in Acts 2 that it already started in the first century!</w:t>
      </w:r>
    </w:p>
    <w:p w14:paraId="641888A0" w14:textId="77777777" w:rsidR="006567C3" w:rsidRDefault="0089047B" w:rsidP="0089047B">
      <w:pPr>
        <w:pStyle w:val="Heading4"/>
      </w:pPr>
      <w:r>
        <w:t>Will Temple Mount literally be the most important mountain in the world (2:2b)?</w:t>
      </w:r>
      <w:r w:rsidR="006567C3">
        <w:t xml:space="preserve">  </w:t>
      </w:r>
    </w:p>
    <w:p w14:paraId="416C57D8" w14:textId="36763C10" w:rsidR="0089047B" w:rsidRDefault="00287CD6" w:rsidP="006567C3">
      <w:pPr>
        <w:pStyle w:val="Heading5"/>
      </w:pPr>
      <w:r w:rsidRPr="008B1F91">
        <w:rPr>
          <w:rFonts w:cs="Arial"/>
          <w:noProof/>
          <w:lang w:eastAsia="en-US"/>
        </w:rPr>
        <mc:AlternateContent>
          <mc:Choice Requires="wps">
            <w:drawing>
              <wp:anchor distT="0" distB="0" distL="114300" distR="114300" simplePos="0" relativeHeight="251728384" behindDoc="0" locked="0" layoutInCell="1" allowOverlap="1" wp14:anchorId="41C1409B" wp14:editId="050DED21">
                <wp:simplePos x="0" y="0"/>
                <wp:positionH relativeFrom="column">
                  <wp:posOffset>-507365</wp:posOffset>
                </wp:positionH>
                <wp:positionV relativeFrom="paragraph">
                  <wp:posOffset>970280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BB35BF" w14:textId="68FE475E" w:rsidR="00F01048" w:rsidRPr="001269F9" w:rsidRDefault="00F01048" w:rsidP="00D347DB">
                            <w:pPr>
                              <w:jc w:val="center"/>
                              <w:rPr>
                                <w:sz w:val="20"/>
                              </w:rPr>
                            </w:pPr>
                            <w:r>
                              <w:rPr>
                                <w:sz w:val="20"/>
                              </w:rPr>
                              <w:t>Ezek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39.9pt;margin-top:76.4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Ea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" filled="f">
                <v:textbox inset="0,0,0,0">
                  <w:txbxContent>
                    <w:p w14:paraId="72BB35BF" w14:textId="68FE475E" w:rsidR="00F01048" w:rsidRPr="001269F9" w:rsidRDefault="00F01048" w:rsidP="00D347DB">
                      <w:pPr>
                        <w:jc w:val="center"/>
                        <w:rPr>
                          <w:sz w:val="20"/>
                        </w:rPr>
                      </w:pPr>
                      <w:r>
                        <w:rPr>
                          <w:sz w:val="20"/>
                        </w:rPr>
                        <w:t>Ezek 43</w:t>
                      </w:r>
                    </w:p>
                  </w:txbxContent>
                </v:textbox>
              </v:shape>
            </w:pict>
          </mc:Fallback>
        </mc:AlternateContent>
      </w:r>
      <w:r w:rsidR="006567C3">
        <w:t>It certainly has been the key city in the past as it was the only city where God’s Spirit dwelt!</w:t>
      </w:r>
    </w:p>
    <w:p w14:paraId="260EA6D3" w14:textId="70EB1191" w:rsidR="00F22FB0" w:rsidRDefault="00287CD6" w:rsidP="006567C3">
      <w:pPr>
        <w:pStyle w:val="Heading5"/>
      </w:pPr>
      <w:r w:rsidRPr="008B1F91">
        <w:rPr>
          <w:rFonts w:cs="Arial"/>
          <w:noProof/>
          <w:lang w:eastAsia="en-US"/>
        </w:rPr>
        <mc:AlternateContent>
          <mc:Choice Requires="wps">
            <w:drawing>
              <wp:anchor distT="0" distB="0" distL="114300" distR="114300" simplePos="0" relativeHeight="251727360" behindDoc="0" locked="0" layoutInCell="1" allowOverlap="1" wp14:anchorId="4AF2AE1A" wp14:editId="024EAB70">
                <wp:simplePos x="0" y="0"/>
                <wp:positionH relativeFrom="column">
                  <wp:posOffset>-507365</wp:posOffset>
                </wp:positionH>
                <wp:positionV relativeFrom="paragraph">
                  <wp:posOffset>44450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81CF2" w14:textId="199D8385" w:rsidR="00F01048" w:rsidRPr="001269F9" w:rsidRDefault="00F01048" w:rsidP="00D347DB">
                            <w:pPr>
                              <w:jc w:val="center"/>
                              <w:rPr>
                                <w:sz w:val="20"/>
                              </w:rPr>
                            </w:pPr>
                            <w:r>
                              <w:rPr>
                                <w:sz w:val="20"/>
                              </w:rPr>
                              <w:t>Ezek 8–10</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3.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tBdXwCAAAG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" filled="f">
                <v:textbox inset="0,0,0,0">
                  <w:txbxContent>
                    <w:p w14:paraId="3B381CF2" w14:textId="199D8385" w:rsidR="00F01048" w:rsidRPr="001269F9" w:rsidRDefault="00F01048" w:rsidP="00D347DB">
                      <w:pPr>
                        <w:jc w:val="center"/>
                        <w:rPr>
                          <w:sz w:val="20"/>
                        </w:rPr>
                      </w:pPr>
                      <w:r>
                        <w:rPr>
                          <w:sz w:val="20"/>
                        </w:rPr>
                        <w:t>Ezek 8–10</w:t>
                      </w:r>
                      <w:r>
                        <w:rPr>
                          <w:sz w:val="20"/>
                        </w:rPr>
                        <w:br/>
                        <w:t>(5 slides)</w:t>
                      </w:r>
                    </w:p>
                  </w:txbxContent>
                </v:textbox>
              </v:shape>
            </w:pict>
          </mc:Fallback>
        </mc:AlternateContent>
      </w:r>
      <w:r w:rsidR="00F22FB0">
        <w:t>However, Ezekiel 8–10 records how God’ presence left the city due to its idolatry.</w:t>
      </w:r>
    </w:p>
    <w:p w14:paraId="31AD87B1" w14:textId="0F9E63AA" w:rsidR="00F22FB0" w:rsidRDefault="00F22FB0" w:rsidP="006567C3">
      <w:pPr>
        <w:pStyle w:val="Heading5"/>
      </w:pPr>
      <w:r>
        <w:t>Now we see a glimpse that the Spirit will return, as in Ezekiel 43.</w:t>
      </w:r>
    </w:p>
    <w:p w14:paraId="7472BF13" w14:textId="55FE4D05" w:rsidR="0089047B" w:rsidRDefault="00645CC9" w:rsidP="0089047B">
      <w:pPr>
        <w:pStyle w:val="Heading4"/>
      </w:pPr>
      <w:r w:rsidRPr="008B1F91">
        <w:rPr>
          <w:rFonts w:cs="Arial"/>
          <w:noProof/>
          <w:lang w:eastAsia="en-US"/>
        </w:rPr>
        <mc:AlternateContent>
          <mc:Choice Requires="wps">
            <w:drawing>
              <wp:anchor distT="0" distB="0" distL="114300" distR="114300" simplePos="0" relativeHeight="251682304" behindDoc="0" locked="0" layoutInCell="1" allowOverlap="1" wp14:anchorId="206D142A" wp14:editId="5E355214">
                <wp:simplePos x="0" y="0"/>
                <wp:positionH relativeFrom="column">
                  <wp:posOffset>-507365</wp:posOffset>
                </wp:positionH>
                <wp:positionV relativeFrom="paragraph">
                  <wp:posOffset>120650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25A6D" w14:textId="73F108C2" w:rsidR="00F01048" w:rsidRPr="001269F9" w:rsidRDefault="00F01048" w:rsidP="00D347DB">
                            <w:pPr>
                              <w:jc w:val="center"/>
                              <w:rPr>
                                <w:sz w:val="20"/>
                              </w:rPr>
                            </w:pPr>
                            <w:r>
                              <w:rPr>
                                <w:sz w:val="20"/>
                              </w:rPr>
                              <w:t>Temple on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9.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7K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" filled="f">
                <v:textbox inset="0,0,0,0">
                  <w:txbxContent>
                    <w:p w14:paraId="09C25A6D" w14:textId="73F108C2" w:rsidR="00F01048" w:rsidRPr="001269F9" w:rsidRDefault="00F01048" w:rsidP="00D347DB">
                      <w:pPr>
                        <w:jc w:val="center"/>
                        <w:rPr>
                          <w:sz w:val="20"/>
                        </w:rPr>
                      </w:pPr>
                      <w:r>
                        <w:rPr>
                          <w:sz w:val="20"/>
                        </w:rPr>
                        <w:t>Temple on Map</w:t>
                      </w:r>
                    </w:p>
                  </w:txbxContent>
                </v:textbox>
              </v:shape>
            </w:pict>
          </mc:Fallback>
        </mc:AlternateContent>
      </w:r>
      <w:r w:rsidR="0089047B">
        <w:t>Will Temple Mount actually be higher than the mountains around it (2:2c)?</w:t>
      </w:r>
    </w:p>
    <w:p w14:paraId="0991625E" w14:textId="7B280AC7" w:rsidR="00CE1E32" w:rsidRDefault="00CE1E32" w:rsidP="00CE1E32">
      <w:pPr>
        <w:pStyle w:val="Heading5"/>
      </w:pPr>
      <w:r>
        <w:t xml:space="preserve">Taken literally, the city will </w:t>
      </w:r>
      <w:r w:rsidR="00025094">
        <w:t>actually</w:t>
      </w:r>
      <w:r>
        <w:t xml:space="preserve"> be raised up higher than the Mount of Lives to the east.  The temple of Ezekiel 40–43 would support this, as the </w:t>
      </w:r>
      <w:r w:rsidR="00025094">
        <w:t>temple</w:t>
      </w:r>
      <w:r>
        <w:t xml:space="preserve"> will be larger than the Old City of Jerusalem!</w:t>
      </w:r>
    </w:p>
    <w:p w14:paraId="251A8EFB" w14:textId="00E9EB53" w:rsidR="00CE1E32" w:rsidRDefault="00CE1E32" w:rsidP="00CE1E32">
      <w:pPr>
        <w:pStyle w:val="Heading5"/>
      </w:pPr>
      <w:r>
        <w:t xml:space="preserve">Most prefer to take this in a figurative sense, though, as depicting </w:t>
      </w:r>
      <w:r w:rsidR="00D81E84">
        <w:t>Temple Mount as the central location on earth.</w:t>
      </w:r>
    </w:p>
    <w:p w14:paraId="71193249" w14:textId="6E67F370" w:rsidR="0089047B" w:rsidRDefault="00DA6393" w:rsidP="0089047B">
      <w:pPr>
        <w:pStyle w:val="Heading4"/>
      </w:pPr>
      <w:r w:rsidRPr="008B1F91">
        <w:rPr>
          <w:rFonts w:cs="Arial"/>
          <w:noProof/>
          <w:lang w:eastAsia="en-US"/>
        </w:rPr>
        <mc:AlternateContent>
          <mc:Choice Requires="wps">
            <w:drawing>
              <wp:anchor distT="0" distB="0" distL="114300" distR="114300" simplePos="0" relativeHeight="251684352" behindDoc="0" locked="0" layoutInCell="1" allowOverlap="1" wp14:anchorId="5E8AB0A5" wp14:editId="6B11C9A5">
                <wp:simplePos x="0" y="0"/>
                <wp:positionH relativeFrom="column">
                  <wp:posOffset>-507365</wp:posOffset>
                </wp:positionH>
                <wp:positionV relativeFrom="paragraph">
                  <wp:posOffset>3175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58C637" w14:textId="4CEFB908" w:rsidR="00F01048" w:rsidRDefault="00F01048" w:rsidP="00D347DB">
                            <w:pPr>
                              <w:jc w:val="center"/>
                              <w:rPr>
                                <w:sz w:val="20"/>
                              </w:rPr>
                            </w:pPr>
                            <w:r>
                              <w:rPr>
                                <w:sz w:val="20"/>
                              </w:rPr>
                              <w:t>Who copied</w:t>
                            </w:r>
                          </w:p>
                          <w:p w14:paraId="397B5EC7" w14:textId="239A3F5A" w:rsidR="00F01048" w:rsidRPr="001269F9" w:rsidRDefault="00F01048"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39.9pt;margin-top:.2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" filled="f">
                <v:textbox inset="0,0,0,0">
                  <w:txbxContent>
                    <w:p w14:paraId="3258C637" w14:textId="4CEFB908" w:rsidR="00F01048" w:rsidRDefault="00F01048" w:rsidP="00D347DB">
                      <w:pPr>
                        <w:jc w:val="center"/>
                        <w:rPr>
                          <w:sz w:val="20"/>
                        </w:rPr>
                      </w:pPr>
                      <w:r>
                        <w:rPr>
                          <w:sz w:val="20"/>
                        </w:rPr>
                        <w:t>Who copied</w:t>
                      </w:r>
                    </w:p>
                    <w:p w14:paraId="397B5EC7" w14:textId="239A3F5A" w:rsidR="00F01048" w:rsidRPr="001269F9" w:rsidRDefault="00F01048" w:rsidP="00D347DB">
                      <w:pPr>
                        <w:jc w:val="center"/>
                        <w:rPr>
                          <w:sz w:val="20"/>
                        </w:rPr>
                      </w:pPr>
                      <w:r>
                        <w:rPr>
                          <w:sz w:val="20"/>
                        </w:rPr>
                        <w:t>(3 slides)</w:t>
                      </w:r>
                    </w:p>
                  </w:txbxContent>
                </v:textbox>
              </v:shape>
            </w:pict>
          </mc:Fallback>
        </mc:AlternateContent>
      </w:r>
      <w:r w:rsidR="0089047B">
        <w:t>Will people from the entire world actually go to Jerusalem to worship (2:2d)?</w:t>
      </w:r>
    </w:p>
    <w:p w14:paraId="6EAB1A6B" w14:textId="77777777" w:rsidR="0089047B" w:rsidRDefault="0089047B" w:rsidP="0089047B">
      <w:pPr>
        <w:pStyle w:val="Heading5"/>
      </w:pPr>
      <w:r>
        <w:t xml:space="preserve">People </w:t>
      </w:r>
      <w:r w:rsidRPr="00CA78F9">
        <w:rPr>
          <w:i/>
        </w:rPr>
        <w:t>already</w:t>
      </w:r>
      <w:r>
        <w:t xml:space="preserve"> go to Jerusalem </w:t>
      </w:r>
      <w:r w:rsidRPr="00CA78F9">
        <w:rPr>
          <w:i/>
        </w:rPr>
        <w:t>today</w:t>
      </w:r>
      <w:r>
        <w:t xml:space="preserve"> to worship—I have done this three times myself—so why would we be so amazed that it will happen after Jesus is ruling from his throne</w:t>
      </w:r>
      <w:r w:rsidRPr="00CA78F9">
        <w:t xml:space="preserve"> </w:t>
      </w:r>
      <w:r>
        <w:t>there?</w:t>
      </w:r>
    </w:p>
    <w:p w14:paraId="73576EF1" w14:textId="71B2414F" w:rsidR="0089047B" w:rsidRDefault="0089047B" w:rsidP="0089047B">
      <w:pPr>
        <w:pStyle w:val="Heading5"/>
      </w:pPr>
      <w:r>
        <w:t>God says in 2 Chronicles 6:6 that he has set Jerusalem in his heart forever.</w:t>
      </w:r>
    </w:p>
    <w:p w14:paraId="114E0B8F" w14:textId="77777777" w:rsidR="00BD3CA5" w:rsidRPr="00FD7B79" w:rsidRDefault="00BD3CA5" w:rsidP="00BD3CA5">
      <w:pPr>
        <w:pStyle w:val="Heading3"/>
        <w:rPr>
          <w:rFonts w:cs="Arial"/>
        </w:rPr>
      </w:pPr>
      <w:r>
        <w:rPr>
          <w:rFonts w:cs="Arial"/>
        </w:rPr>
        <w:t>Temple Mount will be Christ’s education hub on earth (2:3).</w:t>
      </w:r>
    </w:p>
    <w:p w14:paraId="35BC6FB4" w14:textId="6CFFC8B1" w:rsidR="00681BA8" w:rsidRDefault="009B64E9" w:rsidP="002A025F">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5EF0AED" wp14:editId="5E82FAFD">
                <wp:simplePos x="0" y="0"/>
                <wp:positionH relativeFrom="column">
                  <wp:posOffset>-507365</wp:posOffset>
                </wp:positionH>
                <wp:positionV relativeFrom="paragraph">
                  <wp:posOffset>-244475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7CA0F" w14:textId="2C2FF257" w:rsidR="00F01048" w:rsidRPr="001269F9" w:rsidRDefault="00F01048" w:rsidP="00D347DB">
                            <w:pPr>
                              <w:jc w:val="center"/>
                              <w:rPr>
                                <w:sz w:val="20"/>
                              </w:rPr>
                            </w:pPr>
                            <w:r>
                              <w:rPr>
                                <w:sz w:val="20"/>
                              </w:rPr>
                              <w:t>Millennial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39.9pt;margin-top:-19.2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hQ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Z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" filled="f">
                <v:textbox inset="0,0,0,0">
                  <w:txbxContent>
                    <w:p w14:paraId="50B7CA0F" w14:textId="2C2FF257" w:rsidR="00F01048" w:rsidRPr="001269F9" w:rsidRDefault="00F01048" w:rsidP="00D347DB">
                      <w:pPr>
                        <w:jc w:val="center"/>
                        <w:rPr>
                          <w:sz w:val="20"/>
                        </w:rPr>
                      </w:pPr>
                      <w:r>
                        <w:rPr>
                          <w:sz w:val="20"/>
                        </w:rPr>
                        <w:t>Millennial Jerusalem</w:t>
                      </w:r>
                    </w:p>
                  </w:txbxContent>
                </v:textbox>
              </v:shape>
            </w:pict>
          </mc:Fallback>
        </mc:AlternateContent>
      </w:r>
      <w:r w:rsidR="00681BA8">
        <w:rPr>
          <w:rFonts w:cs="Arial"/>
        </w:rPr>
        <w:t>How will Jerusalem be the teaching center of the world (2:3)?</w:t>
      </w:r>
    </w:p>
    <w:p w14:paraId="71139944" w14:textId="77B67DD0" w:rsidR="0099485A" w:rsidRDefault="00B07DF3" w:rsidP="00676B4B">
      <w:pPr>
        <w:pStyle w:val="Heading5"/>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2F057CCA" wp14:editId="00911E57">
                <wp:simplePos x="0" y="0"/>
                <wp:positionH relativeFrom="column">
                  <wp:posOffset>-507365</wp:posOffset>
                </wp:positionH>
                <wp:positionV relativeFrom="paragraph">
                  <wp:posOffset>174625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12B49" w14:textId="577CC44D" w:rsidR="00F01048" w:rsidRPr="001269F9" w:rsidRDefault="00F01048" w:rsidP="00D347DB">
                            <w:pPr>
                              <w:jc w:val="center"/>
                              <w:rPr>
                                <w:sz w:val="20"/>
                              </w:rPr>
                            </w:pPr>
                            <w:r>
                              <w:rPr>
                                <w:sz w:val="20"/>
                              </w:rPr>
                              <w:t>Levitical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39.9pt;margin-top:13.7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iaan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" filled="f">
                <v:textbox inset="0,0,0,0">
                  <w:txbxContent>
                    <w:p w14:paraId="52112B49" w14:textId="577CC44D" w:rsidR="00F01048" w:rsidRPr="001269F9" w:rsidRDefault="00F01048" w:rsidP="00D347DB">
                      <w:pPr>
                        <w:jc w:val="center"/>
                        <w:rPr>
                          <w:sz w:val="20"/>
                        </w:rPr>
                      </w:pPr>
                      <w:r>
                        <w:rPr>
                          <w:sz w:val="20"/>
                        </w:rPr>
                        <w:t>Levitical Map</w:t>
                      </w:r>
                    </w:p>
                  </w:txbxContent>
                </v:textbox>
              </v:shape>
            </w:pict>
          </mc:Fallback>
        </mc:AlternateContent>
      </w:r>
      <w:r w:rsidR="0099485A">
        <w:rPr>
          <w:rFonts w:cs="Arial"/>
        </w:rPr>
        <w:t>God set up for Israel the teaching ministry of the Levites around the country.  Due to the stubbornness of man’s heart and their refusal to teach God’s word, the people were led into worship of many false gods of the land.</w:t>
      </w:r>
    </w:p>
    <w:p w14:paraId="3201F773" w14:textId="4BAEE985" w:rsidR="00242D58" w:rsidRDefault="00B07DF3" w:rsidP="00676B4B">
      <w:pPr>
        <w:pStyle w:val="Heading5"/>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61E3B465" wp14:editId="37C097D1">
                <wp:simplePos x="0" y="0"/>
                <wp:positionH relativeFrom="column">
                  <wp:posOffset>-507365</wp:posOffset>
                </wp:positionH>
                <wp:positionV relativeFrom="paragraph">
                  <wp:posOffset>226060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95B7D" w14:textId="20FE38F7" w:rsidR="00F01048" w:rsidRPr="001269F9" w:rsidRDefault="00F01048" w:rsidP="00D347DB">
                            <w:pPr>
                              <w:jc w:val="center"/>
                              <w:rPr>
                                <w:sz w:val="20"/>
                              </w:rPr>
                            </w:pPr>
                            <w:r>
                              <w:rPr>
                                <w:sz w:val="20"/>
                              </w:rPr>
                              <w: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39.9pt;margin-top:17.8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EBJ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q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" filled="f">
                <v:textbox inset="0,0,0,0">
                  <w:txbxContent>
                    <w:p w14:paraId="76295B7D" w14:textId="20FE38F7" w:rsidR="00F01048" w:rsidRPr="001269F9" w:rsidRDefault="00F01048" w:rsidP="00D347DB">
                      <w:pPr>
                        <w:jc w:val="center"/>
                        <w:rPr>
                          <w:sz w:val="20"/>
                        </w:rPr>
                      </w:pPr>
                      <w:r>
                        <w:rPr>
                          <w:sz w:val="20"/>
                        </w:rPr>
                        <w:t>Teacher</w:t>
                      </w:r>
                    </w:p>
                  </w:txbxContent>
                </v:textbox>
              </v:shape>
            </w:pict>
          </mc:Fallback>
        </mc:AlternateContent>
      </w:r>
      <w:r w:rsidR="005957BD">
        <w:rPr>
          <w:rFonts w:cs="Arial"/>
        </w:rPr>
        <w:t>Today people teach the best they know how in their limited knowledge—and often with ulterior motives—</w:t>
      </w:r>
      <w:r w:rsidR="00EE0CA2">
        <w:rPr>
          <w:rFonts w:cs="Arial"/>
        </w:rPr>
        <w:t>and this</w:t>
      </w:r>
      <w:r w:rsidR="005957BD">
        <w:rPr>
          <w:rFonts w:cs="Arial"/>
        </w:rPr>
        <w:t xml:space="preserve"> teaching is diffused all over the world, leading to many false teachings.</w:t>
      </w:r>
    </w:p>
    <w:p w14:paraId="78193EE4" w14:textId="104164B1" w:rsidR="00EE0CA2" w:rsidRDefault="00B07DF3" w:rsidP="002A025F">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5552C9ED" wp14:editId="4D0C9CAE">
                <wp:simplePos x="0" y="0"/>
                <wp:positionH relativeFrom="column">
                  <wp:posOffset>-507365</wp:posOffset>
                </wp:positionH>
                <wp:positionV relativeFrom="paragraph">
                  <wp:posOffset>625475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90153" w14:textId="5A09A975" w:rsidR="00F01048" w:rsidRPr="001269F9" w:rsidRDefault="00F01048" w:rsidP="00D347DB">
                            <w:pPr>
                              <w:jc w:val="center"/>
                              <w:rPr>
                                <w:sz w:val="20"/>
                              </w:rPr>
                            </w:pPr>
                            <w:r>
                              <w:rPr>
                                <w:sz w:val="20"/>
                              </w:rPr>
                              <w:t>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39.9pt;margin-top:49.2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KgH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" filled="f">
                <v:textbox inset="0,0,0,0">
                  <w:txbxContent>
                    <w:p w14:paraId="2FC90153" w14:textId="5A09A975" w:rsidR="00F01048" w:rsidRPr="001269F9" w:rsidRDefault="00F01048" w:rsidP="00D347DB">
                      <w:pPr>
                        <w:jc w:val="center"/>
                        <w:rPr>
                          <w:sz w:val="20"/>
                        </w:rPr>
                      </w:pPr>
                      <w:r>
                        <w:rPr>
                          <w:sz w:val="20"/>
                        </w:rPr>
                        <w:t>Sunset</w:t>
                      </w:r>
                    </w:p>
                  </w:txbxContent>
                </v:textbox>
              </v:shape>
            </w:pict>
          </mc:Fallback>
        </mc:AlternateContent>
      </w:r>
      <w:r w:rsidR="00EE0CA2">
        <w:rPr>
          <w:rFonts w:cs="Arial"/>
        </w:rPr>
        <w:t xml:space="preserve">However, </w:t>
      </w:r>
      <w:r w:rsidR="00FD3691">
        <w:rPr>
          <w:rFonts w:cs="Arial"/>
        </w:rPr>
        <w:t xml:space="preserve">the centralized teaching of Christ will be the first time </w:t>
      </w:r>
      <w:r w:rsidR="009B33D4">
        <w:rPr>
          <w:rFonts w:cs="Arial"/>
        </w:rPr>
        <w:t>we have had a Teacher who always teaches truth because he has complete knowledge and also our best interests in mind!</w:t>
      </w:r>
    </w:p>
    <w:p w14:paraId="7A1E1662" w14:textId="77777777" w:rsidR="00BD3CA5" w:rsidRDefault="00BD3CA5" w:rsidP="00BD3CA5">
      <w:pPr>
        <w:pStyle w:val="Heading2"/>
        <w:ind w:right="-10"/>
        <w:rPr>
          <w:rFonts w:cs="Arial"/>
        </w:rPr>
      </w:pPr>
      <w:r>
        <w:rPr>
          <w:rFonts w:cs="Arial"/>
        </w:rPr>
        <w:t xml:space="preserve">Christ will bring worldwide </w:t>
      </w:r>
      <w:r w:rsidRPr="000C7812">
        <w:rPr>
          <w:rFonts w:cs="Arial"/>
          <w:u w:val="single"/>
        </w:rPr>
        <w:t>peace</w:t>
      </w:r>
      <w:r>
        <w:rPr>
          <w:rFonts w:cs="Arial"/>
        </w:rPr>
        <w:t xml:space="preserve"> (2:4).</w:t>
      </w:r>
    </w:p>
    <w:p w14:paraId="6F4D9899" w14:textId="46980DBC" w:rsidR="00BD3CA5" w:rsidRDefault="00BD3CA5" w:rsidP="00BD3CA5">
      <w:pPr>
        <w:pStyle w:val="Heading3"/>
        <w:rPr>
          <w:rFonts w:cs="Arial"/>
        </w:rPr>
      </w:pPr>
      <w:r>
        <w:rPr>
          <w:rFonts w:cs="Arial"/>
        </w:rPr>
        <w:lastRenderedPageBreak/>
        <w:t>Christ will judge between countries at the worldwide court (2:4a).</w:t>
      </w:r>
    </w:p>
    <w:p w14:paraId="0328B9FB" w14:textId="0247DB49" w:rsidR="00681BA8" w:rsidRDefault="00681BA8" w:rsidP="00681BA8">
      <w:pPr>
        <w:pStyle w:val="Heading4"/>
        <w:rPr>
          <w:rFonts w:cs="Arial"/>
        </w:rPr>
      </w:pPr>
      <w:r>
        <w:rPr>
          <w:rFonts w:cs="Arial"/>
        </w:rPr>
        <w:t>What kind of disputes will Jesus settle among the nations (2:4a)?</w:t>
      </w:r>
      <w:r w:rsidR="00D7558E">
        <w:rPr>
          <w:rFonts w:cs="Arial"/>
        </w:rPr>
        <w:t xml:space="preserve">  All arguments!</w:t>
      </w:r>
    </w:p>
    <w:p w14:paraId="1D753E2C" w14:textId="310F7292" w:rsidR="00902EBF" w:rsidRDefault="00902EBF" w:rsidP="00681BA8">
      <w:pPr>
        <w:pStyle w:val="Heading4"/>
        <w:rPr>
          <w:rFonts w:cs="Arial"/>
        </w:rPr>
      </w:pPr>
      <w:r>
        <w:rPr>
          <w:rFonts w:cs="Arial"/>
        </w:rPr>
        <w:t xml:space="preserve">I think this means that the nations are going to stop arguing with each other as they have done for </w:t>
      </w:r>
      <w:r w:rsidR="00D7558E">
        <w:rPr>
          <w:rFonts w:cs="Arial"/>
        </w:rPr>
        <w:t>millennia</w:t>
      </w:r>
      <w:r>
        <w:rPr>
          <w:rFonts w:cs="Arial"/>
        </w:rPr>
        <w:t>.</w:t>
      </w:r>
    </w:p>
    <w:p w14:paraId="0EE40E1C" w14:textId="77777777" w:rsidR="00BD3CA5" w:rsidRDefault="00BD3CA5" w:rsidP="00BD3CA5">
      <w:pPr>
        <w:pStyle w:val="Heading3"/>
        <w:rPr>
          <w:rFonts w:cs="Arial"/>
        </w:rPr>
      </w:pPr>
      <w:r>
        <w:rPr>
          <w:rFonts w:cs="Arial"/>
        </w:rPr>
        <w:t>Christ’s rule will turn war weapons into harvesting tools (2:4b).</w:t>
      </w:r>
    </w:p>
    <w:p w14:paraId="3E190787" w14:textId="70A41BB0" w:rsidR="004F1D65" w:rsidRDefault="004F1D65" w:rsidP="004F1D65">
      <w:pPr>
        <w:pStyle w:val="Heading4"/>
        <w:rPr>
          <w:rFonts w:cs="Arial"/>
        </w:rPr>
      </w:pPr>
      <w:r>
        <w:rPr>
          <w:rFonts w:cs="Arial"/>
        </w:rPr>
        <w:t xml:space="preserve">What do the </w:t>
      </w:r>
      <w:r w:rsidR="0073361E">
        <w:rPr>
          <w:rFonts w:cs="Arial"/>
        </w:rPr>
        <w:t>sword and spears</w:t>
      </w:r>
      <w:r>
        <w:rPr>
          <w:rFonts w:cs="Arial"/>
        </w:rPr>
        <w:t xml:space="preserve"> mean (2:4b)?</w:t>
      </w:r>
    </w:p>
    <w:p w14:paraId="5354E093" w14:textId="614296F7" w:rsidR="009A5912" w:rsidRDefault="009A5912" w:rsidP="004F1D65">
      <w:pPr>
        <w:pStyle w:val="Heading5"/>
        <w:rPr>
          <w:rFonts w:cs="Arial"/>
        </w:rPr>
      </w:pPr>
      <w:r>
        <w:rPr>
          <w:rFonts w:cs="Arial"/>
        </w:rPr>
        <w:t xml:space="preserve">For the first time, the world will be disarmed!  </w:t>
      </w:r>
      <w:r w:rsidR="00FC0640">
        <w:rPr>
          <w:rFonts w:cs="Arial"/>
        </w:rPr>
        <w:t xml:space="preserve">There will be no need for anyone to defend himself with a sword or </w:t>
      </w:r>
      <w:r w:rsidR="004F1D65">
        <w:rPr>
          <w:rFonts w:cs="Arial"/>
        </w:rPr>
        <w:t xml:space="preserve">spear </w:t>
      </w:r>
      <w:r w:rsidR="00FC0640">
        <w:rPr>
          <w:rFonts w:cs="Arial"/>
        </w:rPr>
        <w:t xml:space="preserve">any other weapon.  </w:t>
      </w:r>
    </w:p>
    <w:p w14:paraId="4A11421B" w14:textId="5253C1FB" w:rsidR="00B25C5B" w:rsidRDefault="00B07DF3" w:rsidP="004F1D65">
      <w:pPr>
        <w:pStyle w:val="Heading5"/>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5EA40CB2" wp14:editId="76432E32">
                <wp:simplePos x="0" y="0"/>
                <wp:positionH relativeFrom="column">
                  <wp:posOffset>-507365</wp:posOffset>
                </wp:positionH>
                <wp:positionV relativeFrom="paragraph">
                  <wp:posOffset>453390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AABD7" w14:textId="77777777" w:rsidR="00F01048" w:rsidRPr="001269F9" w:rsidRDefault="00F0104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39.9pt;margin-top:35.7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" filled="f">
                <v:textbox inset="0,0,0,0">
                  <w:txbxContent>
                    <w:p w14:paraId="54DAABD7" w14:textId="77777777" w:rsidR="00F01048" w:rsidRPr="001269F9" w:rsidRDefault="00F01048"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379EF520" wp14:editId="7245AE78">
                <wp:simplePos x="0" y="0"/>
                <wp:positionH relativeFrom="column">
                  <wp:posOffset>-507365</wp:posOffset>
                </wp:positionH>
                <wp:positionV relativeFrom="paragraph">
                  <wp:posOffset>110490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FF43F" w14:textId="0F82D49E" w:rsidR="00F01048" w:rsidRDefault="00F01048" w:rsidP="00D347DB">
                            <w:pPr>
                              <w:jc w:val="center"/>
                              <w:rPr>
                                <w:sz w:val="20"/>
                              </w:rPr>
                            </w:pPr>
                            <w:r>
                              <w:rPr>
                                <w:sz w:val="20"/>
                              </w:rPr>
                              <w:t>UN Bldg</w:t>
                            </w:r>
                          </w:p>
                          <w:p w14:paraId="425D473D" w14:textId="292362A1" w:rsidR="00F01048" w:rsidRPr="001269F9" w:rsidRDefault="00F01048"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39.9pt;margin-top:8.7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l6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" filled="f">
                <v:textbox inset="0,0,0,0">
                  <w:txbxContent>
                    <w:p w14:paraId="0E2FF43F" w14:textId="0F82D49E" w:rsidR="00F01048" w:rsidRDefault="00F01048" w:rsidP="00D347DB">
                      <w:pPr>
                        <w:jc w:val="center"/>
                        <w:rPr>
                          <w:sz w:val="20"/>
                        </w:rPr>
                      </w:pPr>
                      <w:r>
                        <w:rPr>
                          <w:sz w:val="20"/>
                        </w:rPr>
                        <w:t>UN Bldg</w:t>
                      </w:r>
                    </w:p>
                    <w:p w14:paraId="425D473D" w14:textId="292362A1" w:rsidR="00F01048" w:rsidRPr="001269F9" w:rsidRDefault="00F01048" w:rsidP="00D347DB">
                      <w:pPr>
                        <w:jc w:val="center"/>
                        <w:rPr>
                          <w:sz w:val="20"/>
                        </w:rPr>
                      </w:pPr>
                      <w:r>
                        <w:rPr>
                          <w:sz w:val="20"/>
                        </w:rPr>
                        <w:t>(3 slides)</w:t>
                      </w:r>
                    </w:p>
                  </w:txbxContent>
                </v:textbox>
              </v:shape>
            </w:pict>
          </mc:Fallback>
        </mc:AlternateContent>
      </w:r>
      <w:r w:rsidR="00B25C5B">
        <w:rPr>
          <w:rFonts w:cs="Arial"/>
        </w:rPr>
        <w:t>The UN has made this verse as its goal, so it is prominently displayed at the UN headquarters in New York—along with a statue of a man beating his sword into a farming implement.</w:t>
      </w:r>
    </w:p>
    <w:p w14:paraId="4597D7CA" w14:textId="77777777" w:rsidR="0073361E" w:rsidRDefault="0073361E" w:rsidP="00681BA8">
      <w:pPr>
        <w:pStyle w:val="Heading4"/>
        <w:rPr>
          <w:rFonts w:cs="Arial"/>
        </w:rPr>
      </w:pPr>
      <w:r>
        <w:rPr>
          <w:rFonts w:cs="Arial"/>
        </w:rPr>
        <w:t>What do the plowshares and pruning hooks mean (2:4b)?</w:t>
      </w:r>
    </w:p>
    <w:p w14:paraId="7EBDDEA8" w14:textId="24CB13A0" w:rsidR="001550D7" w:rsidRDefault="00BB365A" w:rsidP="001550D7">
      <w:pPr>
        <w:pStyle w:val="Heading5"/>
        <w:rPr>
          <w:rFonts w:cs="Arial"/>
        </w:rPr>
      </w:pPr>
      <w:r>
        <w:rPr>
          <w:rFonts w:cs="Arial"/>
        </w:rPr>
        <w:t>The prosperity of crops will be so abundant in the millennium that it will make better sense to use metal to harvest the crops.</w:t>
      </w:r>
    </w:p>
    <w:p w14:paraId="1DBCA935" w14:textId="5BD59002" w:rsidR="00BB365A" w:rsidRDefault="00D230EE" w:rsidP="001550D7">
      <w:pPr>
        <w:pStyle w:val="Heading5"/>
        <w:rPr>
          <w:rFonts w:cs="Arial"/>
        </w:rPr>
      </w:pPr>
      <w:r>
        <w:rPr>
          <w:rFonts w:cs="Arial"/>
        </w:rPr>
        <w:t xml:space="preserve">A sword looks similar to a plow for the ground, and a spear similar to a hook to harvesting fruit from trees, so weapons will be turned into </w:t>
      </w:r>
      <w:r w:rsidR="00CD3F07">
        <w:rPr>
          <w:rFonts w:cs="Arial"/>
        </w:rPr>
        <w:t>harvesting tools!</w:t>
      </w:r>
    </w:p>
    <w:p w14:paraId="5DFE0AA2" w14:textId="4FEE7786" w:rsidR="00BD3CA5" w:rsidRPr="00FD7B79" w:rsidRDefault="00BB6894" w:rsidP="00BD3CA5">
      <w:pPr>
        <w:pStyle w:val="Heading2"/>
        <w:ind w:right="-10"/>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0D1770BB" wp14:editId="1CB113E6">
                <wp:simplePos x="0" y="0"/>
                <wp:positionH relativeFrom="column">
                  <wp:posOffset>-621665</wp:posOffset>
                </wp:positionH>
                <wp:positionV relativeFrom="paragraph">
                  <wp:posOffset>24130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8B65F" w14:textId="0EA8F61B" w:rsidR="00F01048" w:rsidRPr="001269F9" w:rsidRDefault="00F01048" w:rsidP="00D347DB">
                            <w:pPr>
                              <w:jc w:val="center"/>
                              <w:rPr>
                                <w:sz w:val="20"/>
                              </w:rPr>
                            </w:pPr>
                            <w:r>
                              <w:rPr>
                                <w:sz w:val="20"/>
                              </w:rPr>
                              <w:t>62:8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14MMfnwCAAAHBQAA&#10;DgAAAAAAAAAAAAAAAAAsAgAAZHJzL2Uyb0RvYy54bWxQSwECLQAUAAYACAAAACEAvdxBzt4AAAAH&#10;AQAADwAAAAAAAAAAAAAAAADUBAAAZHJzL2Rvd25yZXYueG1sUEsFBgAAAAAEAAQA8wAAAN8FAAAA&#10;AA==&#10;" filled="f">
                <v:textbox inset="0,0,0,0">
                  <w:txbxContent>
                    <w:p w14:paraId="1538B65F" w14:textId="0EA8F61B" w:rsidR="00F01048" w:rsidRPr="001269F9" w:rsidRDefault="00F01048" w:rsidP="00D347DB">
                      <w:pPr>
                        <w:jc w:val="center"/>
                        <w:rPr>
                          <w:sz w:val="20"/>
                        </w:rPr>
                      </w:pPr>
                      <w:r>
                        <w:rPr>
                          <w:sz w:val="20"/>
                        </w:rPr>
                        <w:t>62:8</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0FBC6D52" wp14:editId="7FA4878C">
                <wp:simplePos x="0" y="0"/>
                <wp:positionH relativeFrom="column">
                  <wp:posOffset>-621665</wp:posOffset>
                </wp:positionH>
                <wp:positionV relativeFrom="paragraph">
                  <wp:posOffset>1167130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A7F53" w14:textId="3AAC5378" w:rsidR="00F01048" w:rsidRPr="001269F9" w:rsidRDefault="00F0104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48.9pt;margin-top:91.9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" filled="f">
                <v:textbox inset="0,0,0,0">
                  <w:txbxContent>
                    <w:p w14:paraId="6D9A7F53" w14:textId="3AAC5378" w:rsidR="00F01048" w:rsidRPr="001269F9" w:rsidRDefault="00F01048" w:rsidP="00D347DB">
                      <w:pPr>
                        <w:jc w:val="center"/>
                        <w:rPr>
                          <w:sz w:val="20"/>
                        </w:rPr>
                      </w:pPr>
                      <w:r>
                        <w:rPr>
                          <w:sz w:val="20"/>
                        </w:rPr>
                        <w:t>MPI</w:t>
                      </w:r>
                    </w:p>
                  </w:txbxContent>
                </v:textbox>
              </v:shape>
            </w:pict>
          </mc:Fallback>
        </mc:AlternateContent>
      </w:r>
      <w:r w:rsidR="00BD3CA5">
        <w:rPr>
          <w:rFonts w:cs="Arial"/>
        </w:rPr>
        <w:t>Israel’s glorious future should motive us to obey God now (2:5).</w:t>
      </w:r>
    </w:p>
    <w:p w14:paraId="2F3B01B3" w14:textId="77777777" w:rsidR="00681BA8" w:rsidRDefault="00681BA8" w:rsidP="00681BA8">
      <w:pPr>
        <w:pStyle w:val="Heading3"/>
        <w:rPr>
          <w:rFonts w:cs="Arial"/>
        </w:rPr>
      </w:pPr>
      <w:r>
        <w:rPr>
          <w:rFonts w:cs="Arial"/>
        </w:rPr>
        <w:t>How does the exhortation to walk in the way of the Lord fit here (2:5)?</w:t>
      </w:r>
    </w:p>
    <w:p w14:paraId="18646B39" w14:textId="6FC856A9" w:rsidR="00681BA8" w:rsidRDefault="006B077E" w:rsidP="00681BA8">
      <w:pPr>
        <w:pStyle w:val="Heading3"/>
        <w:rPr>
          <w:rFonts w:cs="Arial"/>
        </w:rPr>
      </w:pPr>
      <w:r>
        <w:rPr>
          <w:rFonts w:cs="Arial"/>
        </w:rPr>
        <w:t>Since Israel had such an incredible future</w:t>
      </w:r>
      <w:r w:rsidR="003B7740">
        <w:rPr>
          <w:rFonts w:cs="Arial"/>
        </w:rPr>
        <w:t xml:space="preserve"> under Messiah’s rule</w:t>
      </w:r>
      <w:r>
        <w:rPr>
          <w:rFonts w:cs="Arial"/>
        </w:rPr>
        <w:t xml:space="preserve">, </w:t>
      </w:r>
      <w:r w:rsidR="003B7740">
        <w:rPr>
          <w:rFonts w:cs="Arial"/>
        </w:rPr>
        <w:t xml:space="preserve">they should throw away their false gods </w:t>
      </w:r>
      <w:r w:rsidR="00D6606F">
        <w:rPr>
          <w:rFonts w:cs="Arial"/>
        </w:rPr>
        <w:t>right then and there</w:t>
      </w:r>
      <w:r w:rsidR="003B7740">
        <w:rPr>
          <w:rFonts w:cs="Arial"/>
        </w:rPr>
        <w:t>.</w:t>
      </w:r>
    </w:p>
    <w:p w14:paraId="593D2730" w14:textId="77777777" w:rsidR="001977F9" w:rsidRDefault="001977F9" w:rsidP="00681BA8">
      <w:pPr>
        <w:rPr>
          <w:rFonts w:cs="Arial"/>
        </w:rPr>
      </w:pPr>
    </w:p>
    <w:p w14:paraId="75EAC71C" w14:textId="3B997403" w:rsidR="00BD3CA5" w:rsidRPr="00FD7B79" w:rsidRDefault="00BD3CA5" w:rsidP="00681BA8">
      <w:pPr>
        <w:rPr>
          <w:rFonts w:cs="Arial"/>
        </w:rPr>
      </w:pPr>
      <w:r w:rsidRPr="00FD7B79">
        <w:rPr>
          <w:rFonts w:cs="Arial"/>
        </w:rPr>
        <w:t>(</w:t>
      </w:r>
      <w:r w:rsidR="00F60C5B">
        <w:rPr>
          <w:rFonts w:cs="Arial"/>
        </w:rPr>
        <w:t xml:space="preserve">So 2:1-5 say that </w:t>
      </w:r>
      <w:r w:rsidR="00F60C5B" w:rsidRPr="00F60C5B">
        <w:rPr>
          <w:rFonts w:cs="Arial"/>
        </w:rPr>
        <w:t xml:space="preserve">Jesus will </w:t>
      </w:r>
      <w:r w:rsidR="00F60C5B">
        <w:rPr>
          <w:rFonts w:cs="Arial"/>
        </w:rPr>
        <w:t xml:space="preserve">bring worldwide truth and peace.  </w:t>
      </w:r>
      <w:r>
        <w:rPr>
          <w:rFonts w:cs="Arial"/>
        </w:rPr>
        <w:t>What other kingdom blessings are listed in Isaiah 4? After Christ returns…</w:t>
      </w:r>
      <w:r w:rsidRPr="00FD7B79">
        <w:rPr>
          <w:rFonts w:cs="Arial"/>
        </w:rPr>
        <w:t>)</w:t>
      </w:r>
    </w:p>
    <w:p w14:paraId="4AE56A58" w14:textId="090462EC" w:rsidR="00BD3CA5" w:rsidRPr="00FD7B79" w:rsidRDefault="00F60C5B" w:rsidP="00BD3CA5">
      <w:pPr>
        <w:pStyle w:val="Heading1"/>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729F4652" wp14:editId="4EE8CA55">
                <wp:simplePos x="0" y="0"/>
                <wp:positionH relativeFrom="column">
                  <wp:posOffset>-507365</wp:posOffset>
                </wp:positionH>
                <wp:positionV relativeFrom="paragraph">
                  <wp:posOffset>68580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DD8B4" w14:textId="3F18D04B" w:rsidR="00F01048" w:rsidRPr="001269F9" w:rsidRDefault="00F0104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39.9pt;margin-top:5.4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YA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1LT+&#10;LN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" filled="f">
                <v:textbox inset="0,0,0,0">
                  <w:txbxContent>
                    <w:p w14:paraId="194DD8B4" w14:textId="3F18D04B" w:rsidR="00F01048" w:rsidRPr="001269F9" w:rsidRDefault="00F01048" w:rsidP="00D347DB">
                      <w:pPr>
                        <w:jc w:val="center"/>
                        <w:rPr>
                          <w:sz w:val="20"/>
                        </w:rPr>
                      </w:pPr>
                      <w:r>
                        <w:rPr>
                          <w:sz w:val="20"/>
                        </w:rPr>
                        <w:t>MPII</w:t>
                      </w:r>
                    </w:p>
                  </w:txbxContent>
                </v:textbox>
              </v:shape>
            </w:pict>
          </mc:Fallback>
        </mc:AlternateContent>
      </w:r>
      <w:r w:rsidR="00BD3CA5" w:rsidRPr="00FD7B79">
        <w:rPr>
          <w:rFonts w:cs="Arial"/>
        </w:rPr>
        <w:t>II.</w:t>
      </w:r>
      <w:r w:rsidR="00BD3CA5" w:rsidRPr="00FD7B79">
        <w:rPr>
          <w:rFonts w:cs="Arial"/>
        </w:rPr>
        <w:tab/>
      </w:r>
      <w:r w:rsidR="00BD3CA5">
        <w:rPr>
          <w:rFonts w:cs="Arial"/>
        </w:rPr>
        <w:t xml:space="preserve">Jesus will bring worldwide prosperity, holiness and </w:t>
      </w:r>
      <w:r w:rsidR="00BD3CA5" w:rsidRPr="00921C48">
        <w:rPr>
          <w:rFonts w:cs="Arial"/>
          <w:u w:val="single"/>
        </w:rPr>
        <w:t>protection</w:t>
      </w:r>
      <w:r w:rsidR="00BD3CA5">
        <w:rPr>
          <w:rFonts w:cs="Arial"/>
        </w:rPr>
        <w:t xml:space="preserve"> (4:2-6).</w:t>
      </w:r>
    </w:p>
    <w:p w14:paraId="5E2D7E78" w14:textId="77777777" w:rsidR="00BD3CA5" w:rsidRPr="00FD7B79" w:rsidRDefault="00BD3CA5" w:rsidP="00BD3CA5">
      <w:pPr>
        <w:ind w:left="426"/>
        <w:rPr>
          <w:rFonts w:cs="Arial"/>
        </w:rPr>
      </w:pPr>
      <w:r w:rsidRPr="00FD7B79">
        <w:rPr>
          <w:rFonts w:cs="Arial"/>
        </w:rPr>
        <w:t>[</w:t>
      </w:r>
      <w:r>
        <w:rPr>
          <w:rFonts w:cs="Arial"/>
        </w:rPr>
        <w:t>Christ will resolve our financial problems, hearts and security</w:t>
      </w:r>
      <w:r w:rsidRPr="00FD7B79">
        <w:rPr>
          <w:rFonts w:cs="Arial"/>
        </w:rPr>
        <w:t>.]</w:t>
      </w:r>
    </w:p>
    <w:p w14:paraId="1259ACE5" w14:textId="6D93D204" w:rsidR="00BD3CA5" w:rsidRPr="00FD7B79" w:rsidRDefault="00946F7E" w:rsidP="00BD3CA5">
      <w:pPr>
        <w:pStyle w:val="Heading2"/>
        <w:ind w:right="-10"/>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038CE1AE" wp14:editId="49B05AC4">
                <wp:simplePos x="0" y="0"/>
                <wp:positionH relativeFrom="column">
                  <wp:posOffset>-621665</wp:posOffset>
                </wp:positionH>
                <wp:positionV relativeFrom="paragraph">
                  <wp:posOffset>123190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D2322" w14:textId="3F404226" w:rsidR="00F01048" w:rsidRPr="001269F9" w:rsidRDefault="00F01048" w:rsidP="00D347DB">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left:0;text-align:left;margin-left:-48.9pt;margin-top:9.7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wH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" filled="f">
                <v:textbox inset="0,0,0,0">
                  <w:txbxContent>
                    <w:p w14:paraId="5E1D2322" w14:textId="3F404226" w:rsidR="00F01048" w:rsidRPr="001269F9" w:rsidRDefault="00F01048" w:rsidP="00D347DB">
                      <w:pPr>
                        <w:jc w:val="center"/>
                        <w:rPr>
                          <w:sz w:val="20"/>
                        </w:rPr>
                      </w:pPr>
                      <w:r>
                        <w:rPr>
                          <w:sz w:val="20"/>
                        </w:rPr>
                        <w:t>4:2</w:t>
                      </w:r>
                    </w:p>
                  </w:txbxContent>
                </v:textbox>
              </v:shape>
            </w:pict>
          </mc:Fallback>
        </mc:AlternateContent>
      </w:r>
      <w:r w:rsidR="00BD3CA5">
        <w:rPr>
          <w:rFonts w:cs="Arial"/>
        </w:rPr>
        <w:t>Christ, as “the Branch of the L</w:t>
      </w:r>
      <w:r w:rsidR="00BD3CA5" w:rsidRPr="001336F6">
        <w:rPr>
          <w:rFonts w:cs="Arial"/>
          <w:sz w:val="20"/>
        </w:rPr>
        <w:t>ORD</w:t>
      </w:r>
      <w:r w:rsidR="00BD3CA5">
        <w:rPr>
          <w:rFonts w:cs="Arial"/>
        </w:rPr>
        <w:t>,” will extend God’s blessings of food to those who survive the Tribulation (4:2).</w:t>
      </w:r>
    </w:p>
    <w:p w14:paraId="3F31D809" w14:textId="77777777" w:rsidR="00681BA8" w:rsidRDefault="00681BA8" w:rsidP="00681BA8">
      <w:pPr>
        <w:pStyle w:val="Heading3"/>
        <w:rPr>
          <w:rFonts w:cs="Arial"/>
        </w:rPr>
      </w:pPr>
      <w:r>
        <w:rPr>
          <w:rFonts w:cs="Arial"/>
        </w:rPr>
        <w:t>Why is Jesus called “the Branch of the L</w:t>
      </w:r>
      <w:r w:rsidRPr="00474299">
        <w:rPr>
          <w:rFonts w:cs="Arial"/>
          <w:sz w:val="20"/>
        </w:rPr>
        <w:t>ORD</w:t>
      </w:r>
      <w:r>
        <w:rPr>
          <w:rFonts w:cs="Arial"/>
        </w:rPr>
        <w:t>” (4:2a)?</w:t>
      </w:r>
    </w:p>
    <w:p w14:paraId="22103626" w14:textId="6766DC92" w:rsidR="00B0000A" w:rsidRDefault="00B0000A" w:rsidP="000A7F64">
      <w:pPr>
        <w:pStyle w:val="Heading4"/>
        <w:rPr>
          <w:rFonts w:cs="Arial"/>
        </w:rPr>
      </w:pPr>
      <w:r>
        <w:rPr>
          <w:rFonts w:cs="Arial"/>
        </w:rPr>
        <w:t xml:space="preserve">A branch is obviously the means by which the nourishment of the soil transmits to the fruit of the tree.  Jesus will be that </w:t>
      </w:r>
      <w:r w:rsidR="00F962A4">
        <w:rPr>
          <w:rFonts w:cs="Arial"/>
        </w:rPr>
        <w:t>means whereby God blesses his people!</w:t>
      </w:r>
    </w:p>
    <w:p w14:paraId="75BFF5F6" w14:textId="7D0687D5" w:rsidR="000A7F64" w:rsidRDefault="00946F7E" w:rsidP="000A7F64">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7E95E485" wp14:editId="7E1457CE">
                <wp:simplePos x="0" y="0"/>
                <wp:positionH relativeFrom="column">
                  <wp:posOffset>-507365</wp:posOffset>
                </wp:positionH>
                <wp:positionV relativeFrom="paragraph">
                  <wp:posOffset>81915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76CD2" w14:textId="05D5C271" w:rsidR="00F01048" w:rsidRPr="001269F9" w:rsidRDefault="00F01048" w:rsidP="00D347DB">
                            <w:pPr>
                              <w:jc w:val="center"/>
                              <w:rPr>
                                <w:sz w:val="20"/>
                              </w:rPr>
                            </w:pPr>
                            <w:r>
                              <w:rPr>
                                <w:sz w:val="20"/>
                              </w:rPr>
                              <w:t>Wiersbe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left:0;text-align:left;margin-left:-39.9pt;margin-top:6.4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" filled="f">
                <v:textbox inset="0,0,0,0">
                  <w:txbxContent>
                    <w:p w14:paraId="47A76CD2" w14:textId="05D5C271" w:rsidR="00F01048" w:rsidRPr="001269F9" w:rsidRDefault="00F01048" w:rsidP="00D347DB">
                      <w:pPr>
                        <w:jc w:val="center"/>
                        <w:rPr>
                          <w:sz w:val="20"/>
                        </w:rPr>
                      </w:pPr>
                      <w:r>
                        <w:rPr>
                          <w:sz w:val="20"/>
                        </w:rPr>
                        <w:t>Wiersbe</w:t>
                      </w:r>
                    </w:p>
                  </w:txbxContent>
                </v:textbox>
              </v:shape>
            </w:pict>
          </mc:Fallback>
        </mc:AlternateContent>
      </w:r>
      <w:r w:rsidR="00B07DF3" w:rsidRPr="008B1F91">
        <w:rPr>
          <w:rFonts w:cs="Arial"/>
          <w:noProof/>
          <w:lang w:eastAsia="en-US"/>
        </w:rPr>
        <mc:AlternateContent>
          <mc:Choice Requires="wps">
            <w:drawing>
              <wp:anchor distT="0" distB="0" distL="114300" distR="114300" simplePos="0" relativeHeight="251732480" behindDoc="0" locked="0" layoutInCell="1" allowOverlap="1" wp14:anchorId="7AFD1F57" wp14:editId="5BA83E32">
                <wp:simplePos x="0" y="0"/>
                <wp:positionH relativeFrom="column">
                  <wp:posOffset>-507365</wp:posOffset>
                </wp:positionH>
                <wp:positionV relativeFrom="paragraph">
                  <wp:posOffset>1728470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1F0F5" w14:textId="311453F9" w:rsidR="00F01048" w:rsidRPr="001269F9" w:rsidRDefault="00F01048" w:rsidP="00D347DB">
                            <w:pPr>
                              <w:jc w:val="center"/>
                              <w:rPr>
                                <w:sz w:val="20"/>
                              </w:rPr>
                            </w:pPr>
                            <w:r>
                              <w:rPr>
                                <w:sz w:val="20"/>
                              </w:rPr>
                              <w:t>Fruit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39.9pt;margin-top:136.1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0tQX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" filled="f">
                <v:textbox inset="0,0,0,0">
                  <w:txbxContent>
                    <w:p w14:paraId="4E91F0F5" w14:textId="311453F9" w:rsidR="00F01048" w:rsidRPr="001269F9" w:rsidRDefault="00F01048" w:rsidP="00D347DB">
                      <w:pPr>
                        <w:jc w:val="center"/>
                        <w:rPr>
                          <w:sz w:val="20"/>
                        </w:rPr>
                      </w:pPr>
                      <w:r>
                        <w:rPr>
                          <w:sz w:val="20"/>
                        </w:rPr>
                        <w:t>Fruit</w:t>
                      </w:r>
                    </w:p>
                  </w:txbxContent>
                </v:textbox>
              </v:shape>
            </w:pict>
          </mc:Fallback>
        </mc:AlternateContent>
      </w:r>
      <w:r w:rsidR="00136BE8">
        <w:rPr>
          <w:rFonts w:cs="Arial"/>
        </w:rPr>
        <w:t>Note what Wiersbe comments here: “</w:t>
      </w:r>
      <w:r w:rsidR="00136BE8" w:rsidRPr="00136BE8">
        <w:rPr>
          <w:rFonts w:cs="Arial"/>
        </w:rPr>
        <w:t xml:space="preserve">The prophet looked beyond the </w:t>
      </w:r>
      <w:r w:rsidR="00136BE8">
        <w:rPr>
          <w:rFonts w:cs="Arial"/>
        </w:rPr>
        <w:t>‘</w:t>
      </w:r>
      <w:r w:rsidR="00136BE8" w:rsidRPr="00136BE8">
        <w:rPr>
          <w:rFonts w:cs="Arial"/>
        </w:rPr>
        <w:t>day of the Lord</w:t>
      </w:r>
      <w:r w:rsidR="00136BE8">
        <w:rPr>
          <w:rFonts w:cs="Arial"/>
        </w:rPr>
        <w:t>’</w:t>
      </w:r>
      <w:r w:rsidR="00136BE8" w:rsidRPr="00136BE8">
        <w:rPr>
          <w:rFonts w:cs="Arial"/>
        </w:rPr>
        <w:t xml:space="preserve"> to that time when the kingdom will be established on earth. </w:t>
      </w:r>
      <w:r w:rsidR="00136BE8">
        <w:rPr>
          <w:rFonts w:cs="Arial"/>
        </w:rPr>
        <w:t>‘</w:t>
      </w:r>
      <w:r w:rsidR="00136BE8" w:rsidRPr="00136BE8">
        <w:rPr>
          <w:rFonts w:cs="Arial"/>
        </w:rPr>
        <w:t>Branch of the Lord</w:t>
      </w:r>
      <w:r w:rsidR="00136BE8">
        <w:rPr>
          <w:rFonts w:cs="Arial"/>
        </w:rPr>
        <w:t>’</w:t>
      </w:r>
      <w:r w:rsidR="00136BE8" w:rsidRPr="00136BE8">
        <w:rPr>
          <w:rFonts w:cs="Arial"/>
        </w:rPr>
        <w:t xml:space="preserve"> is a messianic title for Jesus Christ, who came as a </w:t>
      </w:r>
      <w:r w:rsidR="00136BE8">
        <w:rPr>
          <w:rFonts w:cs="Arial"/>
        </w:rPr>
        <w:t>‘</w:t>
      </w:r>
      <w:r w:rsidR="00136BE8" w:rsidRPr="00136BE8">
        <w:rPr>
          <w:rFonts w:cs="Arial"/>
        </w:rPr>
        <w:t>shoot</w:t>
      </w:r>
      <w:r w:rsidR="00136BE8">
        <w:rPr>
          <w:rFonts w:cs="Arial"/>
        </w:rPr>
        <w:t>’</w:t>
      </w:r>
      <w:r w:rsidR="00136BE8" w:rsidRPr="00136BE8">
        <w:rPr>
          <w:rFonts w:cs="Arial"/>
        </w:rPr>
        <w:t xml:space="preserve"> from the seeming dead stump of David’s dynasty (11:1; 53:2; see Jer. 23:5; 33:15; Zech. 3:8; 6:12). God will cleanse His people (Isa. 4:4; see Zech. 12:10–13:1), restore the fruitfulness of the land, and dwell with them as He did when He led them through the wilderness (Isa. 4:5–6; Ex. 13:21–22). Not just the temple, but every dwelling will be blessed by the presence of the Lord! Unlike in Isaiah’s day, </w:t>
      </w:r>
      <w:r w:rsidR="00136BE8">
        <w:rPr>
          <w:rFonts w:cs="Arial"/>
        </w:rPr>
        <w:t>‘</w:t>
      </w:r>
      <w:r w:rsidR="00136BE8" w:rsidRPr="00136BE8">
        <w:rPr>
          <w:rFonts w:cs="Arial"/>
        </w:rPr>
        <w:t>in that day</w:t>
      </w:r>
      <w:r w:rsidR="00136BE8">
        <w:rPr>
          <w:rFonts w:cs="Arial"/>
        </w:rPr>
        <w:t>’</w:t>
      </w:r>
      <w:r w:rsidR="00136BE8" w:rsidRPr="00136BE8">
        <w:rPr>
          <w:rFonts w:cs="Arial"/>
        </w:rPr>
        <w:t xml:space="preserve"> the people will be holy (set apart), and the land</w:t>
      </w:r>
      <w:r w:rsidR="00136BE8">
        <w:rPr>
          <w:rFonts w:cs="Arial"/>
        </w:rPr>
        <w:t xml:space="preserve"> will be beautiful and glorious” (</w:t>
      </w:r>
      <w:r w:rsidR="00566783">
        <w:rPr>
          <w:rFonts w:cs="Arial"/>
        </w:rPr>
        <w:t xml:space="preserve">Warren W. Wiersbe, </w:t>
      </w:r>
      <w:r w:rsidR="00566783">
        <w:rPr>
          <w:rFonts w:cs="Arial"/>
          <w:i/>
        </w:rPr>
        <w:t>Be Comforted: Feeling Secure in the Arms of God</w:t>
      </w:r>
      <w:r w:rsidR="00566783">
        <w:rPr>
          <w:rFonts w:cs="Arial"/>
        </w:rPr>
        <w:t>, 33).</w:t>
      </w:r>
    </w:p>
    <w:p w14:paraId="7639B0CD" w14:textId="77777777" w:rsidR="00681BA8" w:rsidRDefault="00681BA8" w:rsidP="00681BA8">
      <w:pPr>
        <w:pStyle w:val="Heading3"/>
        <w:rPr>
          <w:rFonts w:cs="Arial"/>
        </w:rPr>
      </w:pPr>
      <w:r>
        <w:rPr>
          <w:rFonts w:cs="Arial"/>
        </w:rPr>
        <w:t>What does the “fruit of the land” denote (4:2b)?</w:t>
      </w:r>
    </w:p>
    <w:p w14:paraId="002135D4" w14:textId="1647C104" w:rsidR="00A9270B" w:rsidRDefault="00D44E7F" w:rsidP="00A9270B">
      <w:pPr>
        <w:pStyle w:val="Heading4"/>
        <w:rPr>
          <w:rFonts w:cs="Arial"/>
        </w:rPr>
      </w:pPr>
      <w:r>
        <w:rPr>
          <w:rFonts w:cs="Arial"/>
        </w:rPr>
        <w:lastRenderedPageBreak/>
        <w:t>I take this in its normal sense.  God will bless the crops.</w:t>
      </w:r>
    </w:p>
    <w:p w14:paraId="151AA87C" w14:textId="14DF0520" w:rsidR="00A9270B" w:rsidRDefault="00A94655" w:rsidP="00A9270B">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12D48DAA" wp14:editId="09688562">
                <wp:simplePos x="0" y="0"/>
                <wp:positionH relativeFrom="column">
                  <wp:posOffset>-621665</wp:posOffset>
                </wp:positionH>
                <wp:positionV relativeFrom="paragraph">
                  <wp:posOffset>59055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D31AF" w14:textId="4D06B1C7" w:rsidR="00F01048" w:rsidRPr="001269F9" w:rsidRDefault="00F01048" w:rsidP="00D347DB">
                            <w:pPr>
                              <w:jc w:val="center"/>
                              <w:rPr>
                                <w:sz w:val="20"/>
                              </w:rPr>
                            </w:pPr>
                            <w:r>
                              <w:rPr>
                                <w:sz w:val="20"/>
                              </w:rPr>
                              <w:t>Isa. 62:6-7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left:0;text-align:left;margin-left:-48.9pt;margin-top:4.6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AZ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" filled="f">
                <v:textbox inset="0,0,0,0">
                  <w:txbxContent>
                    <w:p w14:paraId="7D5D31AF" w14:textId="4D06B1C7" w:rsidR="00F01048" w:rsidRPr="001269F9" w:rsidRDefault="00F01048" w:rsidP="00D347DB">
                      <w:pPr>
                        <w:jc w:val="center"/>
                        <w:rPr>
                          <w:sz w:val="20"/>
                        </w:rPr>
                      </w:pPr>
                      <w:r>
                        <w:rPr>
                          <w:sz w:val="20"/>
                        </w:rPr>
                        <w:t>Isa. 62:6-7</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2BBBC72B" wp14:editId="09D1A8EB">
                <wp:simplePos x="0" y="0"/>
                <wp:positionH relativeFrom="column">
                  <wp:posOffset>-621665</wp:posOffset>
                </wp:positionH>
                <wp:positionV relativeFrom="paragraph">
                  <wp:posOffset>401955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C8EC8" w14:textId="7FF00C77" w:rsidR="00F01048" w:rsidRPr="001269F9" w:rsidRDefault="00F01048" w:rsidP="00D347DB">
                            <w:pPr>
                              <w:jc w:val="center"/>
                              <w:rPr>
                                <w:sz w:val="20"/>
                              </w:rPr>
                            </w:pPr>
                            <w:r>
                              <w:rPr>
                                <w:sz w:val="20"/>
                              </w:rPr>
                              <w:t>Hands &amp;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48.9pt;margin-top:31.6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ujF30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" filled="f">
                <v:textbox inset="0,0,0,0">
                  <w:txbxContent>
                    <w:p w14:paraId="64EC8EC8" w14:textId="7FF00C77" w:rsidR="00F01048" w:rsidRPr="001269F9" w:rsidRDefault="00F01048" w:rsidP="00D347DB">
                      <w:pPr>
                        <w:jc w:val="center"/>
                        <w:rPr>
                          <w:sz w:val="20"/>
                        </w:rPr>
                      </w:pPr>
                      <w:r>
                        <w:rPr>
                          <w:sz w:val="20"/>
                        </w:rPr>
                        <w:t>Hands &amp; Heart</w:t>
                      </w:r>
                    </w:p>
                  </w:txbxContent>
                </v:textbox>
              </v:shape>
            </w:pict>
          </mc:Fallback>
        </mc:AlternateContent>
      </w:r>
      <w:r w:rsidR="00D44E7F">
        <w:rPr>
          <w:rFonts w:cs="Arial"/>
        </w:rPr>
        <w:t>In fact, the survivors of Israel will be envied for such an amazing amount of fruit.</w:t>
      </w:r>
      <w:r>
        <w:rPr>
          <w:rFonts w:cs="Arial"/>
        </w:rPr>
        <w:t xml:space="preserve">  We are to pray to that end in Isaiah 62:6-7.</w:t>
      </w:r>
    </w:p>
    <w:p w14:paraId="154A84DE" w14:textId="77777777" w:rsidR="00BD3CA5" w:rsidRDefault="00BD3CA5" w:rsidP="00BD3CA5">
      <w:pPr>
        <w:pStyle w:val="Heading2"/>
        <w:ind w:right="-10"/>
        <w:rPr>
          <w:rFonts w:cs="Arial"/>
        </w:rPr>
      </w:pPr>
      <w:r>
        <w:rPr>
          <w:rFonts w:cs="Arial"/>
        </w:rPr>
        <w:t xml:space="preserve">Christ will make </w:t>
      </w:r>
      <w:r w:rsidRPr="00E7763A">
        <w:rPr>
          <w:rFonts w:cs="Arial"/>
          <w:u w:val="single"/>
        </w:rPr>
        <w:t>holy</w:t>
      </w:r>
      <w:r>
        <w:rPr>
          <w:rFonts w:cs="Arial"/>
        </w:rPr>
        <w:t xml:space="preserve"> Jerusalem's remnant in mortal bodies (4:3-4).</w:t>
      </w:r>
    </w:p>
    <w:p w14:paraId="4C451920" w14:textId="77777777" w:rsidR="00681BA8" w:rsidRDefault="00681BA8" w:rsidP="00681BA8">
      <w:pPr>
        <w:pStyle w:val="Heading3"/>
        <w:rPr>
          <w:rFonts w:cs="Arial"/>
        </w:rPr>
      </w:pPr>
      <w:r>
        <w:rPr>
          <w:rFonts w:cs="Arial"/>
        </w:rPr>
        <w:t>How could everyone living in Jerusalem actually be holy (4:3)?</w:t>
      </w:r>
    </w:p>
    <w:p w14:paraId="5803744D" w14:textId="1444B124" w:rsidR="00587358" w:rsidRDefault="00587358" w:rsidP="00587358">
      <w:pPr>
        <w:pStyle w:val="Heading4"/>
        <w:rPr>
          <w:rFonts w:cs="Arial"/>
        </w:rPr>
      </w:pPr>
      <w:r>
        <w:rPr>
          <w:rFonts w:cs="Arial"/>
        </w:rPr>
        <w:t>This seems incredible to us because this city has been filled with so much evil and bloodshed, having been destroyed and rebuilt 17 times!</w:t>
      </w:r>
    </w:p>
    <w:p w14:paraId="1791A1E4" w14:textId="02B2A13A" w:rsidR="00587358" w:rsidRDefault="00A94655" w:rsidP="00587358">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402663C2" wp14:editId="19DFE24C">
                <wp:simplePos x="0" y="0"/>
                <wp:positionH relativeFrom="column">
                  <wp:posOffset>-507365</wp:posOffset>
                </wp:positionH>
                <wp:positionV relativeFrom="paragraph">
                  <wp:posOffset>127000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424D8" w14:textId="4F9EF512" w:rsidR="00F01048" w:rsidRPr="001269F9" w:rsidRDefault="00F01048" w:rsidP="00D347DB">
                            <w:pPr>
                              <w:jc w:val="center"/>
                              <w:rPr>
                                <w:sz w:val="20"/>
                              </w:rPr>
                            </w:pPr>
                            <w:r>
                              <w:rPr>
                                <w:sz w:val="20"/>
                              </w:rPr>
                              <w:t>Premil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39.9pt;margin-top:10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" filled="f">
                <v:textbox inset="0,0,0,0">
                  <w:txbxContent>
                    <w:p w14:paraId="5D1424D8" w14:textId="4F9EF512" w:rsidR="00F01048" w:rsidRPr="001269F9" w:rsidRDefault="00F01048" w:rsidP="00D347DB">
                      <w:pPr>
                        <w:jc w:val="center"/>
                        <w:rPr>
                          <w:sz w:val="20"/>
                        </w:rPr>
                      </w:pPr>
                      <w:r>
                        <w:rPr>
                          <w:sz w:val="20"/>
                        </w:rPr>
                        <w:t>Premil Chart</w:t>
                      </w:r>
                    </w:p>
                  </w:txbxContent>
                </v:textbox>
              </v:shape>
            </w:pict>
          </mc:Fallback>
        </mc:AlternateContent>
      </w:r>
      <w:r w:rsidR="009A16C0">
        <w:rPr>
          <w:rFonts w:cs="Arial"/>
        </w:rPr>
        <w:t>Yet the kingdom period is going to start with 100% believers in Christ—both us in glorified bodies as well as those who live through the Tribulation and pass the judgment of the sheep and the goals (Matt. 25).</w:t>
      </w:r>
    </w:p>
    <w:p w14:paraId="1A372A5D" w14:textId="77777777" w:rsidR="00681BA8" w:rsidRDefault="00681BA8" w:rsidP="00681BA8">
      <w:pPr>
        <w:pStyle w:val="Heading3"/>
        <w:rPr>
          <w:rFonts w:cs="Arial"/>
        </w:rPr>
      </w:pPr>
      <w:r>
        <w:rPr>
          <w:rFonts w:cs="Arial"/>
        </w:rPr>
        <w:t>To what does “a spirit of judgment and a spirit of fire” refer (4:4b)?</w:t>
      </w:r>
    </w:p>
    <w:p w14:paraId="5A60821E" w14:textId="64C55B35" w:rsidR="009A16C0" w:rsidRDefault="009A16C0" w:rsidP="009A16C0">
      <w:pPr>
        <w:pStyle w:val="Heading4"/>
        <w:rPr>
          <w:rFonts w:cs="Arial"/>
        </w:rPr>
      </w:pPr>
      <w:r>
        <w:rPr>
          <w:rFonts w:cs="Arial"/>
        </w:rPr>
        <w:t>The city will start this period holy, as all will know Christ.</w:t>
      </w:r>
    </w:p>
    <w:p w14:paraId="436C907D" w14:textId="07E92AE9" w:rsidR="009A16C0" w:rsidRDefault="00677B51" w:rsidP="009A16C0">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65AE076B" wp14:editId="01100566">
                <wp:simplePos x="0" y="0"/>
                <wp:positionH relativeFrom="column">
                  <wp:posOffset>-621665</wp:posOffset>
                </wp:positionH>
                <wp:positionV relativeFrom="paragraph">
                  <wp:posOffset>466725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93BBE" w14:textId="65ABB91B" w:rsidR="00F01048" w:rsidRPr="001269F9" w:rsidRDefault="00F01048" w:rsidP="00D347DB">
                            <w:pPr>
                              <w:jc w:val="center"/>
                              <w:rPr>
                                <w:sz w:val="20"/>
                              </w:rPr>
                            </w:pPr>
                            <w:r>
                              <w:rPr>
                                <w:sz w:val="20"/>
                              </w:rPr>
                              <w:t>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48.9pt;margin-top:36.7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" filled="f">
                <v:textbox inset="0,0,0,0">
                  <w:txbxContent>
                    <w:p w14:paraId="02593BBE" w14:textId="65ABB91B" w:rsidR="00F01048" w:rsidRPr="001269F9" w:rsidRDefault="00F01048" w:rsidP="00D347DB">
                      <w:pPr>
                        <w:jc w:val="center"/>
                        <w:rPr>
                          <w:sz w:val="20"/>
                        </w:rPr>
                      </w:pPr>
                      <w:r>
                        <w:rPr>
                          <w:sz w:val="20"/>
                        </w:rPr>
                        <w:t>Sunset</w:t>
                      </w:r>
                    </w:p>
                  </w:txbxContent>
                </v:textbox>
              </v:shape>
            </w:pict>
          </mc:Fallback>
        </mc:AlternateContent>
      </w:r>
      <w:r w:rsidR="009A16C0">
        <w:rPr>
          <w:rFonts w:cs="Arial"/>
        </w:rPr>
        <w:t>But it will also continue holy</w:t>
      </w:r>
      <w:r w:rsidR="00FB2DA4">
        <w:rPr>
          <w:rFonts w:cs="Arial"/>
        </w:rPr>
        <w:t>,</w:t>
      </w:r>
      <w:r w:rsidR="009A16C0">
        <w:rPr>
          <w:rFonts w:cs="Arial"/>
        </w:rPr>
        <w:t xml:space="preserve"> as Christ will </w:t>
      </w:r>
      <w:r w:rsidR="00FB2DA4">
        <w:rPr>
          <w:rFonts w:cs="Arial"/>
        </w:rPr>
        <w:t>remove all impurities.  In</w:t>
      </w:r>
      <w:r w:rsidR="009A16C0">
        <w:rPr>
          <w:rFonts w:cs="Arial"/>
        </w:rPr>
        <w:t xml:space="preserve"> fact, no babies will even die there (65:20)!</w:t>
      </w:r>
    </w:p>
    <w:p w14:paraId="66D7EA8C" w14:textId="77777777" w:rsidR="00BD3CA5" w:rsidRPr="00FD7B79" w:rsidRDefault="00BD3CA5" w:rsidP="00BD3CA5">
      <w:pPr>
        <w:pStyle w:val="Heading2"/>
        <w:ind w:right="-10"/>
        <w:rPr>
          <w:rFonts w:cs="Arial"/>
        </w:rPr>
      </w:pPr>
      <w:r>
        <w:rPr>
          <w:rFonts w:cs="Arial"/>
        </w:rPr>
        <w:t xml:space="preserve">Christ will </w:t>
      </w:r>
      <w:r w:rsidRPr="00E7763A">
        <w:rPr>
          <w:rFonts w:cs="Arial"/>
          <w:u w:val="single"/>
        </w:rPr>
        <w:t>protect</w:t>
      </w:r>
      <w:r>
        <w:rPr>
          <w:rFonts w:cs="Arial"/>
        </w:rPr>
        <w:t xml:space="preserve"> Jerusalem's citizens from the sun and rain (4:5-6).</w:t>
      </w:r>
    </w:p>
    <w:p w14:paraId="727105E1" w14:textId="4E91F54B" w:rsidR="00681BA8" w:rsidRDefault="00681BA8" w:rsidP="00681BA8">
      <w:pPr>
        <w:pStyle w:val="Heading3"/>
        <w:rPr>
          <w:rFonts w:cs="Arial"/>
        </w:rPr>
      </w:pPr>
      <w:r>
        <w:rPr>
          <w:rFonts w:cs="Arial"/>
        </w:rPr>
        <w:t>Will Jerusalem literally have smoke by day, fire by night, and a canopy above these (4:5)?  Is this a prophecy of permanent haze?</w:t>
      </w:r>
      <w:r w:rsidR="007A6A52">
        <w:rPr>
          <w:rFonts w:cs="Arial"/>
        </w:rPr>
        <w:t xml:space="preserve">  Not with the kind of PSI that presently blankets SE Asia!</w:t>
      </w:r>
    </w:p>
    <w:p w14:paraId="74FB8F3B" w14:textId="56E38C91" w:rsidR="00681BA8" w:rsidRPr="00FD7B79" w:rsidRDefault="00681BA8" w:rsidP="00681BA8">
      <w:pPr>
        <w:pStyle w:val="Heading3"/>
        <w:rPr>
          <w:rFonts w:cs="Arial"/>
        </w:rPr>
      </w:pPr>
      <w:r>
        <w:rPr>
          <w:rFonts w:cs="Arial"/>
        </w:rPr>
        <w:t xml:space="preserve">Will God’s canopy mean that it will never rain in Jerusalem (4:6)? </w:t>
      </w:r>
      <w:r w:rsidR="006B5CC3">
        <w:rPr>
          <w:rFonts w:cs="Arial"/>
        </w:rPr>
        <w:t>Definitely not—but the rain will be refreshing!</w:t>
      </w:r>
    </w:p>
    <w:p w14:paraId="7A84FB24" w14:textId="7E8FA1DB" w:rsidR="00A835B4" w:rsidRDefault="008C05FB" w:rsidP="00681BA8">
      <w:pPr>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5D135ED3" wp14:editId="61039604">
                <wp:simplePos x="0" y="0"/>
                <wp:positionH relativeFrom="column">
                  <wp:posOffset>-735965</wp:posOffset>
                </wp:positionH>
                <wp:positionV relativeFrom="paragraph">
                  <wp:posOffset>125730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51762" w14:textId="2B8FC56B" w:rsidR="00F01048" w:rsidRPr="001269F9" w:rsidRDefault="00F0104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57.9pt;margin-top:9.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" filled="f">
                <v:textbox inset="0,0,0,0">
                  <w:txbxContent>
                    <w:p w14:paraId="52251762" w14:textId="2B8FC56B" w:rsidR="00F01048" w:rsidRPr="001269F9" w:rsidRDefault="00F01048" w:rsidP="00D347DB">
                      <w:pPr>
                        <w:jc w:val="center"/>
                        <w:rPr>
                          <w:sz w:val="20"/>
                        </w:rPr>
                      </w:pPr>
                      <w:r>
                        <w:rPr>
                          <w:sz w:val="20"/>
                        </w:rPr>
                        <w:t>Subject</w:t>
                      </w:r>
                    </w:p>
                  </w:txbxContent>
                </v:textbox>
              </v:shape>
            </w:pict>
          </mc:Fallback>
        </mc:AlternateContent>
      </w:r>
    </w:p>
    <w:p w14:paraId="044DFC04" w14:textId="111F731C" w:rsidR="00BD3CA5" w:rsidRPr="00FD7B79" w:rsidRDefault="00BD3CA5" w:rsidP="00681BA8">
      <w:pPr>
        <w:rPr>
          <w:rFonts w:cs="Arial"/>
        </w:rPr>
      </w:pPr>
      <w:r w:rsidRPr="00FD7B79">
        <w:rPr>
          <w:rFonts w:cs="Arial"/>
        </w:rPr>
        <w:t>(</w:t>
      </w:r>
      <w:r>
        <w:rPr>
          <w:rFonts w:cs="Arial"/>
        </w:rPr>
        <w:t>What will it be like when Christ rules this world?</w:t>
      </w:r>
      <w:r w:rsidRPr="00FD7B79">
        <w:rPr>
          <w:rFonts w:cs="Arial"/>
        </w:rPr>
        <w:t>)</w:t>
      </w:r>
    </w:p>
    <w:p w14:paraId="3EC9E24C" w14:textId="02F8A810" w:rsidR="00BD3CA5" w:rsidRPr="00FD7B79" w:rsidRDefault="008F310A" w:rsidP="00BD3CA5">
      <w:pPr>
        <w:pStyle w:val="Heading1"/>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63D6C986" wp14:editId="69DAA48B">
                <wp:simplePos x="0" y="0"/>
                <wp:positionH relativeFrom="column">
                  <wp:posOffset>-621665</wp:posOffset>
                </wp:positionH>
                <wp:positionV relativeFrom="paragraph">
                  <wp:posOffset>1245235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7CB97" w14:textId="09ED4582" w:rsidR="00F01048" w:rsidRPr="001269F9" w:rsidRDefault="00F01048" w:rsidP="00D347DB">
                            <w:pPr>
                              <w:jc w:val="center"/>
                              <w:rPr>
                                <w:sz w:val="20"/>
                              </w:rPr>
                            </w:pPr>
                            <w:r>
                              <w:rPr>
                                <w:sz w:val="20"/>
                              </w:rPr>
                              <w:t>1 Cor 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9" type="#_x0000_t202" style="position:absolute;left:0;text-align:left;margin-left:-48.9pt;margin-top:98.0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" filled="f">
                <v:textbox inset="0,0,0,0">
                  <w:txbxContent>
                    <w:p w14:paraId="0137CB97" w14:textId="09ED4582" w:rsidR="00F01048" w:rsidRPr="001269F9" w:rsidRDefault="00F01048" w:rsidP="00D347DB">
                      <w:pPr>
                        <w:jc w:val="center"/>
                        <w:rPr>
                          <w:sz w:val="20"/>
                        </w:rPr>
                      </w:pPr>
                      <w:r>
                        <w:rPr>
                          <w:sz w:val="20"/>
                        </w:rPr>
                        <w:t>1 Cor 6:2-3</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1AEDC8B1" wp14:editId="1C7905A7">
                <wp:simplePos x="0" y="0"/>
                <wp:positionH relativeFrom="column">
                  <wp:posOffset>-621665</wp:posOffset>
                </wp:positionH>
                <wp:positionV relativeFrom="paragraph">
                  <wp:posOffset>262255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96C52" w14:textId="0D7A0D5A" w:rsidR="00F01048" w:rsidRPr="001269F9" w:rsidRDefault="00F0104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48.9pt;margin-top:20.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" filled="f">
                <v:textbox inset="0,0,0,0">
                  <w:txbxContent>
                    <w:p w14:paraId="15496C52" w14:textId="0D7A0D5A" w:rsidR="00F01048" w:rsidRPr="001269F9" w:rsidRDefault="00F01048"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5451E7F6" wp14:editId="65AC4251">
                <wp:simplePos x="0" y="0"/>
                <wp:positionH relativeFrom="column">
                  <wp:posOffset>-621665</wp:posOffset>
                </wp:positionH>
                <wp:positionV relativeFrom="paragraph">
                  <wp:posOffset>948690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9ADCA" w14:textId="2F675471" w:rsidR="00F01048" w:rsidRPr="001269F9" w:rsidRDefault="00F01048" w:rsidP="00D347DB">
                            <w:pPr>
                              <w:jc w:val="center"/>
                              <w:rPr>
                                <w:sz w:val="20"/>
                              </w:rPr>
                            </w:pPr>
                            <w:r>
                              <w:rPr>
                                <w:sz w:val="20"/>
                              </w:rPr>
                              <w:t>Angels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74.7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" filled="f">
                <v:textbox inset="0,0,0,0">
                  <w:txbxContent>
                    <w:p w14:paraId="6E09ADCA" w14:textId="2F675471" w:rsidR="00F01048" w:rsidRPr="001269F9" w:rsidRDefault="00F01048" w:rsidP="00D347DB">
                      <w:pPr>
                        <w:jc w:val="center"/>
                        <w:rPr>
                          <w:sz w:val="20"/>
                        </w:rPr>
                      </w:pPr>
                      <w:r>
                        <w:rPr>
                          <w:sz w:val="20"/>
                        </w:rPr>
                        <w:t>Angels</w:t>
                      </w:r>
                    </w:p>
                  </w:txbxContent>
                </v:textbox>
              </v:shape>
            </w:pict>
          </mc:Fallback>
        </mc:AlternateContent>
      </w:r>
      <w:r w:rsidR="00BD3CA5" w:rsidRPr="00FD7B79">
        <w:rPr>
          <w:rFonts w:cs="Arial"/>
        </w:rPr>
        <w:t>Conclusion</w:t>
      </w:r>
    </w:p>
    <w:p w14:paraId="446F11C1" w14:textId="49CC2C8F" w:rsidR="00B63805" w:rsidRPr="00FD7B79" w:rsidRDefault="008F310A" w:rsidP="00B63805">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02AD3A7A" wp14:editId="414A97BF">
                <wp:simplePos x="0" y="0"/>
                <wp:positionH relativeFrom="column">
                  <wp:posOffset>-621665</wp:posOffset>
                </wp:positionH>
                <wp:positionV relativeFrom="paragraph">
                  <wp:posOffset>254635</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DFDAC" w14:textId="3F065965" w:rsidR="00F01048" w:rsidRPr="001269F9" w:rsidRDefault="00F01048" w:rsidP="00D347DB">
                            <w:pPr>
                              <w:jc w:val="center"/>
                              <w:rPr>
                                <w:sz w:val="20"/>
                              </w:rPr>
                            </w:pPr>
                            <w:r>
                              <w:rPr>
                                <w:sz w:val="20"/>
                              </w:rPr>
                              <w:t>Rev.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8.9pt;margin-top:20.0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" filled="f">
                <v:textbox inset="0,0,0,0">
                  <w:txbxContent>
                    <w:p w14:paraId="6FFDFDAC" w14:textId="3F065965" w:rsidR="00F01048" w:rsidRPr="001269F9" w:rsidRDefault="00F01048" w:rsidP="00D347DB">
                      <w:pPr>
                        <w:jc w:val="center"/>
                        <w:rPr>
                          <w:sz w:val="20"/>
                        </w:rPr>
                      </w:pPr>
                      <w:r>
                        <w:rPr>
                          <w:sz w:val="20"/>
                        </w:rPr>
                        <w:t>Rev. 20</w:t>
                      </w:r>
                    </w:p>
                  </w:txbxContent>
                </v:textbox>
              </v:shape>
            </w:pict>
          </mc:Fallback>
        </mc:AlternateContent>
      </w:r>
      <w:r w:rsidR="00B63805">
        <w:rPr>
          <w:rFonts w:cs="Arial"/>
        </w:rPr>
        <w:t xml:space="preserve">Jesus will bring </w:t>
      </w:r>
      <w:r w:rsidR="00B63805" w:rsidRPr="00921C48">
        <w:rPr>
          <w:rFonts w:cs="Arial"/>
          <w:u w:val="single"/>
        </w:rPr>
        <w:t>worldwide</w:t>
      </w:r>
      <w:r w:rsidR="00B63805">
        <w:rPr>
          <w:rFonts w:cs="Arial"/>
        </w:rPr>
        <w:t xml:space="preserve"> truth, peace, prosperity, holiness and protection</w:t>
      </w:r>
      <w:r w:rsidR="00B63805" w:rsidRPr="00FD7B79">
        <w:rPr>
          <w:rFonts w:cs="Arial"/>
        </w:rPr>
        <w:t xml:space="preserve"> (MI).</w:t>
      </w:r>
    </w:p>
    <w:p w14:paraId="7408F13A" w14:textId="0A6CEDDF" w:rsidR="00B63805" w:rsidRDefault="00B63805" w:rsidP="00B63805">
      <w:pPr>
        <w:pStyle w:val="Heading3"/>
        <w:rPr>
          <w:rFonts w:cs="Arial"/>
        </w:rPr>
      </w:pPr>
      <w:r>
        <w:rPr>
          <w:rFonts w:cs="Arial"/>
        </w:rPr>
        <w:t>Other texts in the Bible sum up the purposes for the millennium.</w:t>
      </w:r>
    </w:p>
    <w:p w14:paraId="161B2F4A" w14:textId="77777777" w:rsidR="00B63805" w:rsidRPr="00D11BD0" w:rsidRDefault="00B63805" w:rsidP="00B63805">
      <w:pPr>
        <w:pStyle w:val="Heading4"/>
        <w:rPr>
          <w:rFonts w:cs="Arial"/>
        </w:rPr>
      </w:pPr>
      <w:r w:rsidRPr="00D11BD0">
        <w:rPr>
          <w:rFonts w:cs="Arial"/>
        </w:rPr>
        <w:t>Judge angels (1 Cor. 6:3)</w:t>
      </w:r>
    </w:p>
    <w:p w14:paraId="2BF1EF0B" w14:textId="68C259B7" w:rsidR="00B63805" w:rsidRPr="00D11BD0" w:rsidRDefault="00B63805" w:rsidP="00B63805">
      <w:pPr>
        <w:pStyle w:val="Heading4"/>
        <w:rPr>
          <w:rFonts w:cs="Arial"/>
        </w:rPr>
      </w:pPr>
      <w:r w:rsidRPr="00D11BD0">
        <w:rPr>
          <w:rFonts w:cs="Arial"/>
        </w:rPr>
        <w:t>Rule the earth  (1 Cor. 6:2)</w:t>
      </w:r>
    </w:p>
    <w:p w14:paraId="7B6C4592" w14:textId="64859221" w:rsidR="00B63805" w:rsidRPr="00D11BD0" w:rsidRDefault="008F310A" w:rsidP="00B63805">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54C30A70" wp14:editId="409F137D">
                <wp:simplePos x="0" y="0"/>
                <wp:positionH relativeFrom="column">
                  <wp:posOffset>-621665</wp:posOffset>
                </wp:positionH>
                <wp:positionV relativeFrom="paragraph">
                  <wp:posOffset>30480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D4D90" w14:textId="43FEA3CA" w:rsidR="00F01048" w:rsidRPr="001269F9" w:rsidRDefault="00F01048" w:rsidP="00D347DB">
                            <w:pPr>
                              <w:jc w:val="center"/>
                              <w:rPr>
                                <w:sz w:val="20"/>
                              </w:rPr>
                            </w:pPr>
                            <w:r>
                              <w:rPr>
                                <w:sz w:val="20"/>
                              </w:rPr>
                              <w:t>Pre-Flood</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left:0;text-align:left;margin-left:-48.9pt;margin-top:2.4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jHj3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2o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" filled="f">
                <v:textbox inset="0,0,0,0">
                  <w:txbxContent>
                    <w:p w14:paraId="48FD4D90" w14:textId="43FEA3CA" w:rsidR="00F01048" w:rsidRPr="001269F9" w:rsidRDefault="00F01048" w:rsidP="00D347DB">
                      <w:pPr>
                        <w:jc w:val="center"/>
                        <w:rPr>
                          <w:sz w:val="20"/>
                        </w:rPr>
                      </w:pPr>
                      <w:r>
                        <w:rPr>
                          <w:sz w:val="20"/>
                        </w:rPr>
                        <w:t>Pre-Flood</w:t>
                      </w:r>
                      <w:r>
                        <w:rPr>
                          <w:sz w:val="20"/>
                        </w:rPr>
                        <w:br/>
                        <w:t>(2 slides)</w:t>
                      </w:r>
                    </w:p>
                  </w:txbxContent>
                </v:textbox>
              </v:shape>
            </w:pict>
          </mc:Fallback>
        </mc:AlternateContent>
      </w:r>
      <w:r w:rsidR="00B63805" w:rsidRPr="00D11BD0">
        <w:rPr>
          <w:rFonts w:cs="Arial"/>
        </w:rPr>
        <w:t xml:space="preserve">Restore world to pre-Flood era (long life of Isa. 65:20) </w:t>
      </w:r>
    </w:p>
    <w:p w14:paraId="03B5E44F" w14:textId="0A3241C9" w:rsidR="00B63805" w:rsidRPr="00D11BD0" w:rsidRDefault="008F310A" w:rsidP="00B63805">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25B889A6" wp14:editId="291ED544">
                <wp:simplePos x="0" y="0"/>
                <wp:positionH relativeFrom="column">
                  <wp:posOffset>-621665</wp:posOffset>
                </wp:positionH>
                <wp:positionV relativeFrom="paragraph">
                  <wp:posOffset>133350</wp:posOffset>
                </wp:positionV>
                <wp:extent cx="800100" cy="337820"/>
                <wp:effectExtent l="0" t="0" r="381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17AF8" w14:textId="5FD3F775" w:rsidR="00F01048" w:rsidRPr="001269F9" w:rsidRDefault="00F01048" w:rsidP="00D347DB">
                            <w:pPr>
                              <w:jc w:val="center"/>
                              <w:rPr>
                                <w:sz w:val="20"/>
                              </w:rPr>
                            </w:pPr>
                            <w:r>
                              <w:rPr>
                                <w:sz w:val="20"/>
                              </w:rPr>
                              <w:t>Human heart</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4" type="#_x0000_t202" style="position:absolute;left:0;text-align:left;margin-left:-48.9pt;margin-top:10.5pt;width:63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" filled="f">
                <v:textbox inset="0,0,0,0">
                  <w:txbxContent>
                    <w:p w14:paraId="12017AF8" w14:textId="5FD3F775" w:rsidR="00F01048" w:rsidRPr="001269F9" w:rsidRDefault="00F01048" w:rsidP="00D347DB">
                      <w:pPr>
                        <w:jc w:val="center"/>
                        <w:rPr>
                          <w:sz w:val="20"/>
                        </w:rPr>
                      </w:pPr>
                      <w:r>
                        <w:rPr>
                          <w:sz w:val="20"/>
                        </w:rPr>
                        <w:t>Human heart</w:t>
                      </w:r>
                      <w:r>
                        <w:rPr>
                          <w:sz w:val="20"/>
                        </w:rPr>
                        <w:br/>
                        <w:t>(2 slides)</w:t>
                      </w:r>
                    </w:p>
                  </w:txbxContent>
                </v:textbox>
              </v:shape>
            </w:pict>
          </mc:Fallback>
        </mc:AlternateContent>
      </w:r>
      <w:r w:rsidR="00B63805" w:rsidRPr="00D11BD0">
        <w:rPr>
          <w:rFonts w:cs="Arial"/>
        </w:rPr>
        <w:t>Show the human heart corrupt</w:t>
      </w:r>
    </w:p>
    <w:p w14:paraId="74045E52" w14:textId="45126D8C" w:rsidR="00B63805" w:rsidRPr="00D11BD0" w:rsidRDefault="008F310A" w:rsidP="00B63805">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E8E400A" wp14:editId="1A917BE3">
                <wp:simplePos x="0" y="0"/>
                <wp:positionH relativeFrom="column">
                  <wp:posOffset>-621665</wp:posOffset>
                </wp:positionH>
                <wp:positionV relativeFrom="paragraph">
                  <wp:posOffset>209550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8D7CB" w14:textId="3D5652BD" w:rsidR="00F01048" w:rsidRPr="001269F9" w:rsidRDefault="00F01048" w:rsidP="00D347DB">
                            <w:pPr>
                              <w:jc w:val="center"/>
                              <w:rPr>
                                <w:sz w:val="20"/>
                              </w:rPr>
                            </w:pPr>
                            <w:r>
                              <w:rPr>
                                <w:sz w:val="20"/>
                              </w:rPr>
                              <w:t>AC</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5" type="#_x0000_t202" style="position:absolute;left:0;text-align:left;margin-left:-48.9pt;margin-top:16.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" filled="f">
                <v:textbox inset="0,0,0,0">
                  <w:txbxContent>
                    <w:p w14:paraId="4408D7CB" w14:textId="3D5652BD" w:rsidR="00F01048" w:rsidRPr="001269F9" w:rsidRDefault="00F01048" w:rsidP="00D347DB">
                      <w:pPr>
                        <w:jc w:val="center"/>
                        <w:rPr>
                          <w:sz w:val="20"/>
                        </w:rPr>
                      </w:pPr>
                      <w:r>
                        <w:rPr>
                          <w:sz w:val="20"/>
                        </w:rPr>
                        <w:t>AC</w:t>
                      </w:r>
                      <w:r>
                        <w:rPr>
                          <w:sz w:val="20"/>
                        </w:rPr>
                        <w:br/>
                        <w:t>(4 slides)</w:t>
                      </w:r>
                    </w:p>
                  </w:txbxContent>
                </v:textbox>
              </v:shape>
            </w:pict>
          </mc:Fallback>
        </mc:AlternateContent>
      </w:r>
      <w:r w:rsidR="00B63805" w:rsidRPr="00D11BD0">
        <w:rPr>
          <w:rFonts w:cs="Arial"/>
        </w:rPr>
        <w:t>Fulfill Abrahamic Covenant</w:t>
      </w:r>
    </w:p>
    <w:p w14:paraId="66A375C2" w14:textId="154603C6" w:rsidR="00B63805" w:rsidRDefault="00A14B85" w:rsidP="00B63805">
      <w:pPr>
        <w:pStyle w:val="Heading3"/>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3A0B7DF9" wp14:editId="65EC9864">
                <wp:simplePos x="0" y="0"/>
                <wp:positionH relativeFrom="column">
                  <wp:posOffset>-621665</wp:posOffset>
                </wp:positionH>
                <wp:positionV relativeFrom="paragraph">
                  <wp:posOffset>234315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9E294" w14:textId="1A5DE814" w:rsidR="00F01048" w:rsidRPr="001269F9" w:rsidRDefault="00F01048" w:rsidP="00D347DB">
                            <w:pPr>
                              <w:jc w:val="center"/>
                              <w:rPr>
                                <w:sz w:val="20"/>
                              </w:rPr>
                            </w:pPr>
                            <w:r>
                              <w:rPr>
                                <w:sz w:val="20"/>
                              </w:rPr>
                              <w:t xml:space="preserve">Restoration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6" type="#_x0000_t202" style="position:absolute;left:0;text-align:left;margin-left:-48.9pt;margin-top:18.4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38H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" filled="f">
                <v:textbox inset="0,0,0,0">
                  <w:txbxContent>
                    <w:p w14:paraId="0B09E294" w14:textId="1A5DE814" w:rsidR="00F01048" w:rsidRPr="001269F9" w:rsidRDefault="00F01048" w:rsidP="00D347DB">
                      <w:pPr>
                        <w:jc w:val="center"/>
                        <w:rPr>
                          <w:sz w:val="20"/>
                        </w:rPr>
                      </w:pPr>
                      <w:r>
                        <w:rPr>
                          <w:sz w:val="20"/>
                        </w:rPr>
                        <w:t xml:space="preserve">Restoration </w:t>
                      </w:r>
                      <w:r>
                        <w:rPr>
                          <w:sz w:val="20"/>
                        </w:rPr>
                        <w:br/>
                        <w:t>(2 slides)</w:t>
                      </w:r>
                    </w:p>
                  </w:txbxContent>
                </v:textbox>
              </v:shape>
            </w:pict>
          </mc:Fallback>
        </mc:AlternateContent>
      </w:r>
      <w:r w:rsidR="00B63805">
        <w:rPr>
          <w:rFonts w:cs="Arial"/>
        </w:rPr>
        <w:t xml:space="preserve">Since Jesus will reign, you should serve him now so you can rule with him later (2:5)! </w:t>
      </w:r>
    </w:p>
    <w:p w14:paraId="6FB749C2" w14:textId="3C4797B4" w:rsidR="00A14B85" w:rsidRDefault="00A14B85" w:rsidP="00B63805">
      <w:pPr>
        <w:pStyle w:val="Heading3"/>
        <w:rPr>
          <w:rFonts w:cs="Arial"/>
        </w:rPr>
      </w:pPr>
      <w:r>
        <w:rPr>
          <w:rFonts w:cs="Arial"/>
        </w:rPr>
        <w:t>Christ’s judging the world will be followed with the most amazing restoration earth has ever known!</w:t>
      </w:r>
    </w:p>
    <w:p w14:paraId="27E98AFD" w14:textId="250E6CD8" w:rsidR="00B63805" w:rsidRDefault="005E7768" w:rsidP="00B63805">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70A72937" wp14:editId="013E3F63">
                <wp:simplePos x="0" y="0"/>
                <wp:positionH relativeFrom="column">
                  <wp:posOffset>-621665</wp:posOffset>
                </wp:positionH>
                <wp:positionV relativeFrom="paragraph">
                  <wp:posOffset>35560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443F6" w14:textId="7EB96665" w:rsidR="00F01048" w:rsidRPr="001269F9" w:rsidRDefault="00F01048" w:rsidP="00D347DB">
                            <w:pPr>
                              <w:jc w:val="center"/>
                              <w:rPr>
                                <w:sz w:val="20"/>
                              </w:rPr>
                            </w:pPr>
                            <w:r>
                              <w:rPr>
                                <w:sz w:val="20"/>
                              </w:rPr>
                              <w:t>Jesus Shall Reign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left:0;text-align:left;margin-left:-48.9pt;margin-top:2.8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" filled="f">
                <v:textbox inset="0,0,0,0">
                  <w:txbxContent>
                    <w:p w14:paraId="3EB443F6" w14:textId="7EB96665" w:rsidR="00F01048" w:rsidRPr="001269F9" w:rsidRDefault="00F01048" w:rsidP="00D347DB">
                      <w:pPr>
                        <w:jc w:val="center"/>
                        <w:rPr>
                          <w:sz w:val="20"/>
                        </w:rPr>
                      </w:pPr>
                      <w:r>
                        <w:rPr>
                          <w:sz w:val="20"/>
                        </w:rPr>
                        <w:t>Jesus Shall Reign</w:t>
                      </w:r>
                    </w:p>
                  </w:txbxContent>
                </v:textbox>
              </v:shape>
            </w:pict>
          </mc:Fallback>
        </mc:AlternateContent>
      </w:r>
      <w:r w:rsidR="00B63805">
        <w:rPr>
          <w:rFonts w:cs="Arial"/>
        </w:rPr>
        <w:t>“Jesus Shall Reign”</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550C5762" w:rsidR="008B6D00" w:rsidRDefault="002E7CCC" w:rsidP="000B4941">
      <w:pPr>
        <w:pStyle w:val="Heading3"/>
        <w:rPr>
          <w:rFonts w:cs="Arial"/>
        </w:rPr>
      </w:pPr>
      <w:r>
        <w:rPr>
          <w:rFonts w:cs="Arial"/>
        </w:rPr>
        <w:t>We saw in chapter 1 that God had a court case against Judah for her injustices to her own people.</w:t>
      </w:r>
    </w:p>
    <w:p w14:paraId="5883D843" w14:textId="4D0C3AA3" w:rsidR="002E7CCC" w:rsidRPr="00FD7B79" w:rsidRDefault="002E7CCC" w:rsidP="000B4941">
      <w:pPr>
        <w:pStyle w:val="Heading3"/>
        <w:rPr>
          <w:rFonts w:cs="Arial"/>
        </w:rPr>
      </w:pPr>
      <w:r>
        <w:rPr>
          <w:rFonts w:cs="Arial"/>
        </w:rPr>
        <w:t xml:space="preserve">Despite God’s judgment that he declared, he also referred to restoring the people to a righteous Jerusalem (1:26).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4BA63EB9" w:rsidR="008B6D00" w:rsidRDefault="002E7CCC" w:rsidP="000B4941">
      <w:pPr>
        <w:pStyle w:val="Heading3"/>
        <w:rPr>
          <w:rFonts w:cs="Arial"/>
        </w:rPr>
      </w:pPr>
      <w:r>
        <w:rPr>
          <w:rFonts w:cs="Arial"/>
        </w:rPr>
        <w:t>Isaiah 2:1-5 is quite similar to 4:2-6 so I decided to address them together.  They both relate to Messiah ruling over a restored Jerusalem.</w:t>
      </w:r>
    </w:p>
    <w:p w14:paraId="43C11DFE" w14:textId="2E65D0E8" w:rsidR="002E7CCC" w:rsidRPr="002E7CCC" w:rsidRDefault="002E7CCC" w:rsidP="002E7CCC">
      <w:pPr>
        <w:pStyle w:val="Heading3"/>
        <w:rPr>
          <w:rFonts w:cs="Arial"/>
        </w:rPr>
      </w:pPr>
      <w:r>
        <w:rPr>
          <w:rFonts w:cs="Arial"/>
        </w:rPr>
        <w:t xml:space="preserve">Isaiah actually refers to Messiah’s rule over Israel more than </w:t>
      </w:r>
      <w:r>
        <w:rPr>
          <w:rFonts w:cs="Arial"/>
          <w:i/>
        </w:rPr>
        <w:t>any</w:t>
      </w:r>
      <w:r>
        <w:rPr>
          <w:rFonts w:cs="Arial"/>
        </w:rPr>
        <w:t xml:space="preserve"> other prophet!  There are </w:t>
      </w:r>
      <w:r w:rsidR="00840224">
        <w:rPr>
          <w:rFonts w:cs="Arial"/>
        </w:rPr>
        <w:t>over 100 verses about what Jesus will do after he returns.  We have a great blessing to know this in advance!</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328F1F47" w:rsidR="008B6D00" w:rsidRDefault="00937CBC" w:rsidP="000B4941">
      <w:pPr>
        <w:pStyle w:val="Heading3"/>
        <w:rPr>
          <w:rFonts w:cs="Arial"/>
        </w:rPr>
      </w:pPr>
      <w:r>
        <w:rPr>
          <w:rFonts w:cs="Arial"/>
        </w:rPr>
        <w:t xml:space="preserve">The </w:t>
      </w:r>
      <w:r w:rsidR="003D4DDC">
        <w:rPr>
          <w:rFonts w:cs="Arial"/>
        </w:rPr>
        <w:t>kingdom had divided 200 years earlier, and the northern nation of Israel was being destroyed even as Isaiah lived.  Worse still, Isaiah predicted the fall of the south too!</w:t>
      </w:r>
    </w:p>
    <w:p w14:paraId="41D8BB1D" w14:textId="37AFB52B" w:rsidR="003D4DDC" w:rsidRPr="00FD7B79" w:rsidRDefault="003D4DDC" w:rsidP="000B4941">
      <w:pPr>
        <w:pStyle w:val="Heading3"/>
        <w:rPr>
          <w:rFonts w:cs="Arial"/>
        </w:rPr>
      </w:pPr>
      <w:r>
        <w:rPr>
          <w:rFonts w:cs="Arial"/>
        </w:rPr>
        <w:t>In a time of political upheaval like this, what an encouragement this would have been for the people to know that God still had a glorious future for the nation!</w:t>
      </w:r>
    </w:p>
    <w:p w14:paraId="5A912E8C" w14:textId="77777777" w:rsidR="008B6D00" w:rsidRPr="00FD7B79" w:rsidRDefault="008B6D00" w:rsidP="000B4941">
      <w:pPr>
        <w:pStyle w:val="Heading1"/>
        <w:rPr>
          <w:rFonts w:cs="Arial"/>
        </w:rPr>
      </w:pPr>
      <w:r w:rsidRPr="00FD7B79">
        <w:rPr>
          <w:rFonts w:cs="Arial"/>
        </w:rPr>
        <w:t>Questions</w:t>
      </w:r>
    </w:p>
    <w:p w14:paraId="0EB384EF" w14:textId="09607F75" w:rsidR="008B6D00" w:rsidRDefault="00B44EB3" w:rsidP="000B4941">
      <w:pPr>
        <w:pStyle w:val="Heading3"/>
        <w:rPr>
          <w:rFonts w:cs="Arial"/>
        </w:rPr>
      </w:pPr>
      <w:r>
        <w:rPr>
          <w:rFonts w:cs="Arial"/>
        </w:rPr>
        <w:t>What time period does Isaiah mean by “in the last days” (2:2</w:t>
      </w:r>
      <w:r w:rsidR="00865884">
        <w:rPr>
          <w:rFonts w:cs="Arial"/>
        </w:rPr>
        <w:t>a</w:t>
      </w:r>
      <w:r>
        <w:rPr>
          <w:rFonts w:cs="Arial"/>
        </w:rPr>
        <w:t>)?  When would this start?</w:t>
      </w:r>
    </w:p>
    <w:p w14:paraId="6CCC9E58" w14:textId="03E9691E" w:rsidR="007A6A65" w:rsidRDefault="007A6A65" w:rsidP="000B4941">
      <w:pPr>
        <w:pStyle w:val="Heading3"/>
        <w:rPr>
          <w:rFonts w:cs="Arial"/>
        </w:rPr>
      </w:pPr>
      <w:r>
        <w:rPr>
          <w:rFonts w:cs="Arial"/>
        </w:rPr>
        <w:t>Will Temple Mount literally be the most important mountain in the world (2:2b)?</w:t>
      </w:r>
    </w:p>
    <w:p w14:paraId="06FBC60C" w14:textId="6D1FABCD" w:rsidR="007A6A65" w:rsidRDefault="007A6A65" w:rsidP="000B4941">
      <w:pPr>
        <w:pStyle w:val="Heading3"/>
        <w:rPr>
          <w:rFonts w:cs="Arial"/>
        </w:rPr>
      </w:pPr>
      <w:r>
        <w:rPr>
          <w:rFonts w:cs="Arial"/>
        </w:rPr>
        <w:t>Will Temple Mount actually be higher than the mountains around it (2:2c)?</w:t>
      </w:r>
    </w:p>
    <w:p w14:paraId="04EF586B" w14:textId="14C9522B" w:rsidR="007A6A65" w:rsidRDefault="007A6A65" w:rsidP="000B4941">
      <w:pPr>
        <w:pStyle w:val="Heading3"/>
        <w:rPr>
          <w:rFonts w:cs="Arial"/>
        </w:rPr>
      </w:pPr>
      <w:r>
        <w:rPr>
          <w:rFonts w:cs="Arial"/>
        </w:rPr>
        <w:t xml:space="preserve">Will people </w:t>
      </w:r>
      <w:r w:rsidR="00EA1610">
        <w:rPr>
          <w:rFonts w:cs="Arial"/>
        </w:rPr>
        <w:t>from the entire world actually go to Jerusalem to worship (2:2d)?</w:t>
      </w:r>
    </w:p>
    <w:p w14:paraId="715AD3D7" w14:textId="5CDEDE76" w:rsidR="00CA78F9" w:rsidRDefault="00CA78F9" w:rsidP="00CA78F9">
      <w:pPr>
        <w:pStyle w:val="Heading4"/>
        <w:rPr>
          <w:rFonts w:cs="Arial"/>
        </w:rPr>
      </w:pPr>
      <w:r>
        <w:rPr>
          <w:rFonts w:cs="Arial"/>
        </w:rPr>
        <w:t xml:space="preserve">People </w:t>
      </w:r>
      <w:r w:rsidRPr="00CA78F9">
        <w:rPr>
          <w:rFonts w:cs="Arial"/>
          <w:i/>
        </w:rPr>
        <w:t>already</w:t>
      </w:r>
      <w:r>
        <w:rPr>
          <w:rFonts w:cs="Arial"/>
        </w:rPr>
        <w:t xml:space="preserve"> go to Jerusalem </w:t>
      </w:r>
      <w:r w:rsidRPr="00CA78F9">
        <w:rPr>
          <w:rFonts w:cs="Arial"/>
          <w:i/>
        </w:rPr>
        <w:t>today</w:t>
      </w:r>
      <w:r>
        <w:rPr>
          <w:rFonts w:cs="Arial"/>
        </w:rPr>
        <w:t xml:space="preserve"> to worship—I have done this three times myself—so why would we be so amazed that it will happen after Jesus is ruling from his throne</w:t>
      </w:r>
      <w:r w:rsidRPr="00CA78F9">
        <w:rPr>
          <w:rFonts w:cs="Arial"/>
        </w:rPr>
        <w:t xml:space="preserve"> </w:t>
      </w:r>
      <w:r>
        <w:rPr>
          <w:rFonts w:cs="Arial"/>
        </w:rPr>
        <w:t>there?</w:t>
      </w:r>
    </w:p>
    <w:p w14:paraId="447DCC93" w14:textId="77777777" w:rsidR="00CA78F9" w:rsidRDefault="00CA78F9" w:rsidP="00CA78F9">
      <w:pPr>
        <w:pStyle w:val="Heading4"/>
        <w:rPr>
          <w:rFonts w:cs="Arial"/>
        </w:rPr>
      </w:pPr>
    </w:p>
    <w:p w14:paraId="3C22AC57" w14:textId="193A6C56" w:rsidR="00CA78F9" w:rsidRDefault="00CA78F9" w:rsidP="000B4941">
      <w:pPr>
        <w:pStyle w:val="Heading3"/>
        <w:rPr>
          <w:rFonts w:cs="Arial"/>
        </w:rPr>
      </w:pPr>
      <w:r>
        <w:rPr>
          <w:rFonts w:cs="Arial"/>
        </w:rPr>
        <w:t>How will Jerusalem be the teaching center of the world (2:3)?</w:t>
      </w:r>
    </w:p>
    <w:p w14:paraId="165FB388" w14:textId="3C31DFB5" w:rsidR="00F86D19" w:rsidRDefault="00F86D19" w:rsidP="000B4941">
      <w:pPr>
        <w:pStyle w:val="Heading3"/>
        <w:rPr>
          <w:rFonts w:cs="Arial"/>
        </w:rPr>
      </w:pPr>
      <w:r>
        <w:rPr>
          <w:rFonts w:cs="Arial"/>
        </w:rPr>
        <w:t>What kind of disputes will Jesus settle among the nations (2:4a)?</w:t>
      </w:r>
    </w:p>
    <w:p w14:paraId="1DCF7E6D" w14:textId="59C3ABFC" w:rsidR="00F86D19" w:rsidRDefault="00F86D19" w:rsidP="000B4941">
      <w:pPr>
        <w:pStyle w:val="Heading3"/>
        <w:rPr>
          <w:rFonts w:cs="Arial"/>
        </w:rPr>
      </w:pPr>
      <w:r>
        <w:rPr>
          <w:rFonts w:cs="Arial"/>
        </w:rPr>
        <w:t>What do the plowshares and pruning hooks mean (2:4b)?</w:t>
      </w:r>
    </w:p>
    <w:p w14:paraId="42A9C620" w14:textId="27A685F8" w:rsidR="00F86D19" w:rsidRDefault="00C55017" w:rsidP="000B4941">
      <w:pPr>
        <w:pStyle w:val="Heading3"/>
        <w:rPr>
          <w:rFonts w:cs="Arial"/>
        </w:rPr>
      </w:pPr>
      <w:r>
        <w:rPr>
          <w:rFonts w:cs="Arial"/>
        </w:rPr>
        <w:t>How does the exhortation to walk in the way of the Lord fit here (2:5)?</w:t>
      </w:r>
    </w:p>
    <w:p w14:paraId="264E58BE" w14:textId="24CA31B8" w:rsidR="00474299" w:rsidRDefault="00474299" w:rsidP="000B4941">
      <w:pPr>
        <w:pStyle w:val="Heading3"/>
        <w:rPr>
          <w:rFonts w:cs="Arial"/>
        </w:rPr>
      </w:pPr>
      <w:r>
        <w:rPr>
          <w:rFonts w:cs="Arial"/>
        </w:rPr>
        <w:t>Why is Jesus called “the Branch of the L</w:t>
      </w:r>
      <w:r w:rsidRPr="00474299">
        <w:rPr>
          <w:rFonts w:cs="Arial"/>
          <w:sz w:val="20"/>
        </w:rPr>
        <w:t>ORD</w:t>
      </w:r>
      <w:r>
        <w:rPr>
          <w:rFonts w:cs="Arial"/>
        </w:rPr>
        <w:t>” (4:2a)?</w:t>
      </w:r>
    </w:p>
    <w:p w14:paraId="5E5041F8" w14:textId="42579287" w:rsidR="00A112E4" w:rsidRDefault="00A112E4" w:rsidP="000B4941">
      <w:pPr>
        <w:pStyle w:val="Heading3"/>
        <w:rPr>
          <w:rFonts w:cs="Arial"/>
        </w:rPr>
      </w:pPr>
      <w:r>
        <w:rPr>
          <w:rFonts w:cs="Arial"/>
        </w:rPr>
        <w:t>What does the “fruit of the land” denote (4:2b)?</w:t>
      </w:r>
    </w:p>
    <w:p w14:paraId="3EECBF32" w14:textId="67F0744B" w:rsidR="00EE3725" w:rsidRDefault="00EE3725" w:rsidP="000B4941">
      <w:pPr>
        <w:pStyle w:val="Heading3"/>
        <w:rPr>
          <w:rFonts w:cs="Arial"/>
        </w:rPr>
      </w:pPr>
      <w:r>
        <w:rPr>
          <w:rFonts w:cs="Arial"/>
        </w:rPr>
        <w:lastRenderedPageBreak/>
        <w:t>How could everyone living in Jerusalem actually be holy (4:3)?</w:t>
      </w:r>
    </w:p>
    <w:p w14:paraId="10746678" w14:textId="4E63AFCF" w:rsidR="00E03AFA" w:rsidRDefault="00E03AFA" w:rsidP="000B4941">
      <w:pPr>
        <w:pStyle w:val="Heading3"/>
        <w:rPr>
          <w:rFonts w:cs="Arial"/>
        </w:rPr>
      </w:pPr>
      <w:r>
        <w:rPr>
          <w:rFonts w:cs="Arial"/>
        </w:rPr>
        <w:t>Why does Isaiah note the “filth” and “bloodstains” of women (4:4a)?</w:t>
      </w:r>
    </w:p>
    <w:p w14:paraId="0EAA60DA" w14:textId="443DC326" w:rsidR="00EE3725" w:rsidRDefault="009C2341" w:rsidP="000B4941">
      <w:pPr>
        <w:pStyle w:val="Heading3"/>
        <w:rPr>
          <w:rFonts w:cs="Arial"/>
        </w:rPr>
      </w:pPr>
      <w:r>
        <w:rPr>
          <w:rFonts w:cs="Arial"/>
        </w:rPr>
        <w:t xml:space="preserve">To what does </w:t>
      </w:r>
      <w:r w:rsidR="007E72B4">
        <w:rPr>
          <w:rFonts w:cs="Arial"/>
        </w:rPr>
        <w:t xml:space="preserve">“a spirit of judgment and a spirit of fire” </w:t>
      </w:r>
      <w:r>
        <w:rPr>
          <w:rFonts w:cs="Arial"/>
        </w:rPr>
        <w:t xml:space="preserve">refer </w:t>
      </w:r>
      <w:r w:rsidR="007E72B4">
        <w:rPr>
          <w:rFonts w:cs="Arial"/>
        </w:rPr>
        <w:t>(4:4</w:t>
      </w:r>
      <w:r w:rsidR="00E03AFA">
        <w:rPr>
          <w:rFonts w:cs="Arial"/>
        </w:rPr>
        <w:t>b</w:t>
      </w:r>
      <w:r w:rsidR="007E72B4">
        <w:rPr>
          <w:rFonts w:cs="Arial"/>
        </w:rPr>
        <w:t>)?</w:t>
      </w:r>
    </w:p>
    <w:p w14:paraId="3948F211" w14:textId="4ADE10F7" w:rsidR="009C2341" w:rsidRDefault="009C2341" w:rsidP="000B4941">
      <w:pPr>
        <w:pStyle w:val="Heading3"/>
        <w:rPr>
          <w:rFonts w:cs="Arial"/>
        </w:rPr>
      </w:pPr>
      <w:r>
        <w:rPr>
          <w:rFonts w:cs="Arial"/>
        </w:rPr>
        <w:t>W</w:t>
      </w:r>
      <w:r w:rsidR="006A14C0">
        <w:rPr>
          <w:rFonts w:cs="Arial"/>
        </w:rPr>
        <w:t>ill Jerusalem literally have smo</w:t>
      </w:r>
      <w:r>
        <w:rPr>
          <w:rFonts w:cs="Arial"/>
        </w:rPr>
        <w:t xml:space="preserve">ke by day, fire by night, and a </w:t>
      </w:r>
      <w:r w:rsidR="006A14C0">
        <w:rPr>
          <w:rFonts w:cs="Arial"/>
        </w:rPr>
        <w:t>canopy above these (4:5)?</w:t>
      </w:r>
      <w:r w:rsidR="001F460C">
        <w:rPr>
          <w:rFonts w:cs="Arial"/>
        </w:rPr>
        <w:t xml:space="preserve">  Is this a prophecy of permanent haze?</w:t>
      </w:r>
    </w:p>
    <w:p w14:paraId="4136B823" w14:textId="077CD592" w:rsidR="00A478FC" w:rsidRPr="00FD7B79" w:rsidRDefault="00A478FC" w:rsidP="000B4941">
      <w:pPr>
        <w:pStyle w:val="Heading3"/>
        <w:rPr>
          <w:rFonts w:cs="Arial"/>
        </w:rPr>
      </w:pPr>
      <w:r>
        <w:rPr>
          <w:rFonts w:cs="Arial"/>
        </w:rPr>
        <w:t xml:space="preserve">Will God’s canopy mean that it will never rain in Jerusalem (4:6)?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2587D5F" w14:textId="655BE0AA" w:rsidR="00BC445B" w:rsidRDefault="00BC445B" w:rsidP="00BC445B">
      <w:pPr>
        <w:pStyle w:val="Heading1"/>
        <w:rPr>
          <w:rFonts w:cs="Arial"/>
          <w:sz w:val="36"/>
        </w:rPr>
      </w:pPr>
      <w:r w:rsidRPr="00FB2D6E">
        <w:rPr>
          <w:rFonts w:cs="Arial"/>
        </w:rPr>
        <w:br w:type="page"/>
      </w:r>
      <w:r>
        <w:rPr>
          <w:rFonts w:cs="Arial"/>
          <w:sz w:val="36"/>
        </w:rPr>
        <w:lastRenderedPageBreak/>
        <w:t xml:space="preserve">Original </w:t>
      </w:r>
      <w:r w:rsidR="001E0AAF">
        <w:rPr>
          <w:rFonts w:cs="Arial"/>
          <w:sz w:val="36"/>
        </w:rPr>
        <w:t>OT Survey Volume 2</w:t>
      </w:r>
      <w:r>
        <w:rPr>
          <w:rFonts w:cs="Arial"/>
          <w:sz w:val="36"/>
        </w:rPr>
        <w:t xml:space="preserve"> Notes</w:t>
      </w:r>
      <w:r w:rsidRPr="00FB2D6E">
        <w:rPr>
          <w:rFonts w:cs="Arial"/>
          <w:sz w:val="36"/>
        </w:rPr>
        <w:t xml:space="preserve"> </w:t>
      </w:r>
    </w:p>
    <w:p w14:paraId="3320F807" w14:textId="77777777" w:rsidR="001E0AAF" w:rsidRPr="007E5FF7" w:rsidRDefault="001E0AAF" w:rsidP="001E0AAF">
      <w:pPr>
        <w:ind w:left="20" w:hanging="20"/>
        <w:jc w:val="center"/>
        <w:outlineLvl w:val="0"/>
        <w:rPr>
          <w:rFonts w:cs="Arial"/>
          <w:b/>
          <w:sz w:val="46"/>
        </w:rPr>
      </w:pPr>
      <w:bookmarkStart w:id="0" w:name="Isaiah"/>
      <w:r w:rsidRPr="007E5FF7">
        <w:rPr>
          <w:rFonts w:cs="Arial"/>
          <w:b/>
          <w:sz w:val="46"/>
        </w:rPr>
        <w:t>Isaiah</w:t>
      </w:r>
      <w:bookmarkEnd w:id="0"/>
      <w:r w:rsidRPr="007E5FF7">
        <w:rPr>
          <w:rFonts w:cs="Arial"/>
          <w:b/>
          <w:sz w:val="14"/>
        </w:rPr>
        <w:fldChar w:fldCharType="begin"/>
      </w:r>
      <w:r w:rsidRPr="007E5FF7">
        <w:rPr>
          <w:rFonts w:cs="Arial"/>
          <w:b/>
          <w:sz w:val="14"/>
        </w:rPr>
        <w:instrText xml:space="preserve"> TC  "</w:instrText>
      </w:r>
      <w:bookmarkStart w:id="1" w:name="_Toc398113515"/>
      <w:bookmarkStart w:id="2" w:name="_Toc398119534"/>
      <w:bookmarkStart w:id="3" w:name="_Toc398125475"/>
      <w:bookmarkStart w:id="4" w:name="_Toc400274358"/>
      <w:bookmarkStart w:id="5" w:name="_Toc400276315"/>
      <w:bookmarkStart w:id="6" w:name="_Toc403983439"/>
      <w:bookmarkStart w:id="7" w:name="_Toc404092423"/>
      <w:bookmarkStart w:id="8" w:name="_Toc493866549"/>
      <w:r w:rsidRPr="007E5FF7">
        <w:rPr>
          <w:rFonts w:cs="Arial"/>
          <w:b/>
          <w:sz w:val="14"/>
        </w:rPr>
        <w:instrText>Isaiah</w:instrText>
      </w:r>
      <w:bookmarkEnd w:id="1"/>
      <w:bookmarkEnd w:id="2"/>
      <w:bookmarkEnd w:id="3"/>
      <w:bookmarkEnd w:id="4"/>
      <w:bookmarkEnd w:id="5"/>
      <w:bookmarkEnd w:id="6"/>
      <w:bookmarkEnd w:id="7"/>
      <w:bookmarkEnd w:id="8"/>
      <w:r w:rsidRPr="007E5FF7">
        <w:rPr>
          <w:rFonts w:cs="Arial"/>
          <w:b/>
          <w:sz w:val="14"/>
        </w:rPr>
        <w:instrText xml:space="preserve">" \l 2 </w:instrText>
      </w:r>
      <w:r w:rsidRPr="007E5FF7">
        <w:rPr>
          <w:rFonts w:cs="Arial"/>
          <w:b/>
          <w:sz w:val="14"/>
        </w:rPr>
        <w:fldChar w:fldCharType="end"/>
      </w:r>
    </w:p>
    <w:p w14:paraId="12D804FB" w14:textId="77777777" w:rsidR="001E0AAF" w:rsidRPr="00CC28AA" w:rsidRDefault="001E0AAF" w:rsidP="001E0AAF">
      <w:pPr>
        <w:ind w:left="20" w:hanging="20"/>
        <w:jc w:val="center"/>
        <w:rPr>
          <w:rFonts w:ascii="Times New Roman" w:hAnsi="Times New Roman"/>
          <w:b/>
        </w:rPr>
      </w:pPr>
    </w:p>
    <w:tbl>
      <w:tblPr>
        <w:tblW w:w="9620" w:type="dxa"/>
        <w:tblLayout w:type="fixed"/>
        <w:tblCellMar>
          <w:left w:w="80" w:type="dxa"/>
          <w:right w:w="80" w:type="dxa"/>
        </w:tblCellMar>
        <w:tblLook w:val="0000" w:firstRow="0" w:lastRow="0" w:firstColumn="0" w:lastColumn="0" w:noHBand="0" w:noVBand="0"/>
      </w:tblPr>
      <w:tblGrid>
        <w:gridCol w:w="1120"/>
        <w:gridCol w:w="1140"/>
        <w:gridCol w:w="1120"/>
        <w:gridCol w:w="1060"/>
        <w:gridCol w:w="1220"/>
        <w:gridCol w:w="1239"/>
        <w:gridCol w:w="1317"/>
        <w:gridCol w:w="1404"/>
      </w:tblGrid>
      <w:tr w:rsidR="001E0AAF" w:rsidRPr="00CC28AA" w14:paraId="5E8E732D" w14:textId="77777777" w:rsidTr="007A6A65">
        <w:tc>
          <w:tcPr>
            <w:tcW w:w="9620" w:type="dxa"/>
            <w:gridSpan w:val="8"/>
            <w:tcBorders>
              <w:top w:val="single" w:sz="6" w:space="0" w:color="auto"/>
              <w:left w:val="single" w:sz="6" w:space="0" w:color="auto"/>
              <w:bottom w:val="single" w:sz="6" w:space="0" w:color="auto"/>
              <w:right w:val="single" w:sz="6" w:space="0" w:color="auto"/>
            </w:tcBorders>
            <w:shd w:val="clear" w:color="auto" w:fill="000000"/>
          </w:tcPr>
          <w:p w14:paraId="0443BBE6" w14:textId="77777777" w:rsidR="001E0AAF" w:rsidRPr="00CC28AA" w:rsidRDefault="001E0AAF" w:rsidP="007A6A65">
            <w:pPr>
              <w:jc w:val="center"/>
              <w:rPr>
                <w:rFonts w:ascii="Times New Roman" w:hAnsi="Times New Roman"/>
                <w:b/>
                <w:sz w:val="26"/>
                <w:lang w:bidi="x-none"/>
              </w:rPr>
            </w:pPr>
          </w:p>
          <w:p w14:paraId="358C0833" w14:textId="77777777" w:rsidR="001E0AAF" w:rsidRPr="00ED23D9" w:rsidRDefault="001E0AAF" w:rsidP="007A6A65">
            <w:pPr>
              <w:jc w:val="center"/>
              <w:rPr>
                <w:rFonts w:ascii="Times New Roman" w:hAnsi="Times New Roman"/>
                <w:b/>
                <w:sz w:val="36"/>
                <w:lang w:bidi="x-none"/>
              </w:rPr>
            </w:pPr>
            <w:r w:rsidRPr="00ED23D9">
              <w:rPr>
                <w:rFonts w:ascii="Times New Roman" w:hAnsi="Times New Roman"/>
                <w:b/>
                <w:sz w:val="36"/>
                <w:lang w:bidi="x-none"/>
              </w:rPr>
              <w:t>Restoration of the Created Order</w:t>
            </w:r>
          </w:p>
          <w:p w14:paraId="5823555B" w14:textId="77777777" w:rsidR="001E0AAF" w:rsidRPr="00CC28AA" w:rsidRDefault="001E0AAF" w:rsidP="007A6A65">
            <w:pPr>
              <w:jc w:val="center"/>
              <w:rPr>
                <w:rFonts w:ascii="Times New Roman" w:hAnsi="Times New Roman"/>
                <w:b/>
                <w:sz w:val="26"/>
                <w:lang w:bidi="x-none"/>
              </w:rPr>
            </w:pPr>
          </w:p>
        </w:tc>
      </w:tr>
      <w:tr w:rsidR="001E0AAF" w:rsidRPr="00CC28AA" w14:paraId="0AD5B088" w14:textId="77777777" w:rsidTr="007A6A65">
        <w:tc>
          <w:tcPr>
            <w:tcW w:w="4440" w:type="dxa"/>
            <w:gridSpan w:val="4"/>
            <w:tcBorders>
              <w:top w:val="single" w:sz="6" w:space="0" w:color="auto"/>
              <w:left w:val="single" w:sz="6" w:space="0" w:color="auto"/>
              <w:bottom w:val="single" w:sz="6" w:space="0" w:color="auto"/>
              <w:right w:val="single" w:sz="6" w:space="0" w:color="auto"/>
            </w:tcBorders>
          </w:tcPr>
          <w:p w14:paraId="19E56D80" w14:textId="77777777" w:rsidR="001E0AAF" w:rsidRPr="00CC28AA" w:rsidRDefault="001E0AAF" w:rsidP="007A6A65">
            <w:pPr>
              <w:jc w:val="center"/>
              <w:rPr>
                <w:rFonts w:ascii="Times New Roman" w:hAnsi="Times New Roman"/>
                <w:b/>
                <w:lang w:bidi="x-none"/>
              </w:rPr>
            </w:pPr>
          </w:p>
          <w:p w14:paraId="11A68D69"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 xml:space="preserve">Judgment </w:t>
            </w:r>
          </w:p>
          <w:p w14:paraId="3D8BBAAE" w14:textId="77777777" w:rsidR="001E0AAF" w:rsidRPr="00CC28AA" w:rsidRDefault="001E0AAF" w:rsidP="007A6A65">
            <w:pPr>
              <w:jc w:val="center"/>
              <w:rPr>
                <w:rFonts w:ascii="Times New Roman" w:hAnsi="Times New Roman"/>
                <w:b/>
                <w:lang w:bidi="x-none"/>
              </w:rPr>
            </w:pPr>
            <w:r w:rsidRPr="00CC28AA">
              <w:rPr>
                <w:rFonts w:ascii="Times New Roman" w:hAnsi="Times New Roman"/>
                <w:b/>
                <w:sz w:val="18"/>
                <w:lang w:bidi="x-none"/>
              </w:rPr>
              <w:t>(and Salvation)</w:t>
            </w:r>
          </w:p>
          <w:p w14:paraId="34856E44" w14:textId="77777777" w:rsidR="001E0AAF" w:rsidRPr="00CC28AA" w:rsidRDefault="001E0AAF" w:rsidP="007A6A65">
            <w:pPr>
              <w:jc w:val="center"/>
              <w:rPr>
                <w:rFonts w:ascii="Times New Roman" w:hAnsi="Times New Roman"/>
                <w:b/>
                <w:lang w:bidi="x-none"/>
              </w:rPr>
            </w:pPr>
          </w:p>
        </w:tc>
        <w:tc>
          <w:tcPr>
            <w:tcW w:w="5180" w:type="dxa"/>
            <w:gridSpan w:val="4"/>
            <w:tcBorders>
              <w:top w:val="single" w:sz="6" w:space="0" w:color="auto"/>
              <w:left w:val="single" w:sz="6" w:space="0" w:color="auto"/>
              <w:bottom w:val="single" w:sz="6" w:space="0" w:color="auto"/>
              <w:right w:val="single" w:sz="6" w:space="0" w:color="auto"/>
            </w:tcBorders>
          </w:tcPr>
          <w:p w14:paraId="7DE4045C" w14:textId="77777777" w:rsidR="001E0AAF" w:rsidRPr="00CC28AA" w:rsidRDefault="001E0AAF" w:rsidP="007A6A65">
            <w:pPr>
              <w:jc w:val="center"/>
              <w:rPr>
                <w:rFonts w:ascii="Times New Roman" w:hAnsi="Times New Roman"/>
                <w:b/>
                <w:lang w:bidi="x-none"/>
              </w:rPr>
            </w:pPr>
          </w:p>
          <w:p w14:paraId="2F883F93"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 xml:space="preserve">Salvation </w:t>
            </w:r>
          </w:p>
          <w:p w14:paraId="18FBB183" w14:textId="77777777" w:rsidR="001E0AAF" w:rsidRPr="00CC28AA" w:rsidRDefault="001E0AAF" w:rsidP="007A6A65">
            <w:pPr>
              <w:jc w:val="center"/>
              <w:rPr>
                <w:rFonts w:ascii="Times New Roman" w:hAnsi="Times New Roman"/>
                <w:b/>
                <w:lang w:bidi="x-none"/>
              </w:rPr>
            </w:pPr>
            <w:r w:rsidRPr="00CC28AA">
              <w:rPr>
                <w:rFonts w:ascii="Times New Roman" w:hAnsi="Times New Roman"/>
                <w:b/>
                <w:sz w:val="18"/>
                <w:lang w:bidi="x-none"/>
              </w:rPr>
              <w:t>(and Judgment)</w:t>
            </w:r>
          </w:p>
        </w:tc>
      </w:tr>
      <w:tr w:rsidR="001E0AAF" w:rsidRPr="00CC28AA" w14:paraId="461DF39B" w14:textId="77777777" w:rsidTr="007A6A65">
        <w:tc>
          <w:tcPr>
            <w:tcW w:w="4440" w:type="dxa"/>
            <w:gridSpan w:val="4"/>
            <w:tcBorders>
              <w:top w:val="single" w:sz="6" w:space="0" w:color="auto"/>
              <w:left w:val="single" w:sz="6" w:space="0" w:color="auto"/>
              <w:bottom w:val="single" w:sz="6" w:space="0" w:color="auto"/>
              <w:right w:val="single" w:sz="6" w:space="0" w:color="auto"/>
            </w:tcBorders>
          </w:tcPr>
          <w:p w14:paraId="42E1FEE3" w14:textId="77777777" w:rsidR="001E0AAF" w:rsidRPr="00CC28AA" w:rsidRDefault="001E0AAF" w:rsidP="007A6A65">
            <w:pPr>
              <w:jc w:val="center"/>
              <w:rPr>
                <w:rFonts w:ascii="Times New Roman" w:hAnsi="Times New Roman"/>
                <w:b/>
                <w:lang w:bidi="x-none"/>
              </w:rPr>
            </w:pPr>
          </w:p>
          <w:p w14:paraId="72FC2E1E"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Chapters 1</w:t>
            </w:r>
            <w:r>
              <w:rPr>
                <w:rFonts w:ascii="Times New Roman" w:hAnsi="Times New Roman"/>
                <w:b/>
                <w:lang w:bidi="x-none"/>
              </w:rPr>
              <w:t>–</w:t>
            </w:r>
            <w:r w:rsidRPr="00CC28AA">
              <w:rPr>
                <w:rFonts w:ascii="Times New Roman" w:hAnsi="Times New Roman"/>
                <w:b/>
                <w:lang w:bidi="x-none"/>
              </w:rPr>
              <w:t>39</w:t>
            </w:r>
          </w:p>
        </w:tc>
        <w:tc>
          <w:tcPr>
            <w:tcW w:w="5180" w:type="dxa"/>
            <w:gridSpan w:val="4"/>
            <w:tcBorders>
              <w:top w:val="single" w:sz="6" w:space="0" w:color="auto"/>
              <w:left w:val="single" w:sz="6" w:space="0" w:color="auto"/>
              <w:bottom w:val="single" w:sz="6" w:space="0" w:color="auto"/>
              <w:right w:val="single" w:sz="6" w:space="0" w:color="auto"/>
            </w:tcBorders>
          </w:tcPr>
          <w:p w14:paraId="4F822511" w14:textId="77777777" w:rsidR="001E0AAF" w:rsidRPr="00CC28AA" w:rsidRDefault="001E0AAF" w:rsidP="007A6A65">
            <w:pPr>
              <w:jc w:val="center"/>
              <w:rPr>
                <w:rFonts w:ascii="Times New Roman" w:hAnsi="Times New Roman"/>
                <w:b/>
                <w:lang w:bidi="x-none"/>
              </w:rPr>
            </w:pPr>
          </w:p>
          <w:p w14:paraId="4ED4D3DE"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Chapters 40</w:t>
            </w:r>
            <w:r>
              <w:rPr>
                <w:rFonts w:ascii="Times New Roman" w:hAnsi="Times New Roman"/>
                <w:b/>
                <w:lang w:bidi="x-none"/>
              </w:rPr>
              <w:t>–</w:t>
            </w:r>
            <w:r w:rsidRPr="00CC28AA">
              <w:rPr>
                <w:rFonts w:ascii="Times New Roman" w:hAnsi="Times New Roman"/>
                <w:b/>
                <w:lang w:bidi="x-none"/>
              </w:rPr>
              <w:t>66</w:t>
            </w:r>
          </w:p>
          <w:p w14:paraId="55D0CB8E" w14:textId="77777777" w:rsidR="001E0AAF" w:rsidRPr="00CC28AA" w:rsidRDefault="001E0AAF" w:rsidP="007A6A65">
            <w:pPr>
              <w:jc w:val="center"/>
              <w:rPr>
                <w:rFonts w:ascii="Times New Roman" w:hAnsi="Times New Roman"/>
                <w:b/>
                <w:lang w:bidi="x-none"/>
              </w:rPr>
            </w:pPr>
          </w:p>
        </w:tc>
      </w:tr>
      <w:tr w:rsidR="001E0AAF" w:rsidRPr="00CC28AA" w14:paraId="547A8A4D" w14:textId="77777777" w:rsidTr="007A6A65">
        <w:tc>
          <w:tcPr>
            <w:tcW w:w="4440" w:type="dxa"/>
            <w:gridSpan w:val="4"/>
            <w:tcBorders>
              <w:top w:val="single" w:sz="6" w:space="0" w:color="auto"/>
              <w:left w:val="single" w:sz="6" w:space="0" w:color="auto"/>
              <w:bottom w:val="single" w:sz="6" w:space="0" w:color="auto"/>
              <w:right w:val="single" w:sz="6" w:space="0" w:color="auto"/>
            </w:tcBorders>
          </w:tcPr>
          <w:p w14:paraId="0617662A" w14:textId="77777777" w:rsidR="001E0AAF" w:rsidRPr="00CC28AA" w:rsidRDefault="001E0AAF" w:rsidP="007A6A65">
            <w:pPr>
              <w:jc w:val="center"/>
              <w:rPr>
                <w:rFonts w:ascii="Times New Roman" w:hAnsi="Times New Roman"/>
                <w:b/>
                <w:lang w:bidi="x-none"/>
              </w:rPr>
            </w:pPr>
          </w:p>
          <w:p w14:paraId="4AB71F77"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Assyrian Invasion</w:t>
            </w:r>
          </w:p>
        </w:tc>
        <w:tc>
          <w:tcPr>
            <w:tcW w:w="5180" w:type="dxa"/>
            <w:gridSpan w:val="4"/>
            <w:tcBorders>
              <w:top w:val="single" w:sz="6" w:space="0" w:color="auto"/>
              <w:left w:val="single" w:sz="6" w:space="0" w:color="auto"/>
              <w:bottom w:val="single" w:sz="6" w:space="0" w:color="auto"/>
              <w:right w:val="single" w:sz="6" w:space="0" w:color="auto"/>
            </w:tcBorders>
          </w:tcPr>
          <w:p w14:paraId="6E3EF9A2" w14:textId="77777777" w:rsidR="001E0AAF" w:rsidRPr="00CC28AA" w:rsidRDefault="001E0AAF" w:rsidP="007A6A65">
            <w:pPr>
              <w:jc w:val="center"/>
              <w:rPr>
                <w:rFonts w:ascii="Times New Roman" w:hAnsi="Times New Roman"/>
                <w:b/>
                <w:lang w:bidi="x-none"/>
              </w:rPr>
            </w:pPr>
          </w:p>
          <w:p w14:paraId="00FBC127"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Babylonian Captivity</w:t>
            </w:r>
          </w:p>
          <w:p w14:paraId="552DAE0A" w14:textId="77777777" w:rsidR="001E0AAF" w:rsidRPr="00CC28AA" w:rsidRDefault="001E0AAF" w:rsidP="007A6A65">
            <w:pPr>
              <w:jc w:val="center"/>
              <w:rPr>
                <w:rFonts w:ascii="Times New Roman" w:hAnsi="Times New Roman"/>
                <w:b/>
                <w:lang w:bidi="x-none"/>
              </w:rPr>
            </w:pPr>
          </w:p>
        </w:tc>
      </w:tr>
      <w:tr w:rsidR="001E0AAF" w:rsidRPr="00CC28AA" w14:paraId="4975352D" w14:textId="77777777" w:rsidTr="007A6A65">
        <w:tc>
          <w:tcPr>
            <w:tcW w:w="3380" w:type="dxa"/>
            <w:gridSpan w:val="3"/>
            <w:tcBorders>
              <w:top w:val="single" w:sz="6" w:space="0" w:color="auto"/>
              <w:left w:val="single" w:sz="6" w:space="0" w:color="auto"/>
              <w:bottom w:val="single" w:sz="6" w:space="0" w:color="auto"/>
              <w:right w:val="single" w:sz="6" w:space="0" w:color="auto"/>
            </w:tcBorders>
          </w:tcPr>
          <w:p w14:paraId="7C189B03" w14:textId="77777777" w:rsidR="001E0AAF" w:rsidRPr="00CC28AA" w:rsidRDefault="001E0AAF" w:rsidP="007A6A65">
            <w:pPr>
              <w:jc w:val="center"/>
              <w:rPr>
                <w:rFonts w:ascii="Times New Roman" w:hAnsi="Times New Roman"/>
                <w:b/>
                <w:sz w:val="18"/>
                <w:lang w:bidi="x-none"/>
              </w:rPr>
            </w:pPr>
          </w:p>
          <w:p w14:paraId="56FFC9A2"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lang w:bidi="x-none"/>
              </w:rPr>
              <w:t xml:space="preserve">Prophecy </w:t>
            </w:r>
          </w:p>
          <w:p w14:paraId="2DE73C52" w14:textId="77777777" w:rsidR="001E0AAF" w:rsidRPr="00CC28AA" w:rsidRDefault="001E0AAF" w:rsidP="007A6A65">
            <w:pPr>
              <w:jc w:val="center"/>
              <w:rPr>
                <w:rFonts w:ascii="Times New Roman" w:hAnsi="Times New Roman"/>
                <w:b/>
                <w:sz w:val="18"/>
                <w:lang w:bidi="x-none"/>
              </w:rPr>
            </w:pPr>
          </w:p>
        </w:tc>
        <w:tc>
          <w:tcPr>
            <w:tcW w:w="1060" w:type="dxa"/>
            <w:tcBorders>
              <w:top w:val="single" w:sz="6" w:space="0" w:color="auto"/>
              <w:left w:val="single" w:sz="6" w:space="0" w:color="auto"/>
              <w:bottom w:val="single" w:sz="6" w:space="0" w:color="auto"/>
              <w:right w:val="single" w:sz="6" w:space="0" w:color="auto"/>
            </w:tcBorders>
          </w:tcPr>
          <w:p w14:paraId="1B01E1EB" w14:textId="77777777" w:rsidR="001E0AAF" w:rsidRPr="00CC28AA" w:rsidRDefault="001E0AAF" w:rsidP="007A6A65">
            <w:pPr>
              <w:jc w:val="center"/>
              <w:rPr>
                <w:rFonts w:ascii="Times New Roman" w:hAnsi="Times New Roman"/>
                <w:b/>
                <w:sz w:val="18"/>
                <w:lang w:bidi="x-none"/>
              </w:rPr>
            </w:pPr>
          </w:p>
          <w:p w14:paraId="3244BCD4"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lang w:bidi="x-none"/>
              </w:rPr>
              <w:t xml:space="preserve">History </w:t>
            </w:r>
          </w:p>
        </w:tc>
        <w:tc>
          <w:tcPr>
            <w:tcW w:w="5180" w:type="dxa"/>
            <w:gridSpan w:val="4"/>
            <w:tcBorders>
              <w:top w:val="single" w:sz="6" w:space="0" w:color="auto"/>
              <w:left w:val="single" w:sz="6" w:space="0" w:color="auto"/>
              <w:bottom w:val="single" w:sz="6" w:space="0" w:color="auto"/>
              <w:right w:val="single" w:sz="6" w:space="0" w:color="auto"/>
            </w:tcBorders>
          </w:tcPr>
          <w:p w14:paraId="120CDD4C" w14:textId="77777777" w:rsidR="001E0AAF" w:rsidRPr="00CC28AA" w:rsidRDefault="001E0AAF" w:rsidP="007A6A65">
            <w:pPr>
              <w:jc w:val="center"/>
              <w:rPr>
                <w:rFonts w:ascii="Times New Roman" w:hAnsi="Times New Roman"/>
                <w:b/>
                <w:sz w:val="18"/>
                <w:lang w:bidi="x-none"/>
              </w:rPr>
            </w:pPr>
          </w:p>
          <w:p w14:paraId="12925CA4"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lang w:bidi="x-none"/>
              </w:rPr>
              <w:t xml:space="preserve">Prophecy </w:t>
            </w:r>
          </w:p>
          <w:p w14:paraId="13F8C39E" w14:textId="77777777" w:rsidR="001E0AAF" w:rsidRPr="00CC28AA" w:rsidRDefault="001E0AAF" w:rsidP="007A6A65">
            <w:pPr>
              <w:jc w:val="center"/>
              <w:rPr>
                <w:rFonts w:ascii="Times New Roman" w:hAnsi="Times New Roman"/>
                <w:b/>
                <w:sz w:val="18"/>
                <w:lang w:bidi="x-none"/>
              </w:rPr>
            </w:pPr>
          </w:p>
        </w:tc>
      </w:tr>
      <w:tr w:rsidR="001E0AAF" w:rsidRPr="00CC28AA" w14:paraId="4FDFB34E" w14:textId="77777777" w:rsidTr="007A6A65">
        <w:tc>
          <w:tcPr>
            <w:tcW w:w="3380" w:type="dxa"/>
            <w:gridSpan w:val="3"/>
            <w:tcBorders>
              <w:top w:val="single" w:sz="6" w:space="0" w:color="auto"/>
              <w:left w:val="single" w:sz="6" w:space="0" w:color="auto"/>
              <w:bottom w:val="single" w:sz="6" w:space="0" w:color="auto"/>
              <w:right w:val="single" w:sz="6" w:space="0" w:color="auto"/>
            </w:tcBorders>
          </w:tcPr>
          <w:p w14:paraId="3085E2B4" w14:textId="77777777" w:rsidR="001E0AAF" w:rsidRPr="00CC28AA" w:rsidRDefault="001E0AAF" w:rsidP="007A6A65">
            <w:pPr>
              <w:jc w:val="center"/>
              <w:rPr>
                <w:rFonts w:ascii="Times New Roman" w:hAnsi="Times New Roman"/>
                <w:b/>
                <w:sz w:val="18"/>
                <w:lang w:bidi="x-none"/>
              </w:rPr>
            </w:pPr>
          </w:p>
          <w:p w14:paraId="1B56E7B0"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lang w:bidi="x-none"/>
              </w:rPr>
              <w:t xml:space="preserve">Mostly Condemnation </w:t>
            </w:r>
          </w:p>
          <w:p w14:paraId="70030BAC" w14:textId="77777777" w:rsidR="001E0AAF" w:rsidRPr="00CC28AA" w:rsidRDefault="001E0AAF" w:rsidP="007A6A65">
            <w:pPr>
              <w:jc w:val="center"/>
              <w:rPr>
                <w:rFonts w:ascii="Times New Roman" w:hAnsi="Times New Roman"/>
                <w:b/>
                <w:sz w:val="18"/>
                <w:lang w:bidi="x-none"/>
              </w:rPr>
            </w:pPr>
          </w:p>
        </w:tc>
        <w:tc>
          <w:tcPr>
            <w:tcW w:w="1060" w:type="dxa"/>
            <w:tcBorders>
              <w:top w:val="single" w:sz="6" w:space="0" w:color="auto"/>
              <w:left w:val="single" w:sz="6" w:space="0" w:color="auto"/>
              <w:bottom w:val="single" w:sz="6" w:space="0" w:color="auto"/>
              <w:right w:val="single" w:sz="6" w:space="0" w:color="auto"/>
            </w:tcBorders>
          </w:tcPr>
          <w:p w14:paraId="3FE3C34A" w14:textId="77777777" w:rsidR="001E0AAF" w:rsidRPr="00CC28AA" w:rsidRDefault="001E0AAF" w:rsidP="007A6A65">
            <w:pPr>
              <w:jc w:val="center"/>
              <w:rPr>
                <w:rFonts w:ascii="Times New Roman" w:hAnsi="Times New Roman"/>
                <w:b/>
                <w:sz w:val="18"/>
                <w:lang w:bidi="x-none"/>
              </w:rPr>
            </w:pPr>
          </w:p>
          <w:p w14:paraId="1FC7C6D3"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sz w:val="18"/>
                <w:lang w:bidi="x-none"/>
              </w:rPr>
              <w:t>Interlude</w:t>
            </w:r>
            <w:r w:rsidRPr="00CC28AA">
              <w:rPr>
                <w:rFonts w:ascii="Times New Roman" w:hAnsi="Times New Roman"/>
                <w:b/>
                <w:lang w:bidi="x-none"/>
              </w:rPr>
              <w:t xml:space="preserve"> </w:t>
            </w:r>
          </w:p>
        </w:tc>
        <w:tc>
          <w:tcPr>
            <w:tcW w:w="5180" w:type="dxa"/>
            <w:gridSpan w:val="4"/>
            <w:tcBorders>
              <w:top w:val="single" w:sz="6" w:space="0" w:color="auto"/>
              <w:left w:val="single" w:sz="6" w:space="0" w:color="auto"/>
              <w:bottom w:val="single" w:sz="6" w:space="0" w:color="auto"/>
              <w:right w:val="single" w:sz="6" w:space="0" w:color="auto"/>
            </w:tcBorders>
          </w:tcPr>
          <w:p w14:paraId="4E23576E" w14:textId="77777777" w:rsidR="001E0AAF" w:rsidRPr="00CC28AA" w:rsidRDefault="001E0AAF" w:rsidP="007A6A65">
            <w:pPr>
              <w:jc w:val="center"/>
              <w:rPr>
                <w:rFonts w:ascii="Times New Roman" w:hAnsi="Times New Roman"/>
                <w:b/>
                <w:sz w:val="18"/>
                <w:lang w:bidi="x-none"/>
              </w:rPr>
            </w:pPr>
          </w:p>
          <w:p w14:paraId="3CDDFB71" w14:textId="77777777" w:rsidR="001E0AAF" w:rsidRPr="00CC28AA" w:rsidRDefault="001E0AAF" w:rsidP="007A6A65">
            <w:pPr>
              <w:jc w:val="center"/>
              <w:rPr>
                <w:rFonts w:ascii="Times New Roman" w:hAnsi="Times New Roman"/>
                <w:b/>
                <w:sz w:val="18"/>
                <w:lang w:bidi="x-none"/>
              </w:rPr>
            </w:pPr>
            <w:r w:rsidRPr="00CC28AA">
              <w:rPr>
                <w:rFonts w:ascii="Times New Roman" w:hAnsi="Times New Roman"/>
                <w:b/>
                <w:lang w:bidi="x-none"/>
              </w:rPr>
              <w:t xml:space="preserve">Mostly Consolation </w:t>
            </w:r>
          </w:p>
          <w:p w14:paraId="2B03E7C8" w14:textId="77777777" w:rsidR="001E0AAF" w:rsidRPr="00CC28AA" w:rsidRDefault="001E0AAF" w:rsidP="007A6A65">
            <w:pPr>
              <w:jc w:val="center"/>
              <w:rPr>
                <w:rFonts w:ascii="Times New Roman" w:hAnsi="Times New Roman"/>
                <w:b/>
                <w:sz w:val="18"/>
                <w:lang w:bidi="x-none"/>
              </w:rPr>
            </w:pPr>
          </w:p>
        </w:tc>
      </w:tr>
      <w:tr w:rsidR="001E0AAF" w:rsidRPr="00CC28AA" w14:paraId="5E2D48BA" w14:textId="77777777" w:rsidTr="007A6A65">
        <w:tc>
          <w:tcPr>
            <w:tcW w:w="1120" w:type="dxa"/>
            <w:tcBorders>
              <w:top w:val="single" w:sz="6" w:space="0" w:color="auto"/>
              <w:left w:val="single" w:sz="6" w:space="0" w:color="auto"/>
              <w:bottom w:val="single" w:sz="6" w:space="0" w:color="auto"/>
              <w:right w:val="single" w:sz="6" w:space="0" w:color="auto"/>
            </w:tcBorders>
          </w:tcPr>
          <w:p w14:paraId="53EE9465" w14:textId="77777777" w:rsidR="001E0AAF" w:rsidRPr="00CC28AA" w:rsidRDefault="001E0AAF" w:rsidP="007A6A65">
            <w:pPr>
              <w:jc w:val="center"/>
              <w:rPr>
                <w:rFonts w:ascii="Times New Roman" w:hAnsi="Times New Roman"/>
                <w:sz w:val="18"/>
                <w:lang w:bidi="x-none"/>
              </w:rPr>
            </w:pPr>
          </w:p>
          <w:p w14:paraId="02BFD776"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Violations &amp; Deliverance</w:t>
            </w:r>
          </w:p>
          <w:p w14:paraId="14B98B82"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1</w:t>
            </w:r>
            <w:r>
              <w:rPr>
                <w:rFonts w:ascii="Times New Roman" w:hAnsi="Times New Roman"/>
                <w:sz w:val="18"/>
                <w:lang w:bidi="x-none"/>
              </w:rPr>
              <w:t>–</w:t>
            </w:r>
            <w:r w:rsidRPr="00CC28AA">
              <w:rPr>
                <w:rFonts w:ascii="Times New Roman" w:hAnsi="Times New Roman"/>
                <w:sz w:val="18"/>
                <w:lang w:bidi="x-none"/>
              </w:rPr>
              <w:t>12</w:t>
            </w:r>
          </w:p>
        </w:tc>
        <w:tc>
          <w:tcPr>
            <w:tcW w:w="1140" w:type="dxa"/>
            <w:tcBorders>
              <w:top w:val="single" w:sz="6" w:space="0" w:color="auto"/>
              <w:left w:val="single" w:sz="6" w:space="0" w:color="auto"/>
              <w:bottom w:val="single" w:sz="6" w:space="0" w:color="auto"/>
              <w:right w:val="single" w:sz="6" w:space="0" w:color="auto"/>
            </w:tcBorders>
          </w:tcPr>
          <w:p w14:paraId="2D29B234" w14:textId="77777777" w:rsidR="001E0AAF" w:rsidRPr="00CC28AA" w:rsidRDefault="001E0AAF" w:rsidP="007A6A65">
            <w:pPr>
              <w:jc w:val="center"/>
              <w:rPr>
                <w:rFonts w:ascii="Times New Roman" w:hAnsi="Times New Roman"/>
                <w:sz w:val="18"/>
                <w:lang w:bidi="x-none"/>
              </w:rPr>
            </w:pPr>
          </w:p>
          <w:p w14:paraId="33A6334F"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Judgment on the Nations</w:t>
            </w:r>
          </w:p>
          <w:p w14:paraId="0A0B1CF1"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13</w:t>
            </w:r>
            <w:r>
              <w:rPr>
                <w:rFonts w:ascii="Times New Roman" w:hAnsi="Times New Roman"/>
                <w:sz w:val="18"/>
                <w:lang w:bidi="x-none"/>
              </w:rPr>
              <w:t>–</w:t>
            </w:r>
            <w:r w:rsidRPr="00CC28AA">
              <w:rPr>
                <w:rFonts w:ascii="Times New Roman" w:hAnsi="Times New Roman"/>
                <w:sz w:val="18"/>
                <w:lang w:bidi="x-none"/>
              </w:rPr>
              <w:t>23</w:t>
            </w:r>
          </w:p>
        </w:tc>
        <w:tc>
          <w:tcPr>
            <w:tcW w:w="1120" w:type="dxa"/>
            <w:tcBorders>
              <w:top w:val="single" w:sz="6" w:space="0" w:color="auto"/>
              <w:left w:val="single" w:sz="6" w:space="0" w:color="auto"/>
              <w:bottom w:val="single" w:sz="6" w:space="0" w:color="auto"/>
              <w:right w:val="single" w:sz="6" w:space="0" w:color="auto"/>
            </w:tcBorders>
          </w:tcPr>
          <w:p w14:paraId="676208B7" w14:textId="77777777" w:rsidR="001E0AAF" w:rsidRPr="00CC28AA" w:rsidRDefault="001E0AAF" w:rsidP="007A6A65">
            <w:pPr>
              <w:jc w:val="center"/>
              <w:rPr>
                <w:rFonts w:ascii="Times New Roman" w:hAnsi="Times New Roman"/>
                <w:sz w:val="18"/>
                <w:lang w:bidi="x-none"/>
              </w:rPr>
            </w:pPr>
          </w:p>
          <w:p w14:paraId="36F5330A"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Worldwide Judgment &amp; Blessing</w:t>
            </w:r>
          </w:p>
          <w:p w14:paraId="77B3E94F"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24</w:t>
            </w:r>
            <w:r>
              <w:rPr>
                <w:rFonts w:ascii="Times New Roman" w:hAnsi="Times New Roman"/>
                <w:sz w:val="18"/>
                <w:lang w:bidi="x-none"/>
              </w:rPr>
              <w:t>–</w:t>
            </w:r>
            <w:r w:rsidRPr="00CC28AA">
              <w:rPr>
                <w:rFonts w:ascii="Times New Roman" w:hAnsi="Times New Roman"/>
                <w:sz w:val="18"/>
                <w:lang w:bidi="x-none"/>
              </w:rPr>
              <w:t>35</w:t>
            </w:r>
          </w:p>
        </w:tc>
        <w:tc>
          <w:tcPr>
            <w:tcW w:w="1060" w:type="dxa"/>
            <w:tcBorders>
              <w:top w:val="single" w:sz="6" w:space="0" w:color="auto"/>
              <w:left w:val="single" w:sz="6" w:space="0" w:color="auto"/>
              <w:bottom w:val="single" w:sz="6" w:space="0" w:color="auto"/>
              <w:right w:val="single" w:sz="6" w:space="0" w:color="auto"/>
            </w:tcBorders>
          </w:tcPr>
          <w:p w14:paraId="4C0A845E" w14:textId="77777777" w:rsidR="001E0AAF" w:rsidRPr="00CC28AA" w:rsidRDefault="001E0AAF" w:rsidP="007A6A65">
            <w:pPr>
              <w:jc w:val="center"/>
              <w:rPr>
                <w:rFonts w:ascii="Times New Roman" w:hAnsi="Times New Roman"/>
                <w:sz w:val="18"/>
                <w:lang w:bidi="x-none"/>
              </w:rPr>
            </w:pPr>
          </w:p>
          <w:p w14:paraId="4A84EFFA"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Salvation, Sickness, &amp; Sin</w:t>
            </w:r>
          </w:p>
          <w:p w14:paraId="68F71DE3"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36</w:t>
            </w:r>
            <w:r>
              <w:rPr>
                <w:rFonts w:ascii="Times New Roman" w:hAnsi="Times New Roman"/>
                <w:sz w:val="18"/>
                <w:lang w:bidi="x-none"/>
              </w:rPr>
              <w:t>–</w:t>
            </w:r>
            <w:r w:rsidRPr="00CC28AA">
              <w:rPr>
                <w:rFonts w:ascii="Times New Roman" w:hAnsi="Times New Roman"/>
                <w:sz w:val="18"/>
                <w:lang w:bidi="x-none"/>
              </w:rPr>
              <w:t>39</w:t>
            </w:r>
          </w:p>
          <w:p w14:paraId="6B428606" w14:textId="77777777" w:rsidR="001E0AAF" w:rsidRPr="00CC28AA" w:rsidRDefault="001E0AAF" w:rsidP="007A6A65">
            <w:pPr>
              <w:jc w:val="center"/>
              <w:rPr>
                <w:rFonts w:ascii="Times New Roman" w:hAnsi="Times New Roman"/>
                <w:sz w:val="18"/>
                <w:lang w:bidi="x-none"/>
              </w:rPr>
            </w:pPr>
          </w:p>
        </w:tc>
        <w:tc>
          <w:tcPr>
            <w:tcW w:w="1220" w:type="dxa"/>
            <w:tcBorders>
              <w:top w:val="single" w:sz="6" w:space="0" w:color="auto"/>
              <w:left w:val="single" w:sz="6" w:space="0" w:color="auto"/>
              <w:bottom w:val="single" w:sz="6" w:space="0" w:color="auto"/>
              <w:right w:val="single" w:sz="6" w:space="0" w:color="auto"/>
            </w:tcBorders>
          </w:tcPr>
          <w:p w14:paraId="721C77FB" w14:textId="77777777" w:rsidR="001E0AAF" w:rsidRPr="00CC28AA" w:rsidRDefault="001E0AAF" w:rsidP="007A6A65">
            <w:pPr>
              <w:jc w:val="center"/>
              <w:rPr>
                <w:rFonts w:ascii="Times New Roman" w:hAnsi="Times New Roman"/>
                <w:sz w:val="18"/>
                <w:lang w:bidi="x-none"/>
              </w:rPr>
            </w:pPr>
          </w:p>
          <w:p w14:paraId="4933D64A"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 xml:space="preserve">Shepherd </w:t>
            </w:r>
          </w:p>
          <w:p w14:paraId="64B0A355"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of Israel</w:t>
            </w:r>
          </w:p>
          <w:p w14:paraId="6776D489"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40</w:t>
            </w:r>
            <w:r>
              <w:rPr>
                <w:rFonts w:ascii="Times New Roman" w:hAnsi="Times New Roman"/>
                <w:sz w:val="18"/>
                <w:lang w:bidi="x-none"/>
              </w:rPr>
              <w:t>–</w:t>
            </w:r>
            <w:r w:rsidRPr="00CC28AA">
              <w:rPr>
                <w:rFonts w:ascii="Times New Roman" w:hAnsi="Times New Roman"/>
                <w:sz w:val="18"/>
                <w:lang w:bidi="x-none"/>
              </w:rPr>
              <w:t>48</w:t>
            </w:r>
          </w:p>
        </w:tc>
        <w:tc>
          <w:tcPr>
            <w:tcW w:w="1239" w:type="dxa"/>
            <w:tcBorders>
              <w:top w:val="single" w:sz="6" w:space="0" w:color="auto"/>
              <w:left w:val="single" w:sz="6" w:space="0" w:color="auto"/>
              <w:bottom w:val="single" w:sz="6" w:space="0" w:color="auto"/>
              <w:right w:val="single" w:sz="6" w:space="0" w:color="auto"/>
            </w:tcBorders>
          </w:tcPr>
          <w:p w14:paraId="54C471BF" w14:textId="77777777" w:rsidR="001E0AAF" w:rsidRPr="00CC28AA" w:rsidRDefault="001E0AAF" w:rsidP="007A6A65">
            <w:pPr>
              <w:jc w:val="center"/>
              <w:rPr>
                <w:rFonts w:ascii="Times New Roman" w:hAnsi="Times New Roman"/>
                <w:sz w:val="18"/>
                <w:lang w:bidi="x-none"/>
              </w:rPr>
            </w:pPr>
          </w:p>
          <w:p w14:paraId="0F4C8E65"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Suffering</w:t>
            </w:r>
          </w:p>
          <w:p w14:paraId="06FF82A6"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Servant</w:t>
            </w:r>
          </w:p>
          <w:p w14:paraId="1343D880"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49</w:t>
            </w:r>
            <w:r>
              <w:rPr>
                <w:rFonts w:ascii="Times New Roman" w:hAnsi="Times New Roman"/>
                <w:sz w:val="18"/>
                <w:lang w:bidi="x-none"/>
              </w:rPr>
              <w:t>–</w:t>
            </w:r>
            <w:r w:rsidRPr="00CC28AA">
              <w:rPr>
                <w:rFonts w:ascii="Times New Roman" w:hAnsi="Times New Roman"/>
                <w:sz w:val="18"/>
                <w:lang w:bidi="x-none"/>
              </w:rPr>
              <w:t>57</w:t>
            </w:r>
          </w:p>
        </w:tc>
        <w:tc>
          <w:tcPr>
            <w:tcW w:w="1317" w:type="dxa"/>
            <w:tcBorders>
              <w:top w:val="single" w:sz="6" w:space="0" w:color="auto"/>
              <w:left w:val="single" w:sz="6" w:space="0" w:color="auto"/>
              <w:bottom w:val="single" w:sz="6" w:space="0" w:color="auto"/>
              <w:right w:val="single" w:sz="6" w:space="0" w:color="auto"/>
            </w:tcBorders>
          </w:tcPr>
          <w:p w14:paraId="2CD550D6" w14:textId="77777777" w:rsidR="001E0AAF" w:rsidRPr="00CC28AA" w:rsidRDefault="001E0AAF" w:rsidP="007A6A65">
            <w:pPr>
              <w:jc w:val="center"/>
              <w:rPr>
                <w:rFonts w:ascii="Times New Roman" w:hAnsi="Times New Roman"/>
                <w:sz w:val="18"/>
                <w:lang w:bidi="x-none"/>
              </w:rPr>
            </w:pPr>
          </w:p>
          <w:p w14:paraId="0E8AED46"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God’s Initiative</w:t>
            </w:r>
          </w:p>
          <w:p w14:paraId="02BD4D82"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58</w:t>
            </w:r>
            <w:r>
              <w:rPr>
                <w:rFonts w:ascii="Times New Roman" w:hAnsi="Times New Roman"/>
                <w:sz w:val="18"/>
                <w:lang w:bidi="x-none"/>
              </w:rPr>
              <w:t>–</w:t>
            </w:r>
            <w:r w:rsidRPr="00CC28AA">
              <w:rPr>
                <w:rFonts w:ascii="Times New Roman" w:hAnsi="Times New Roman"/>
                <w:sz w:val="18"/>
                <w:lang w:bidi="x-none"/>
              </w:rPr>
              <w:t>59</w:t>
            </w:r>
          </w:p>
        </w:tc>
        <w:tc>
          <w:tcPr>
            <w:tcW w:w="1404" w:type="dxa"/>
            <w:tcBorders>
              <w:top w:val="single" w:sz="6" w:space="0" w:color="auto"/>
              <w:left w:val="single" w:sz="6" w:space="0" w:color="auto"/>
              <w:bottom w:val="single" w:sz="6" w:space="0" w:color="auto"/>
              <w:right w:val="single" w:sz="6" w:space="0" w:color="auto"/>
            </w:tcBorders>
          </w:tcPr>
          <w:p w14:paraId="335314BF" w14:textId="77777777" w:rsidR="001E0AAF" w:rsidRPr="00CC28AA" w:rsidRDefault="001E0AAF" w:rsidP="007A6A65">
            <w:pPr>
              <w:jc w:val="center"/>
              <w:rPr>
                <w:rFonts w:ascii="Times New Roman" w:hAnsi="Times New Roman"/>
                <w:sz w:val="18"/>
                <w:lang w:bidi="x-none"/>
              </w:rPr>
            </w:pPr>
          </w:p>
          <w:p w14:paraId="154FB6CA"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Restoration under Messiah</w:t>
            </w:r>
          </w:p>
          <w:p w14:paraId="2E240DDE" w14:textId="77777777" w:rsidR="001E0AAF" w:rsidRPr="00CC28AA" w:rsidRDefault="001E0AAF" w:rsidP="007A6A65">
            <w:pPr>
              <w:jc w:val="center"/>
              <w:rPr>
                <w:rFonts w:ascii="Times New Roman" w:hAnsi="Times New Roman"/>
                <w:sz w:val="18"/>
                <w:lang w:bidi="x-none"/>
              </w:rPr>
            </w:pPr>
            <w:r w:rsidRPr="00CC28AA">
              <w:rPr>
                <w:rFonts w:ascii="Times New Roman" w:hAnsi="Times New Roman"/>
                <w:sz w:val="18"/>
                <w:lang w:bidi="x-none"/>
              </w:rPr>
              <w:t>60</w:t>
            </w:r>
            <w:r>
              <w:rPr>
                <w:rFonts w:ascii="Times New Roman" w:hAnsi="Times New Roman"/>
                <w:sz w:val="18"/>
                <w:lang w:bidi="x-none"/>
              </w:rPr>
              <w:t>–</w:t>
            </w:r>
            <w:r w:rsidRPr="00CC28AA">
              <w:rPr>
                <w:rFonts w:ascii="Times New Roman" w:hAnsi="Times New Roman"/>
                <w:sz w:val="18"/>
                <w:lang w:bidi="x-none"/>
              </w:rPr>
              <w:t>66</w:t>
            </w:r>
          </w:p>
          <w:p w14:paraId="3834D71D" w14:textId="77777777" w:rsidR="001E0AAF" w:rsidRPr="00CC28AA" w:rsidRDefault="001E0AAF" w:rsidP="007A6A65">
            <w:pPr>
              <w:jc w:val="center"/>
              <w:rPr>
                <w:rFonts w:ascii="Times New Roman" w:hAnsi="Times New Roman"/>
                <w:sz w:val="18"/>
                <w:lang w:bidi="x-none"/>
              </w:rPr>
            </w:pPr>
          </w:p>
        </w:tc>
      </w:tr>
      <w:tr w:rsidR="001E0AAF" w:rsidRPr="00CC28AA" w14:paraId="7E7DF131" w14:textId="77777777" w:rsidTr="007A6A65">
        <w:tc>
          <w:tcPr>
            <w:tcW w:w="9620" w:type="dxa"/>
            <w:gridSpan w:val="8"/>
            <w:tcBorders>
              <w:top w:val="single" w:sz="6" w:space="0" w:color="auto"/>
              <w:left w:val="single" w:sz="6" w:space="0" w:color="auto"/>
              <w:bottom w:val="single" w:sz="6" w:space="0" w:color="auto"/>
              <w:right w:val="single" w:sz="6" w:space="0" w:color="auto"/>
            </w:tcBorders>
          </w:tcPr>
          <w:p w14:paraId="0A4BF592" w14:textId="77777777" w:rsidR="001E0AAF" w:rsidRPr="00CC28AA" w:rsidRDefault="001E0AAF" w:rsidP="007A6A65">
            <w:pPr>
              <w:jc w:val="center"/>
              <w:rPr>
                <w:rFonts w:ascii="Times New Roman" w:hAnsi="Times New Roman"/>
                <w:b/>
                <w:lang w:bidi="x-none"/>
              </w:rPr>
            </w:pPr>
          </w:p>
          <w:p w14:paraId="1F188808"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Judah</w:t>
            </w:r>
          </w:p>
          <w:p w14:paraId="0B2751E8" w14:textId="77777777" w:rsidR="001E0AAF" w:rsidRPr="00CC28AA" w:rsidRDefault="001E0AAF" w:rsidP="007A6A65">
            <w:pPr>
              <w:jc w:val="center"/>
              <w:rPr>
                <w:rFonts w:ascii="Times New Roman" w:hAnsi="Times New Roman"/>
                <w:b/>
                <w:lang w:bidi="x-none"/>
              </w:rPr>
            </w:pPr>
          </w:p>
        </w:tc>
      </w:tr>
      <w:tr w:rsidR="001E0AAF" w:rsidRPr="00CC28AA" w14:paraId="1C129727" w14:textId="77777777" w:rsidTr="007A6A65">
        <w:tc>
          <w:tcPr>
            <w:tcW w:w="9620" w:type="dxa"/>
            <w:gridSpan w:val="8"/>
            <w:tcBorders>
              <w:top w:val="single" w:sz="6" w:space="0" w:color="auto"/>
              <w:left w:val="single" w:sz="6" w:space="0" w:color="auto"/>
              <w:bottom w:val="single" w:sz="6" w:space="0" w:color="auto"/>
              <w:right w:val="single" w:sz="6" w:space="0" w:color="auto"/>
            </w:tcBorders>
          </w:tcPr>
          <w:p w14:paraId="409AE2AE" w14:textId="77777777" w:rsidR="001E0AAF" w:rsidRPr="00CC28AA" w:rsidRDefault="001E0AAF" w:rsidP="007A6A65">
            <w:pPr>
              <w:jc w:val="center"/>
              <w:rPr>
                <w:rFonts w:ascii="Times New Roman" w:hAnsi="Times New Roman"/>
                <w:b/>
                <w:lang w:bidi="x-none"/>
              </w:rPr>
            </w:pPr>
          </w:p>
          <w:p w14:paraId="10F70D0C"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 xml:space="preserve">739-681 </w:t>
            </w:r>
            <w:r w:rsidRPr="00CC28AA">
              <w:rPr>
                <w:rFonts w:ascii="Times New Roman" w:hAnsi="Times New Roman"/>
                <w:b/>
                <w:sz w:val="18"/>
                <w:lang w:bidi="x-none"/>
              </w:rPr>
              <w:t>BC</w:t>
            </w:r>
            <w:r w:rsidRPr="00CC28AA">
              <w:rPr>
                <w:rFonts w:ascii="Times New Roman" w:hAnsi="Times New Roman"/>
                <w:b/>
                <w:lang w:bidi="x-none"/>
              </w:rPr>
              <w:t xml:space="preserve"> </w:t>
            </w:r>
          </w:p>
          <w:p w14:paraId="70BC450C" w14:textId="77777777" w:rsidR="001E0AAF" w:rsidRPr="00CC28AA" w:rsidRDefault="001E0AAF" w:rsidP="007A6A65">
            <w:pPr>
              <w:jc w:val="center"/>
              <w:rPr>
                <w:rFonts w:ascii="Times New Roman" w:hAnsi="Times New Roman"/>
                <w:b/>
                <w:lang w:bidi="x-none"/>
              </w:rPr>
            </w:pPr>
            <w:r w:rsidRPr="00CC28AA">
              <w:rPr>
                <w:rFonts w:ascii="Times New Roman" w:hAnsi="Times New Roman"/>
                <w:b/>
                <w:lang w:bidi="x-none"/>
              </w:rPr>
              <w:t xml:space="preserve">(Before, During, and After the Israel’s Fall to Assyria in 722 </w:t>
            </w:r>
            <w:r w:rsidRPr="00CC28AA">
              <w:rPr>
                <w:rFonts w:ascii="Times New Roman" w:hAnsi="Times New Roman"/>
                <w:b/>
                <w:sz w:val="18"/>
                <w:lang w:bidi="x-none"/>
              </w:rPr>
              <w:t>BC</w:t>
            </w:r>
            <w:r w:rsidRPr="00CC28AA">
              <w:rPr>
                <w:rFonts w:ascii="Times New Roman" w:hAnsi="Times New Roman"/>
                <w:b/>
                <w:lang w:bidi="x-none"/>
              </w:rPr>
              <w:t>)</w:t>
            </w:r>
          </w:p>
          <w:p w14:paraId="01B1C657" w14:textId="77777777" w:rsidR="001E0AAF" w:rsidRPr="00CC28AA" w:rsidRDefault="001E0AAF" w:rsidP="007A6A65">
            <w:pPr>
              <w:jc w:val="center"/>
              <w:rPr>
                <w:rFonts w:ascii="Times New Roman" w:hAnsi="Times New Roman"/>
                <w:b/>
                <w:lang w:bidi="x-none"/>
              </w:rPr>
            </w:pPr>
          </w:p>
        </w:tc>
      </w:tr>
    </w:tbl>
    <w:p w14:paraId="103D78B5" w14:textId="77777777" w:rsidR="001E0AAF" w:rsidRPr="00CC28AA" w:rsidRDefault="001E0AAF" w:rsidP="001E0AAF">
      <w:pPr>
        <w:ind w:left="20" w:hanging="20"/>
        <w:rPr>
          <w:rFonts w:ascii="Times New Roman" w:hAnsi="Times New Roman"/>
          <w:b/>
          <w:sz w:val="18"/>
        </w:rPr>
      </w:pPr>
    </w:p>
    <w:p w14:paraId="214C7173" w14:textId="77777777" w:rsidR="001E0AAF" w:rsidRPr="00CC28AA" w:rsidRDefault="001E0AAF" w:rsidP="001E0AAF">
      <w:pPr>
        <w:ind w:left="1440" w:hanging="1440"/>
        <w:rPr>
          <w:rFonts w:ascii="Times New Roman" w:hAnsi="Times New Roman"/>
          <w:b/>
          <w:sz w:val="18"/>
        </w:rPr>
      </w:pPr>
    </w:p>
    <w:p w14:paraId="0CA91D60" w14:textId="77777777" w:rsidR="001E0AAF" w:rsidRPr="00CC28AA" w:rsidRDefault="001E0AAF" w:rsidP="001E0AAF">
      <w:pPr>
        <w:ind w:left="1440" w:hanging="1440"/>
        <w:outlineLvl w:val="0"/>
        <w:rPr>
          <w:rFonts w:ascii="Times New Roman" w:hAnsi="Times New Roman"/>
          <w:b/>
          <w:sz w:val="18"/>
        </w:rPr>
      </w:pPr>
      <w:r w:rsidRPr="00CC28AA">
        <w:rPr>
          <w:rFonts w:ascii="Times New Roman" w:hAnsi="Times New Roman"/>
          <w:b/>
          <w:u w:val="single"/>
        </w:rPr>
        <w:t>Key Word</w:t>
      </w:r>
      <w:r w:rsidRPr="00CC28AA">
        <w:rPr>
          <w:rFonts w:ascii="Times New Roman" w:hAnsi="Times New Roman"/>
          <w:b/>
        </w:rPr>
        <w:t>:</w:t>
      </w:r>
      <w:r w:rsidRPr="00CC28AA">
        <w:rPr>
          <w:rFonts w:ascii="Times New Roman" w:hAnsi="Times New Roman"/>
          <w:b/>
        </w:rPr>
        <w:tab/>
        <w:t>Restoration</w:t>
      </w:r>
    </w:p>
    <w:p w14:paraId="4ED8A21F" w14:textId="77777777" w:rsidR="001E0AAF" w:rsidRPr="00CC28AA" w:rsidRDefault="001E0AAF" w:rsidP="001E0AAF">
      <w:pPr>
        <w:ind w:left="1440" w:hanging="1440"/>
        <w:rPr>
          <w:rFonts w:ascii="Times New Roman" w:hAnsi="Times New Roman"/>
          <w:b/>
          <w:sz w:val="18"/>
        </w:rPr>
      </w:pPr>
    </w:p>
    <w:p w14:paraId="67D06C94" w14:textId="77777777" w:rsidR="001E0AAF" w:rsidRPr="00CC28AA" w:rsidRDefault="001E0AAF" w:rsidP="001E0AAF">
      <w:pPr>
        <w:ind w:left="1440" w:hanging="1440"/>
        <w:rPr>
          <w:rFonts w:ascii="Times New Roman" w:hAnsi="Times New Roman"/>
          <w:b/>
          <w:sz w:val="18"/>
        </w:rPr>
      </w:pPr>
      <w:r w:rsidRPr="00CC28AA">
        <w:rPr>
          <w:rFonts w:ascii="Times New Roman" w:hAnsi="Times New Roman"/>
          <w:b/>
          <w:u w:val="single"/>
        </w:rPr>
        <w:t>Key Verse</w:t>
      </w:r>
      <w:r w:rsidRPr="00CC28AA">
        <w:rPr>
          <w:rFonts w:ascii="Times New Roman" w:hAnsi="Times New Roman"/>
          <w:b/>
        </w:rPr>
        <w:t>:</w:t>
      </w:r>
      <w:r w:rsidRPr="00CC28AA">
        <w:rPr>
          <w:rFonts w:ascii="Times New Roman" w:hAnsi="Times New Roman"/>
          <w:b/>
        </w:rPr>
        <w:tab/>
        <w:t>“Lift up your eyes to the heavens, look at the earth beneath; the heavens will vanish like smoke, the earth will wear out like a garment and its inhabitants die like flies.  But my salvation will last forever, my righteousness will never fail” (Isaiah 51:6).</w:t>
      </w:r>
    </w:p>
    <w:p w14:paraId="41E26A7E" w14:textId="77777777" w:rsidR="001E0AAF" w:rsidRPr="00CC28AA" w:rsidRDefault="001E0AAF" w:rsidP="001E0AAF">
      <w:pPr>
        <w:ind w:left="20" w:hanging="20"/>
        <w:rPr>
          <w:rFonts w:ascii="Times New Roman" w:hAnsi="Times New Roman"/>
          <w:b/>
          <w:sz w:val="18"/>
        </w:rPr>
      </w:pPr>
    </w:p>
    <w:p w14:paraId="261C3FDD"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u w:val="single"/>
        </w:rPr>
        <w:t>Summary Statement</w:t>
      </w:r>
      <w:r w:rsidRPr="00CC28AA">
        <w:rPr>
          <w:rFonts w:ascii="Times New Roman" w:hAnsi="Times New Roman"/>
          <w:b/>
        </w:rPr>
        <w:t>:</w:t>
      </w:r>
    </w:p>
    <w:p w14:paraId="24CABDD4" w14:textId="77777777" w:rsidR="001E0AAF" w:rsidRPr="00CC28AA" w:rsidRDefault="001E0AAF" w:rsidP="001E0AAF">
      <w:pPr>
        <w:rPr>
          <w:rFonts w:ascii="Times New Roman" w:hAnsi="Times New Roman"/>
          <w:b/>
          <w:sz w:val="18"/>
        </w:rPr>
      </w:pPr>
      <w:r w:rsidRPr="00CC28AA">
        <w:rPr>
          <w:rFonts w:ascii="Times New Roman" w:hAnsi="Times New Roman"/>
          <w:b/>
        </w:rPr>
        <w:t xml:space="preserve">Isaiah writes to encourage Judah that while God will </w:t>
      </w:r>
      <w:r w:rsidRPr="00CC28AA">
        <w:rPr>
          <w:rFonts w:ascii="Times New Roman" w:hAnsi="Times New Roman"/>
          <w:b/>
          <w:i/>
        </w:rPr>
        <w:t>judge</w:t>
      </w:r>
      <w:r w:rsidRPr="00CC28AA">
        <w:rPr>
          <w:rFonts w:ascii="Times New Roman" w:hAnsi="Times New Roman"/>
          <w:b/>
        </w:rPr>
        <w:t xml:space="preserve"> for breaking His Law, He will also provide </w:t>
      </w:r>
      <w:r w:rsidRPr="00CC28AA">
        <w:rPr>
          <w:rFonts w:ascii="Times New Roman" w:hAnsi="Times New Roman"/>
          <w:b/>
          <w:i/>
        </w:rPr>
        <w:t>restoration of the created order</w:t>
      </w:r>
      <w:r w:rsidRPr="00CC28AA">
        <w:rPr>
          <w:rFonts w:ascii="Times New Roman" w:hAnsi="Times New Roman"/>
          <w:b/>
        </w:rPr>
        <w:t xml:space="preserve"> through a godly remnant, a return to the land, and salvation through Messiah who will bring universal blessing.</w:t>
      </w:r>
    </w:p>
    <w:p w14:paraId="10E13EDE" w14:textId="77777777" w:rsidR="001E0AAF" w:rsidRPr="00CC28AA" w:rsidRDefault="001E0AAF" w:rsidP="001E0AAF">
      <w:pPr>
        <w:ind w:left="20" w:hanging="20"/>
        <w:rPr>
          <w:rFonts w:ascii="Times New Roman" w:hAnsi="Times New Roman"/>
          <w:b/>
          <w:sz w:val="18"/>
        </w:rPr>
      </w:pPr>
    </w:p>
    <w:p w14:paraId="2C357DC0"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u w:val="single"/>
        </w:rPr>
        <w:t>Application</w:t>
      </w:r>
      <w:r w:rsidRPr="00CC28AA">
        <w:rPr>
          <w:rFonts w:ascii="Times New Roman" w:hAnsi="Times New Roman"/>
          <w:b/>
        </w:rPr>
        <w:t>:</w:t>
      </w:r>
    </w:p>
    <w:p w14:paraId="1B2603F2" w14:textId="77777777" w:rsidR="001E0AAF" w:rsidRPr="00CC28AA" w:rsidRDefault="001E0AAF" w:rsidP="001E0AAF">
      <w:pPr>
        <w:ind w:left="20" w:hanging="20"/>
        <w:rPr>
          <w:rFonts w:ascii="Times New Roman" w:hAnsi="Times New Roman"/>
          <w:b/>
          <w:sz w:val="18"/>
        </w:rPr>
      </w:pPr>
    </w:p>
    <w:p w14:paraId="1C72228C" w14:textId="77777777" w:rsidR="001E0AAF" w:rsidRPr="00CC28AA" w:rsidRDefault="001E0AAF" w:rsidP="001E0AAF">
      <w:pPr>
        <w:ind w:left="20" w:hanging="20"/>
        <w:outlineLvl w:val="0"/>
        <w:rPr>
          <w:rFonts w:ascii="Times New Roman" w:hAnsi="Times New Roman"/>
          <w:b/>
          <w:sz w:val="18"/>
        </w:rPr>
      </w:pPr>
      <w:r w:rsidRPr="00CC28AA">
        <w:rPr>
          <w:rFonts w:ascii="Times New Roman" w:hAnsi="Times New Roman"/>
          <w:b/>
        </w:rPr>
        <w:t>The future restoration of the earth should cause us to get our priorities right now.</w:t>
      </w:r>
    </w:p>
    <w:p w14:paraId="61A42136" w14:textId="77777777" w:rsidR="001E0AAF" w:rsidRPr="00CC28AA" w:rsidRDefault="001E0AAF" w:rsidP="001E0AAF">
      <w:pPr>
        <w:tabs>
          <w:tab w:val="left" w:pos="360"/>
        </w:tabs>
        <w:ind w:left="360" w:hanging="360"/>
        <w:jc w:val="center"/>
        <w:outlineLvl w:val="0"/>
        <w:rPr>
          <w:rFonts w:ascii="Times New Roman" w:hAnsi="Times New Roman"/>
          <w:b/>
          <w:sz w:val="46"/>
        </w:rPr>
      </w:pPr>
      <w:r w:rsidRPr="00CC28AA">
        <w:rPr>
          <w:rFonts w:ascii="Times New Roman" w:hAnsi="Times New Roman"/>
          <w:b/>
        </w:rPr>
        <w:br w:type="page"/>
      </w:r>
      <w:r w:rsidRPr="00CC28AA">
        <w:rPr>
          <w:rFonts w:ascii="Times New Roman" w:hAnsi="Times New Roman"/>
          <w:b/>
          <w:sz w:val="46"/>
        </w:rPr>
        <w:lastRenderedPageBreak/>
        <w:t>Isaiah</w:t>
      </w:r>
    </w:p>
    <w:p w14:paraId="709AF1FA" w14:textId="77777777" w:rsidR="001E0AAF" w:rsidRPr="00CC28AA" w:rsidRDefault="001E0AAF" w:rsidP="001E0AAF">
      <w:pPr>
        <w:tabs>
          <w:tab w:val="left" w:pos="360"/>
        </w:tabs>
        <w:ind w:left="360" w:hanging="360"/>
        <w:jc w:val="center"/>
        <w:rPr>
          <w:rFonts w:ascii="Times New Roman" w:hAnsi="Times New Roman"/>
          <w:sz w:val="8"/>
        </w:rPr>
      </w:pPr>
    </w:p>
    <w:p w14:paraId="0341EA1A" w14:textId="77777777" w:rsidR="001E0AAF" w:rsidRPr="00CC28AA" w:rsidRDefault="001E0AAF" w:rsidP="001E0AAF">
      <w:pPr>
        <w:tabs>
          <w:tab w:val="left" w:pos="360"/>
        </w:tabs>
        <w:ind w:left="360" w:hanging="360"/>
        <w:jc w:val="center"/>
        <w:outlineLvl w:val="0"/>
        <w:rPr>
          <w:rFonts w:ascii="Times New Roman" w:hAnsi="Times New Roman"/>
          <w:sz w:val="18"/>
        </w:rPr>
      </w:pPr>
      <w:r w:rsidRPr="00CC28AA">
        <w:rPr>
          <w:rFonts w:ascii="Times New Roman" w:hAnsi="Times New Roman"/>
          <w:b/>
          <w:sz w:val="34"/>
        </w:rPr>
        <w:t>Introduction</w:t>
      </w:r>
    </w:p>
    <w:p w14:paraId="12BE98AD" w14:textId="77777777" w:rsidR="001E0AAF" w:rsidRPr="00CC28AA" w:rsidRDefault="001E0AAF" w:rsidP="001E0AAF">
      <w:pPr>
        <w:tabs>
          <w:tab w:val="left" w:pos="360"/>
        </w:tabs>
        <w:ind w:left="360" w:hanging="360"/>
        <w:rPr>
          <w:rFonts w:ascii="Times New Roman" w:hAnsi="Times New Roman"/>
          <w:sz w:val="16"/>
        </w:rPr>
      </w:pPr>
    </w:p>
    <w:p w14:paraId="34F3E54A" w14:textId="7B690B9B" w:rsidR="001E0AAF" w:rsidRPr="00CC28AA" w:rsidRDefault="001E0AAF" w:rsidP="001E0AAF">
      <w:pPr>
        <w:tabs>
          <w:tab w:val="left" w:pos="360"/>
        </w:tabs>
        <w:ind w:left="360" w:hanging="360"/>
        <w:rPr>
          <w:rFonts w:ascii="Times New Roman" w:hAnsi="Times New Roman"/>
          <w:sz w:val="18"/>
        </w:rPr>
      </w:pPr>
      <w:r w:rsidRPr="00CC28AA">
        <w:rPr>
          <w:rFonts w:ascii="Times New Roman" w:hAnsi="Times New Roman"/>
          <w:b/>
        </w:rPr>
        <w:t>I.</w:t>
      </w:r>
      <w:r w:rsidRPr="00CC28AA">
        <w:rPr>
          <w:rFonts w:ascii="Times New Roman" w:hAnsi="Times New Roman"/>
          <w:b/>
        </w:rPr>
        <w:tab/>
        <w:t>Title</w:t>
      </w:r>
      <w:r w:rsidRPr="00CC28AA">
        <w:rPr>
          <w:rFonts w:ascii="Times New Roman" w:hAnsi="Times New Roman"/>
        </w:rPr>
        <w:t xml:space="preserve">   The name Isaiah (</w:t>
      </w:r>
      <w:r w:rsidRPr="004A061D">
        <w:rPr>
          <w:rFonts w:ascii="Bwhebb" w:hAnsi="Bwhebb"/>
          <w:sz w:val="32"/>
        </w:rPr>
        <w:t>Why:[</w:t>
      </w:r>
      <w:r w:rsidR="0069718F">
        <w:rPr>
          <w:rFonts w:ascii="Bwhebb" w:hAnsi="Bwhebb"/>
          <w:sz w:val="32"/>
        </w:rPr>
        <w:t>.</w:t>
      </w:r>
      <w:r w:rsidRPr="004A061D">
        <w:rPr>
          <w:rFonts w:ascii="Bwhebb" w:hAnsi="Bwhebb"/>
          <w:sz w:val="32"/>
        </w:rPr>
        <w:t>v</w:t>
      </w:r>
      <w:r w:rsidR="0069718F">
        <w:rPr>
          <w:rFonts w:ascii="Bwhebb" w:hAnsi="Bwhebb"/>
          <w:sz w:val="32"/>
        </w:rPr>
        <w:t>;</w:t>
      </w:r>
      <w:r w:rsidRPr="004A061D">
        <w:rPr>
          <w:rFonts w:ascii="Bwhebb" w:hAnsi="Bwhebb"/>
          <w:sz w:val="32"/>
        </w:rPr>
        <w:t>y</w:t>
      </w:r>
      <w:r w:rsidR="008D100F">
        <w:rPr>
          <w:rFonts w:ascii="Bwhebb" w:hAnsi="Bwhebb"/>
          <w:sz w:val="32"/>
        </w:rPr>
        <w:t>&gt;</w:t>
      </w:r>
      <w:r w:rsidRPr="00CC28AA">
        <w:rPr>
          <w:rFonts w:ascii="Times New Roman" w:hAnsi="Times New Roman"/>
        </w:rPr>
        <w:t xml:space="preserve">  </w:t>
      </w:r>
      <w:r w:rsidRPr="00CC28AA">
        <w:rPr>
          <w:rFonts w:ascii="Times New Roman" w:hAnsi="Times New Roman"/>
          <w:i/>
        </w:rPr>
        <w:t>y</w:t>
      </w:r>
      <w:r w:rsidRPr="00CC28AA">
        <w:rPr>
          <w:rFonts w:ascii="Times New Roman" w:hAnsi="Times New Roman"/>
          <w:i/>
          <w:position w:val="8"/>
          <w:sz w:val="12"/>
        </w:rPr>
        <w:t>e</w:t>
      </w:r>
      <w:r w:rsidRPr="00CC28AA">
        <w:rPr>
          <w:rFonts w:ascii="Times New Roman" w:hAnsi="Times New Roman"/>
          <w:i/>
        </w:rPr>
        <w:t xml:space="preserve">sa‘yahû </w:t>
      </w:r>
      <w:r w:rsidRPr="00CC28AA">
        <w:rPr>
          <w:rFonts w:ascii="Times New Roman" w:hAnsi="Times New Roman"/>
        </w:rPr>
        <w:t>) means "salvation of Yahweh"  (BDB 447d), a fitting title for the deliverance which the book describes.</w:t>
      </w:r>
    </w:p>
    <w:p w14:paraId="0BB01A75" w14:textId="77777777" w:rsidR="001E0AAF" w:rsidRPr="00CC28AA" w:rsidRDefault="001E0AAF" w:rsidP="001E0AAF">
      <w:pPr>
        <w:tabs>
          <w:tab w:val="left" w:pos="360"/>
        </w:tabs>
        <w:ind w:left="360" w:hanging="360"/>
        <w:rPr>
          <w:rFonts w:ascii="Times New Roman" w:hAnsi="Times New Roman"/>
          <w:sz w:val="16"/>
        </w:rPr>
      </w:pPr>
    </w:p>
    <w:p w14:paraId="7DF3B46C" w14:textId="77777777" w:rsidR="001E0AAF" w:rsidRPr="00CC28AA" w:rsidRDefault="001E0AAF" w:rsidP="001E0AAF">
      <w:pPr>
        <w:tabs>
          <w:tab w:val="left" w:pos="360"/>
        </w:tabs>
        <w:ind w:left="360" w:hanging="360"/>
        <w:outlineLvl w:val="0"/>
        <w:rPr>
          <w:rFonts w:ascii="Times New Roman" w:hAnsi="Times New Roman"/>
          <w:sz w:val="18"/>
        </w:rPr>
      </w:pPr>
      <w:r w:rsidRPr="00CC28AA">
        <w:rPr>
          <w:rFonts w:ascii="Times New Roman" w:hAnsi="Times New Roman"/>
          <w:b/>
        </w:rPr>
        <w:t>II. Authorship</w:t>
      </w:r>
    </w:p>
    <w:p w14:paraId="095D7CBD" w14:textId="77777777" w:rsidR="001E0AAF" w:rsidRPr="00CC28AA" w:rsidRDefault="001E0AAF" w:rsidP="001E0AAF">
      <w:pPr>
        <w:tabs>
          <w:tab w:val="left" w:pos="360"/>
        </w:tabs>
        <w:ind w:left="360" w:hanging="360"/>
        <w:rPr>
          <w:rFonts w:ascii="Times New Roman" w:hAnsi="Times New Roman"/>
          <w:sz w:val="16"/>
        </w:rPr>
      </w:pPr>
    </w:p>
    <w:p w14:paraId="6287088B"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External Evidence</w:t>
      </w:r>
      <w:r w:rsidRPr="00CC28AA">
        <w:rPr>
          <w:rFonts w:ascii="Times New Roman" w:hAnsi="Times New Roman"/>
        </w:rPr>
        <w:t>: Because of the contrasting emphases of chapters 1</w:t>
      </w:r>
      <w:r>
        <w:rPr>
          <w:rFonts w:ascii="Times New Roman" w:hAnsi="Times New Roman"/>
        </w:rPr>
        <w:t>–</w:t>
      </w:r>
      <w:r w:rsidRPr="00CC28AA">
        <w:rPr>
          <w:rFonts w:ascii="Times New Roman" w:hAnsi="Times New Roman"/>
        </w:rPr>
        <w:t>39 and 40</w:t>
      </w:r>
      <w:r>
        <w:rPr>
          <w:rFonts w:ascii="Times New Roman" w:hAnsi="Times New Roman"/>
        </w:rPr>
        <w:t>–</w:t>
      </w:r>
      <w:r w:rsidRPr="00CC28AA">
        <w:rPr>
          <w:rFonts w:ascii="Times New Roman" w:hAnsi="Times New Roman"/>
        </w:rPr>
        <w:t xml:space="preserve">66, most scholars (e.g., S. R. Driver, </w:t>
      </w:r>
      <w:r w:rsidRPr="00CC28AA">
        <w:rPr>
          <w:rFonts w:ascii="Times New Roman" w:hAnsi="Times New Roman"/>
          <w:i/>
        </w:rPr>
        <w:t>Intro. to Lit. of OT</w:t>
      </w:r>
      <w:r w:rsidRPr="00CC28AA">
        <w:rPr>
          <w:rFonts w:ascii="Times New Roman" w:hAnsi="Times New Roman"/>
        </w:rPr>
        <w:t xml:space="preserve">, 204-8, 230-46; Robert H. Pfeiffer, </w:t>
      </w:r>
      <w:r w:rsidRPr="00CC28AA">
        <w:rPr>
          <w:rFonts w:ascii="Times New Roman" w:hAnsi="Times New Roman"/>
          <w:i/>
        </w:rPr>
        <w:t>Intro. to OT,</w:t>
      </w:r>
      <w:r w:rsidRPr="00CC28AA">
        <w:rPr>
          <w:rFonts w:ascii="Times New Roman" w:hAnsi="Times New Roman"/>
        </w:rPr>
        <w:t xml:space="preserve"> 415-16, 452-81, etc.) since the rise of modern scholarship in the nineteenth century have challenged the unity of the book, saying that each of these two parts had a different author, the second part being written by a "Deutero-Isaiah" after the Babylonian captivity (586 </w:t>
      </w:r>
      <w:r w:rsidRPr="00CC28AA">
        <w:rPr>
          <w:rFonts w:ascii="Times New Roman" w:hAnsi="Times New Roman"/>
          <w:sz w:val="18"/>
        </w:rPr>
        <w:t>BC</w:t>
      </w:r>
      <w:r w:rsidRPr="00CC28AA">
        <w:rPr>
          <w:rFonts w:ascii="Times New Roman" w:hAnsi="Times New Roman"/>
        </w:rPr>
        <w:t>).  Some even say it had three authors (chs. 1</w:t>
      </w:r>
      <w:r>
        <w:rPr>
          <w:rFonts w:ascii="Times New Roman" w:hAnsi="Times New Roman"/>
        </w:rPr>
        <w:t>–</w:t>
      </w:r>
      <w:r w:rsidRPr="00CC28AA">
        <w:rPr>
          <w:rFonts w:ascii="Times New Roman" w:hAnsi="Times New Roman"/>
        </w:rPr>
        <w:t>39; 40</w:t>
      </w:r>
      <w:r>
        <w:rPr>
          <w:rFonts w:ascii="Times New Roman" w:hAnsi="Times New Roman"/>
        </w:rPr>
        <w:t>–</w:t>
      </w:r>
      <w:r w:rsidRPr="00CC28AA">
        <w:rPr>
          <w:rFonts w:ascii="Times New Roman" w:hAnsi="Times New Roman"/>
        </w:rPr>
        <w:t>55; 56</w:t>
      </w:r>
      <w:r>
        <w:rPr>
          <w:rFonts w:ascii="Times New Roman" w:hAnsi="Times New Roman"/>
        </w:rPr>
        <w:t>–</w:t>
      </w:r>
      <w:r w:rsidRPr="00CC28AA">
        <w:rPr>
          <w:rFonts w:ascii="Times New Roman" w:hAnsi="Times New Roman"/>
        </w:rPr>
        <w:t xml:space="preserve">66), the last section being written by “Trito-Isaiah”).  The unity is attacked on several fronts, each which is explained by conservative scholars who argue for the unity of the book (e.g., Edward J. Young, </w:t>
      </w:r>
      <w:r w:rsidRPr="00CC28AA">
        <w:rPr>
          <w:rFonts w:ascii="Times New Roman" w:hAnsi="Times New Roman"/>
          <w:i/>
        </w:rPr>
        <w:t>Book of Isaiah</w:t>
      </w:r>
      <w:r w:rsidRPr="00CC28AA">
        <w:rPr>
          <w:rFonts w:ascii="Times New Roman" w:hAnsi="Times New Roman"/>
        </w:rPr>
        <w:t xml:space="preserve">, 3:538-49; R. K. Harrison, </w:t>
      </w:r>
      <w:r w:rsidRPr="00CC28AA">
        <w:rPr>
          <w:rFonts w:ascii="Times New Roman" w:hAnsi="Times New Roman"/>
          <w:i/>
        </w:rPr>
        <w:t>Intro. to the OT,</w:t>
      </w:r>
      <w:r w:rsidRPr="00CC28AA">
        <w:rPr>
          <w:rFonts w:ascii="Times New Roman" w:hAnsi="Times New Roman"/>
        </w:rPr>
        <w:t xml:space="preserve"> 764-800; cf. Archer, Merrill, etc.):</w:t>
      </w:r>
    </w:p>
    <w:p w14:paraId="715FAAF0" w14:textId="77777777" w:rsidR="001E0AAF" w:rsidRPr="00CC28AA" w:rsidRDefault="001E0AAF" w:rsidP="001E0AAF">
      <w:pPr>
        <w:tabs>
          <w:tab w:val="left" w:pos="1080"/>
        </w:tabs>
        <w:ind w:left="1080" w:hanging="360"/>
        <w:rPr>
          <w:rFonts w:ascii="Times New Roman" w:hAnsi="Times New Roman"/>
          <w:sz w:val="16"/>
        </w:rPr>
      </w:pPr>
    </w:p>
    <w:p w14:paraId="7E2DAF59"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1.</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Chapters 1</w:t>
      </w:r>
      <w:r>
        <w:rPr>
          <w:rFonts w:ascii="Times New Roman" w:hAnsi="Times New Roman"/>
        </w:rPr>
        <w:t>–</w:t>
      </w:r>
      <w:r w:rsidRPr="00CC28AA">
        <w:rPr>
          <w:rFonts w:ascii="Times New Roman" w:hAnsi="Times New Roman"/>
        </w:rPr>
        <w:t>39 have an Assyrian background but chapters 40</w:t>
      </w:r>
      <w:r>
        <w:rPr>
          <w:rFonts w:ascii="Times New Roman" w:hAnsi="Times New Roman"/>
        </w:rPr>
        <w:t>–</w:t>
      </w:r>
      <w:r w:rsidRPr="00CC28AA">
        <w:rPr>
          <w:rFonts w:ascii="Times New Roman" w:hAnsi="Times New Roman"/>
        </w:rPr>
        <w:t>66 have a Babylonian background.</w:t>
      </w:r>
    </w:p>
    <w:p w14:paraId="39ACD468" w14:textId="77777777" w:rsidR="001E0AAF" w:rsidRPr="00CC28AA" w:rsidRDefault="001E0AAF" w:rsidP="001E0AAF">
      <w:pPr>
        <w:tabs>
          <w:tab w:val="left" w:pos="1080"/>
        </w:tabs>
        <w:ind w:left="1080" w:hanging="360"/>
        <w:rPr>
          <w:rFonts w:ascii="Times New Roman" w:hAnsi="Times New Roman"/>
          <w:sz w:val="16"/>
        </w:rPr>
      </w:pPr>
    </w:p>
    <w:p w14:paraId="365D62FD"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Babylon is mentioned more than twice as often in chapters 1</w:t>
      </w:r>
      <w:r>
        <w:rPr>
          <w:rFonts w:ascii="Times New Roman" w:hAnsi="Times New Roman"/>
        </w:rPr>
        <w:t>–</w:t>
      </w:r>
      <w:r w:rsidRPr="00CC28AA">
        <w:rPr>
          <w:rFonts w:ascii="Times New Roman" w:hAnsi="Times New Roman"/>
        </w:rPr>
        <w:t>39 than in 40</w:t>
      </w:r>
      <w:r>
        <w:rPr>
          <w:rFonts w:ascii="Times New Roman" w:hAnsi="Times New Roman"/>
        </w:rPr>
        <w:t>–</w:t>
      </w:r>
      <w:r w:rsidRPr="00CC28AA">
        <w:rPr>
          <w:rFonts w:ascii="Times New Roman" w:hAnsi="Times New Roman"/>
        </w:rPr>
        <w:t>66.  The only shift is one of perspective from a present to a future time.  Besides, Isaiah may have prophesied chapters 1–39 before Assyria conquered Israel and then preached chapters 40–66 afterwards concerning Babylon.</w:t>
      </w:r>
    </w:p>
    <w:p w14:paraId="37AB4925" w14:textId="77777777" w:rsidR="001E0AAF" w:rsidRPr="00CC28AA" w:rsidRDefault="001E0AAF" w:rsidP="001E0AAF">
      <w:pPr>
        <w:tabs>
          <w:tab w:val="left" w:pos="1080"/>
        </w:tabs>
        <w:ind w:left="1080" w:hanging="360"/>
        <w:rPr>
          <w:rFonts w:ascii="Times New Roman" w:hAnsi="Times New Roman"/>
          <w:sz w:val="16"/>
        </w:rPr>
      </w:pPr>
    </w:p>
    <w:p w14:paraId="4121E3FD"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2.</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The language, style, and theology of the two sections differ radically.</w:t>
      </w:r>
    </w:p>
    <w:p w14:paraId="4C3428B1" w14:textId="77777777" w:rsidR="001E0AAF" w:rsidRPr="00CC28AA" w:rsidRDefault="001E0AAF" w:rsidP="001E0AAF">
      <w:pPr>
        <w:tabs>
          <w:tab w:val="left" w:pos="1080"/>
        </w:tabs>
        <w:ind w:left="1080" w:hanging="360"/>
        <w:rPr>
          <w:rFonts w:ascii="Times New Roman" w:hAnsi="Times New Roman"/>
          <w:sz w:val="16"/>
        </w:rPr>
      </w:pPr>
    </w:p>
    <w:p w14:paraId="0809E898"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The differences are exaggerated by critics and can be explained by different emphases (condemnation verses consolation).  Critics often will not admit that content, time of writing, and circumstances normally affect an author's style.</w:t>
      </w:r>
    </w:p>
    <w:p w14:paraId="7F2CBDF8" w14:textId="77777777" w:rsidR="001E0AAF" w:rsidRPr="00CC28AA" w:rsidRDefault="001E0AAF" w:rsidP="001E0AAF">
      <w:pPr>
        <w:tabs>
          <w:tab w:val="left" w:pos="1080"/>
        </w:tabs>
        <w:ind w:left="1080" w:hanging="360"/>
        <w:rPr>
          <w:rFonts w:ascii="Times New Roman" w:hAnsi="Times New Roman"/>
          <w:sz w:val="16"/>
        </w:rPr>
      </w:pPr>
    </w:p>
    <w:p w14:paraId="7280E07B"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3.</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Messiah is presented as King in chapters 1</w:t>
      </w:r>
      <w:r>
        <w:rPr>
          <w:rFonts w:ascii="Times New Roman" w:hAnsi="Times New Roman"/>
        </w:rPr>
        <w:t>–</w:t>
      </w:r>
      <w:r w:rsidRPr="00CC28AA">
        <w:rPr>
          <w:rFonts w:ascii="Times New Roman" w:hAnsi="Times New Roman"/>
        </w:rPr>
        <w:t>39 but as Suffering Servant in chapters 40</w:t>
      </w:r>
      <w:r>
        <w:rPr>
          <w:rFonts w:ascii="Times New Roman" w:hAnsi="Times New Roman"/>
        </w:rPr>
        <w:t>–</w:t>
      </w:r>
      <w:r w:rsidRPr="00CC28AA">
        <w:rPr>
          <w:rFonts w:ascii="Times New Roman" w:hAnsi="Times New Roman"/>
        </w:rPr>
        <w:t>66.</w:t>
      </w:r>
    </w:p>
    <w:p w14:paraId="5530C598" w14:textId="77777777" w:rsidR="001E0AAF" w:rsidRPr="00CC28AA" w:rsidRDefault="001E0AAF" w:rsidP="001E0AAF">
      <w:pPr>
        <w:tabs>
          <w:tab w:val="left" w:pos="1080"/>
        </w:tabs>
        <w:ind w:left="1080" w:hanging="360"/>
        <w:rPr>
          <w:rFonts w:ascii="Times New Roman" w:hAnsi="Times New Roman"/>
          <w:sz w:val="16"/>
        </w:rPr>
      </w:pPr>
    </w:p>
    <w:p w14:paraId="4B193C3F"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These two concepts are not contradictory and both depict each section.</w:t>
      </w:r>
    </w:p>
    <w:p w14:paraId="22292989" w14:textId="77777777" w:rsidR="001E0AAF" w:rsidRPr="00CC28AA" w:rsidRDefault="001E0AAF" w:rsidP="001E0AAF">
      <w:pPr>
        <w:tabs>
          <w:tab w:val="left" w:pos="1080"/>
        </w:tabs>
        <w:ind w:left="1080" w:hanging="360"/>
        <w:rPr>
          <w:rFonts w:ascii="Times New Roman" w:hAnsi="Times New Roman"/>
          <w:sz w:val="16"/>
        </w:rPr>
      </w:pPr>
    </w:p>
    <w:p w14:paraId="202B2EC9"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4.</w:t>
      </w:r>
      <w:r w:rsidRPr="00CC28AA">
        <w:rPr>
          <w:rFonts w:ascii="Times New Roman" w:hAnsi="Times New Roman"/>
        </w:rPr>
        <w:tab/>
      </w:r>
      <w:r w:rsidRPr="00CC28AA">
        <w:rPr>
          <w:rFonts w:ascii="Times New Roman" w:hAnsi="Times New Roman"/>
          <w:u w:val="single"/>
        </w:rPr>
        <w:t>Accusation</w:t>
      </w:r>
      <w:r w:rsidRPr="00CC28AA">
        <w:rPr>
          <w:rFonts w:ascii="Times New Roman" w:hAnsi="Times New Roman"/>
        </w:rPr>
        <w:t>: Isaiah could not have predicted the Babylonian captivity and return under Cyrus who is specifically mentioned by name (chs. 44</w:t>
      </w:r>
      <w:r>
        <w:rPr>
          <w:rFonts w:ascii="Times New Roman" w:hAnsi="Times New Roman"/>
        </w:rPr>
        <w:t>–</w:t>
      </w:r>
      <w:r w:rsidRPr="00CC28AA">
        <w:rPr>
          <w:rFonts w:ascii="Times New Roman" w:hAnsi="Times New Roman"/>
        </w:rPr>
        <w:t>45) 150 years in advance.</w:t>
      </w:r>
    </w:p>
    <w:p w14:paraId="33AE8978" w14:textId="77777777" w:rsidR="001E0AAF" w:rsidRPr="00CC28AA" w:rsidRDefault="001E0AAF" w:rsidP="001E0AAF">
      <w:pPr>
        <w:tabs>
          <w:tab w:val="left" w:pos="1080"/>
        </w:tabs>
        <w:ind w:left="1080" w:hanging="360"/>
        <w:rPr>
          <w:rFonts w:ascii="Times New Roman" w:hAnsi="Times New Roman"/>
          <w:sz w:val="16"/>
        </w:rPr>
      </w:pPr>
    </w:p>
    <w:p w14:paraId="49DCA021"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r>
      <w:r w:rsidRPr="00CC28AA">
        <w:rPr>
          <w:rFonts w:ascii="Times New Roman" w:hAnsi="Times New Roman"/>
          <w:u w:val="single"/>
        </w:rPr>
        <w:t>Response</w:t>
      </w:r>
      <w:r w:rsidRPr="00CC28AA">
        <w:rPr>
          <w:rFonts w:ascii="Times New Roman" w:hAnsi="Times New Roman"/>
        </w:rPr>
        <w:t xml:space="preserve">: The accusation assumes the impossibility of predictive prophecy, despite God's claim to know the future (42:9).  It also does not answer how many of Isaiah's prophecies were fulfilled even hundreds of years later in Jesus Christ (Isa. 53).  </w:t>
      </w:r>
    </w:p>
    <w:p w14:paraId="2FF7DC2B" w14:textId="77777777" w:rsidR="001E0AAF" w:rsidRPr="00CC28AA" w:rsidRDefault="001E0AAF" w:rsidP="001E0AAF">
      <w:pPr>
        <w:tabs>
          <w:tab w:val="left" w:pos="1080"/>
        </w:tabs>
        <w:ind w:left="1080" w:hanging="360"/>
        <w:rPr>
          <w:rFonts w:ascii="Times New Roman" w:hAnsi="Times New Roman"/>
          <w:sz w:val="16"/>
        </w:rPr>
      </w:pPr>
    </w:p>
    <w:p w14:paraId="52C630B7" w14:textId="77777777" w:rsidR="001E0AAF" w:rsidRPr="00CC28AA" w:rsidRDefault="001E0AAF" w:rsidP="001E0AAF">
      <w:pPr>
        <w:tabs>
          <w:tab w:val="left" w:pos="1080"/>
        </w:tabs>
        <w:ind w:left="1080" w:hanging="360"/>
        <w:rPr>
          <w:rFonts w:ascii="Times New Roman" w:hAnsi="Times New Roman"/>
          <w:sz w:val="18"/>
        </w:rPr>
      </w:pPr>
      <w:r w:rsidRPr="00CC28AA">
        <w:rPr>
          <w:rFonts w:ascii="Times New Roman" w:hAnsi="Times New Roman"/>
        </w:rPr>
        <w:tab/>
        <w:t>Furthermore, the New Testament upholds the unity of the book by attributing quotes from both sections to Isaiah.  John 12:37-41 quotes Isaiah 6:9-10; 53:1 and Paul in Romans 9:27; 10:16-21 credits Isaiah with chapters 10, 53, and 65.</w:t>
      </w:r>
    </w:p>
    <w:p w14:paraId="1847C72E" w14:textId="77777777" w:rsidR="001E0AAF" w:rsidRPr="00CC28AA" w:rsidRDefault="001E0AAF" w:rsidP="001E0AAF">
      <w:pPr>
        <w:tabs>
          <w:tab w:val="left" w:pos="720"/>
        </w:tabs>
        <w:ind w:left="720" w:hanging="360"/>
        <w:rPr>
          <w:rFonts w:ascii="Times New Roman" w:hAnsi="Times New Roman"/>
          <w:sz w:val="18"/>
        </w:rPr>
      </w:pPr>
    </w:p>
    <w:p w14:paraId="14B0FC5E"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Internal Evidence</w:t>
      </w:r>
      <w:r w:rsidRPr="00CC28AA">
        <w:rPr>
          <w:rFonts w:ascii="Times New Roman" w:hAnsi="Times New Roman"/>
        </w:rPr>
        <w:t xml:space="preserve">: Isaiah, the son of Amoz, is author (1:1).  He married a prophetess (8:3) and had two sons: Shear-Jashub (7:3) and Shalal-Hash-Baz (8:3).  Isaiah probably lived in Jerusalem as he had access to the royal court (7:3; 36:1–38:8; cf. 2 Kings 18:3–20:19; 2 Chron. 26:22).  Tradition says he was a cousin of King Uzziah (Talmud </w:t>
      </w:r>
      <w:r w:rsidRPr="00CC28AA">
        <w:rPr>
          <w:rFonts w:ascii="Times New Roman" w:hAnsi="Times New Roman"/>
          <w:i/>
        </w:rPr>
        <w:t>Meg.</w:t>
      </w:r>
      <w:r w:rsidRPr="00CC28AA">
        <w:rPr>
          <w:rFonts w:ascii="Times New Roman" w:hAnsi="Times New Roman"/>
        </w:rPr>
        <w:t xml:space="preserve"> 10b), but no firm evidence supports this (Martin, </w:t>
      </w:r>
      <w:r w:rsidRPr="00CC28AA">
        <w:rPr>
          <w:rFonts w:ascii="Times New Roman" w:hAnsi="Times New Roman"/>
          <w:i/>
        </w:rPr>
        <w:t>BKC</w:t>
      </w:r>
      <w:r w:rsidRPr="00CC28AA">
        <w:rPr>
          <w:rFonts w:ascii="Times New Roman" w:hAnsi="Times New Roman"/>
        </w:rPr>
        <w:t>, 1:1029).  The Assumption of Isaiah (cf. LaSor, 366) records that he was martyred in Manasseh's day by being sawn in two (cf. Heb. 11:37).</w:t>
      </w:r>
    </w:p>
    <w:p w14:paraId="64CE4EA7" w14:textId="77777777" w:rsidR="001E0AAF" w:rsidRPr="00CC28AA" w:rsidRDefault="001E0AAF" w:rsidP="001E0AAF">
      <w:pPr>
        <w:tabs>
          <w:tab w:val="left" w:pos="360"/>
        </w:tabs>
        <w:outlineLvl w:val="0"/>
        <w:rPr>
          <w:rFonts w:ascii="Times New Roman" w:hAnsi="Times New Roman"/>
          <w:sz w:val="18"/>
        </w:rPr>
      </w:pPr>
      <w:r w:rsidRPr="00CC28AA">
        <w:rPr>
          <w:rFonts w:ascii="Times New Roman" w:hAnsi="Times New Roman"/>
        </w:rPr>
        <w:br w:type="page"/>
      </w:r>
      <w:r w:rsidRPr="00CC28AA">
        <w:rPr>
          <w:rFonts w:ascii="Times New Roman" w:hAnsi="Times New Roman"/>
          <w:b/>
        </w:rPr>
        <w:lastRenderedPageBreak/>
        <w:t>III. Circumstances</w:t>
      </w:r>
    </w:p>
    <w:p w14:paraId="59AC58D3" w14:textId="77777777" w:rsidR="001E0AAF" w:rsidRPr="00CC28AA" w:rsidRDefault="001E0AAF" w:rsidP="001E0AAF">
      <w:pPr>
        <w:tabs>
          <w:tab w:val="left" w:pos="720"/>
        </w:tabs>
        <w:ind w:left="720" w:hanging="360"/>
        <w:rPr>
          <w:rFonts w:ascii="Times New Roman" w:hAnsi="Times New Roman"/>
          <w:sz w:val="18"/>
        </w:rPr>
      </w:pPr>
    </w:p>
    <w:p w14:paraId="43D86FAB"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Date</w:t>
      </w:r>
      <w:r w:rsidRPr="00CC28AA">
        <w:rPr>
          <w:rFonts w:ascii="Times New Roman" w:hAnsi="Times New Roman"/>
        </w:rPr>
        <w:t xml:space="preserve">: Isaiah's long ministry stretched through the reigns of four kings of Judah (1:1), starting during the reign of King Uzziah (790-739 </w:t>
      </w:r>
      <w:r w:rsidRPr="00CC28AA">
        <w:rPr>
          <w:rFonts w:ascii="Times New Roman" w:hAnsi="Times New Roman"/>
          <w:sz w:val="18"/>
        </w:rPr>
        <w:t>BC</w:t>
      </w:r>
      <w:r w:rsidRPr="00CC28AA">
        <w:rPr>
          <w:rFonts w:ascii="Times New Roman" w:hAnsi="Times New Roman"/>
        </w:rPr>
        <w:t xml:space="preserve">; 6:1), likely a few years before Uzziah's death (2 Chron. 26:22).   His ministry then spanned the reigns of Jotham (739-731 </w:t>
      </w:r>
      <w:r w:rsidRPr="00CC28AA">
        <w:rPr>
          <w:rFonts w:ascii="Times New Roman" w:hAnsi="Times New Roman"/>
          <w:sz w:val="18"/>
        </w:rPr>
        <w:t>BC</w:t>
      </w:r>
      <w:r w:rsidRPr="00CC28AA">
        <w:rPr>
          <w:rFonts w:ascii="Times New Roman" w:hAnsi="Times New Roman"/>
        </w:rPr>
        <w:t xml:space="preserve">), Ahaz (731-715 </w:t>
      </w:r>
      <w:r w:rsidRPr="00CC28AA">
        <w:rPr>
          <w:rFonts w:ascii="Times New Roman" w:hAnsi="Times New Roman"/>
          <w:sz w:val="18"/>
        </w:rPr>
        <w:t>BC</w:t>
      </w:r>
      <w:r w:rsidRPr="00CC28AA">
        <w:rPr>
          <w:rFonts w:ascii="Times New Roman" w:hAnsi="Times New Roman"/>
        </w:rPr>
        <w:t xml:space="preserve">), and Hezekiah (715-686 </w:t>
      </w:r>
      <w:r w:rsidRPr="00CC28AA">
        <w:rPr>
          <w:rFonts w:ascii="Times New Roman" w:hAnsi="Times New Roman"/>
          <w:sz w:val="18"/>
        </w:rPr>
        <w:t>BC</w:t>
      </w:r>
      <w:r w:rsidRPr="00CC28AA">
        <w:rPr>
          <w:rFonts w:ascii="Times New Roman" w:hAnsi="Times New Roman"/>
        </w:rPr>
        <w:t xml:space="preserve">) since Isaiah wrote Hezekiah's biography (cf. 2 Chron. 32:32).  He also lived at least until Sennacherib's death in 681 </w:t>
      </w:r>
      <w:r w:rsidRPr="00CC28AA">
        <w:rPr>
          <w:rFonts w:ascii="Times New Roman" w:hAnsi="Times New Roman"/>
          <w:sz w:val="18"/>
        </w:rPr>
        <w:t>BC</w:t>
      </w:r>
      <w:r w:rsidRPr="00CC28AA">
        <w:rPr>
          <w:rFonts w:ascii="Times New Roman" w:hAnsi="Times New Roman"/>
        </w:rPr>
        <w:t xml:space="preserve"> (37:38), showing that his ministry lasted at least 58 years (739-681 </w:t>
      </w:r>
      <w:r w:rsidRPr="00CC28AA">
        <w:rPr>
          <w:rFonts w:ascii="Times New Roman" w:hAnsi="Times New Roman"/>
          <w:sz w:val="18"/>
        </w:rPr>
        <w:t>BC</w:t>
      </w:r>
      <w:r w:rsidRPr="00CC28AA">
        <w:rPr>
          <w:rFonts w:ascii="Times New Roman" w:hAnsi="Times New Roman"/>
        </w:rPr>
        <w:t xml:space="preserve">) and perhaps 65 years (745-680 </w:t>
      </w:r>
      <w:r w:rsidRPr="00CC28AA">
        <w:rPr>
          <w:rFonts w:ascii="Times New Roman" w:hAnsi="Times New Roman"/>
          <w:sz w:val="18"/>
        </w:rPr>
        <w:t>BC</w:t>
      </w:r>
      <w:r w:rsidRPr="00CC28AA">
        <w:rPr>
          <w:rFonts w:ascii="Times New Roman" w:hAnsi="Times New Roman"/>
        </w:rPr>
        <w:t xml:space="preserve">; cf. LaSor)!  Therefore, Isaiah prophesied both before and after the fall of Israel in 722 </w:t>
      </w:r>
      <w:r w:rsidRPr="00CC28AA">
        <w:rPr>
          <w:rFonts w:ascii="Times New Roman" w:hAnsi="Times New Roman"/>
          <w:sz w:val="18"/>
        </w:rPr>
        <w:t>BC,</w:t>
      </w:r>
      <w:r w:rsidRPr="00CC28AA">
        <w:rPr>
          <w:rFonts w:ascii="Times New Roman" w:hAnsi="Times New Roman"/>
        </w:rPr>
        <w:t xml:space="preserve"> which may explain the difference between chapters 1</w:t>
      </w:r>
      <w:r>
        <w:rPr>
          <w:rFonts w:ascii="Times New Roman" w:hAnsi="Times New Roman"/>
        </w:rPr>
        <w:t>–</w:t>
      </w:r>
      <w:r w:rsidRPr="00CC28AA">
        <w:rPr>
          <w:rFonts w:ascii="Times New Roman" w:hAnsi="Times New Roman"/>
        </w:rPr>
        <w:t>39 (pre-fall?) and chapters 40</w:t>
      </w:r>
      <w:r>
        <w:rPr>
          <w:rFonts w:ascii="Times New Roman" w:hAnsi="Times New Roman"/>
        </w:rPr>
        <w:t>–</w:t>
      </w:r>
      <w:r w:rsidRPr="00CC28AA">
        <w:rPr>
          <w:rFonts w:ascii="Times New Roman" w:hAnsi="Times New Roman"/>
        </w:rPr>
        <w:t>66 (post-fall?).</w:t>
      </w:r>
    </w:p>
    <w:p w14:paraId="6140C4DE" w14:textId="77777777" w:rsidR="001E0AAF" w:rsidRPr="00CC28AA" w:rsidRDefault="001E0AAF" w:rsidP="001E0AAF">
      <w:pPr>
        <w:tabs>
          <w:tab w:val="left" w:pos="720"/>
        </w:tabs>
        <w:ind w:left="720" w:hanging="360"/>
        <w:rPr>
          <w:rFonts w:ascii="Times New Roman" w:hAnsi="Times New Roman"/>
          <w:sz w:val="18"/>
        </w:rPr>
      </w:pPr>
    </w:p>
    <w:p w14:paraId="0CCD5902"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Recipients</w:t>
      </w:r>
      <w:r w:rsidRPr="00CC28AA">
        <w:rPr>
          <w:rFonts w:ascii="Times New Roman" w:hAnsi="Times New Roman"/>
        </w:rPr>
        <w:t>: The main hearers of his message were Jews in the southern kingdom of Judah who were seeing the destruction of the north and 46 of their own cities.</w:t>
      </w:r>
    </w:p>
    <w:p w14:paraId="3CDC6BD5" w14:textId="77777777" w:rsidR="001E0AAF" w:rsidRPr="00CC28AA" w:rsidRDefault="001E0AAF" w:rsidP="001E0AAF">
      <w:pPr>
        <w:tabs>
          <w:tab w:val="left" w:pos="720"/>
        </w:tabs>
        <w:ind w:left="720" w:hanging="360"/>
        <w:rPr>
          <w:rFonts w:ascii="Times New Roman" w:hAnsi="Times New Roman"/>
          <w:sz w:val="18"/>
        </w:rPr>
      </w:pPr>
    </w:p>
    <w:p w14:paraId="6F219681"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C.</w:t>
      </w:r>
      <w:r w:rsidRPr="00CC28AA">
        <w:rPr>
          <w:rFonts w:ascii="Times New Roman" w:hAnsi="Times New Roman"/>
        </w:rPr>
        <w:tab/>
      </w:r>
      <w:r w:rsidRPr="00CC28AA">
        <w:rPr>
          <w:rFonts w:ascii="Times New Roman" w:hAnsi="Times New Roman"/>
          <w:u w:val="single"/>
        </w:rPr>
        <w:t>Occasion</w:t>
      </w:r>
      <w:r w:rsidRPr="00CC28AA">
        <w:rPr>
          <w:rFonts w:ascii="Times New Roman" w:hAnsi="Times New Roman"/>
        </w:rPr>
        <w:t xml:space="preserve">: Uzziah (Azariah) of Judah died just before Isaiah was called as a prophet (6:1), ending a 52 year reign as king.  During his reign Tiglath-Pileser, king of Assyria, made significant inroads into the west, conquering many lands and forcing the Israelites to pay tribute (cf. 2 Kings 15:29).  Jotham, the next king, was a good man, but after him followed the wicked Ahaz (2 Kings 16:1-3).  At the same time Rezin of Damascus and Pekah of Israel rose up against Judah.  This military threat frightened Ahaz into making alliances with the Assyrian king Tiglath-Pileser, which Isaiah condemned as displeasing to God (Isa. 7:1-19).  </w:t>
      </w:r>
    </w:p>
    <w:p w14:paraId="7697C1AE" w14:textId="77777777" w:rsidR="001E0AAF" w:rsidRPr="00CC28AA" w:rsidRDefault="001E0AAF" w:rsidP="001E0AAF">
      <w:pPr>
        <w:tabs>
          <w:tab w:val="left" w:pos="720"/>
        </w:tabs>
        <w:ind w:left="720" w:hanging="360"/>
        <w:rPr>
          <w:rFonts w:ascii="Times New Roman" w:hAnsi="Times New Roman"/>
          <w:sz w:val="18"/>
        </w:rPr>
      </w:pPr>
    </w:p>
    <w:p w14:paraId="36EE22ED"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b/>
        <w:t xml:space="preserve">During Ahaz’s reign the northern kingdom fell to the Assyrians (722 </w:t>
      </w:r>
      <w:r w:rsidRPr="00CC28AA">
        <w:rPr>
          <w:rFonts w:ascii="Times New Roman" w:hAnsi="Times New Roman"/>
          <w:sz w:val="18"/>
        </w:rPr>
        <w:t>BC</w:t>
      </w:r>
      <w:r w:rsidRPr="00CC28AA">
        <w:rPr>
          <w:rFonts w:ascii="Times New Roman" w:hAnsi="Times New Roman"/>
        </w:rPr>
        <w:t>) and Jerusalem was besieged by Israel and Syria (2 Kings 16:5, 6; 2 Chron. 28:5-15).  During the reign of Hezekiah, the final king during Isaiah's ministry, Judah saw some positive reforms (2 Chron. 29:1</w:t>
      </w:r>
      <w:r>
        <w:rPr>
          <w:rFonts w:ascii="Times New Roman" w:hAnsi="Times New Roman"/>
        </w:rPr>
        <w:t>–</w:t>
      </w:r>
      <w:r w:rsidRPr="00CC28AA">
        <w:rPr>
          <w:rFonts w:ascii="Times New Roman" w:hAnsi="Times New Roman"/>
        </w:rPr>
        <w:t>31:21).  However, Isaiah ministered in a predominantly turbulent time in Judah's history.  His message was that Judah should trust in God rather than in Assyria (against Israel and Syria) or Egypt or any of the other nations in the 12 nation anti-Assyrian coalition (Isa. 13</w:t>
      </w:r>
      <w:r>
        <w:rPr>
          <w:rFonts w:ascii="Times New Roman" w:hAnsi="Times New Roman"/>
        </w:rPr>
        <w:t>–</w:t>
      </w:r>
      <w:r w:rsidRPr="00CC28AA">
        <w:rPr>
          <w:rFonts w:ascii="Times New Roman" w:hAnsi="Times New Roman"/>
        </w:rPr>
        <w:t>23).  After all, only God could protect the nation and God alone had promised the glorious kingdom which Judah was seeking.</w:t>
      </w:r>
    </w:p>
    <w:p w14:paraId="68BEBB88" w14:textId="77777777" w:rsidR="001E0AAF" w:rsidRPr="00CC28AA" w:rsidRDefault="001E0AAF" w:rsidP="001E0AAF">
      <w:pPr>
        <w:tabs>
          <w:tab w:val="left" w:pos="360"/>
        </w:tabs>
        <w:ind w:left="360" w:hanging="360"/>
        <w:rPr>
          <w:rFonts w:ascii="Times New Roman" w:hAnsi="Times New Roman"/>
          <w:sz w:val="18"/>
        </w:rPr>
      </w:pPr>
    </w:p>
    <w:p w14:paraId="782D3DA6" w14:textId="77777777" w:rsidR="001E0AAF" w:rsidRPr="00CC28AA" w:rsidRDefault="001E0AAF" w:rsidP="001E0AAF">
      <w:pPr>
        <w:tabs>
          <w:tab w:val="left" w:pos="360"/>
        </w:tabs>
        <w:ind w:left="360" w:hanging="360"/>
        <w:outlineLvl w:val="0"/>
        <w:rPr>
          <w:rFonts w:ascii="Times New Roman" w:hAnsi="Times New Roman"/>
          <w:sz w:val="18"/>
        </w:rPr>
      </w:pPr>
      <w:r w:rsidRPr="00CC28AA">
        <w:rPr>
          <w:rFonts w:ascii="Times New Roman" w:hAnsi="Times New Roman"/>
          <w:b/>
        </w:rPr>
        <w:t>IV. Characteristics</w:t>
      </w:r>
    </w:p>
    <w:p w14:paraId="7AA3030F" w14:textId="77777777" w:rsidR="001E0AAF" w:rsidRPr="00CC28AA" w:rsidRDefault="001E0AAF" w:rsidP="001E0AAF">
      <w:pPr>
        <w:tabs>
          <w:tab w:val="left" w:pos="720"/>
        </w:tabs>
        <w:ind w:left="720" w:hanging="360"/>
        <w:rPr>
          <w:rFonts w:ascii="Times New Roman" w:hAnsi="Times New Roman"/>
          <w:sz w:val="18"/>
        </w:rPr>
      </w:pPr>
    </w:p>
    <w:p w14:paraId="5AB95D18"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A.</w:t>
      </w:r>
      <w:r w:rsidRPr="00CC28AA">
        <w:rPr>
          <w:rFonts w:ascii="Times New Roman" w:hAnsi="Times New Roman"/>
        </w:rPr>
        <w:tab/>
        <w:t xml:space="preserve">Isaiah is probably the </w:t>
      </w:r>
      <w:r w:rsidRPr="00CC28AA">
        <w:rPr>
          <w:rFonts w:ascii="Times New Roman" w:hAnsi="Times New Roman"/>
          <w:u w:val="single"/>
        </w:rPr>
        <w:t>best known of all the prophetical books</w:t>
      </w:r>
      <w:r w:rsidRPr="00CC28AA">
        <w:rPr>
          <w:rFonts w:ascii="Times New Roman" w:hAnsi="Times New Roman"/>
        </w:rPr>
        <w:t xml:space="preserve"> of the Bible as it contains many passages known by Bible students (e.g., 1:18; 7:14; 9:6-7; 26:8; 40:3, 31; 53).</w:t>
      </w:r>
    </w:p>
    <w:p w14:paraId="14354B4C" w14:textId="77777777" w:rsidR="001E0AAF" w:rsidRPr="00CC28AA" w:rsidRDefault="001E0AAF" w:rsidP="001E0AAF">
      <w:pPr>
        <w:tabs>
          <w:tab w:val="left" w:pos="720"/>
        </w:tabs>
        <w:ind w:left="720" w:hanging="360"/>
        <w:rPr>
          <w:rFonts w:ascii="Times New Roman" w:hAnsi="Times New Roman"/>
          <w:sz w:val="18"/>
        </w:rPr>
      </w:pPr>
    </w:p>
    <w:p w14:paraId="5B965376"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B.</w:t>
      </w:r>
      <w:r w:rsidRPr="00CC28AA">
        <w:rPr>
          <w:rFonts w:ascii="Times New Roman" w:hAnsi="Times New Roman"/>
        </w:rPr>
        <w:tab/>
        <w:t xml:space="preserve">It is the </w:t>
      </w:r>
      <w:r w:rsidRPr="00CC28AA">
        <w:rPr>
          <w:rFonts w:ascii="Times New Roman" w:hAnsi="Times New Roman"/>
          <w:u w:val="single"/>
        </w:rPr>
        <w:t>longest and most influential prophetical book</w:t>
      </w:r>
      <w:r w:rsidRPr="00CC28AA">
        <w:rPr>
          <w:rFonts w:ascii="Times New Roman" w:hAnsi="Times New Roman"/>
        </w:rPr>
        <w:t>, thus at the front of them in our Bibles.</w:t>
      </w:r>
    </w:p>
    <w:p w14:paraId="310CC031" w14:textId="77777777" w:rsidR="001E0AAF" w:rsidRPr="00CC28AA" w:rsidRDefault="001E0AAF" w:rsidP="001E0AAF">
      <w:pPr>
        <w:tabs>
          <w:tab w:val="left" w:pos="720"/>
        </w:tabs>
        <w:ind w:left="720" w:hanging="360"/>
        <w:rPr>
          <w:rFonts w:ascii="Times New Roman" w:hAnsi="Times New Roman"/>
          <w:sz w:val="18"/>
        </w:rPr>
      </w:pPr>
    </w:p>
    <w:p w14:paraId="5135E7F9"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C.</w:t>
      </w:r>
      <w:r w:rsidRPr="00CC28AA">
        <w:rPr>
          <w:rFonts w:ascii="Times New Roman" w:hAnsi="Times New Roman"/>
        </w:rPr>
        <w:tab/>
        <w:t xml:space="preserve">Isaiah spoke more than any other prophet of the great kingdom Israel will enter at the Messiah's </w:t>
      </w:r>
      <w:r w:rsidRPr="00C54E93">
        <w:rPr>
          <w:rFonts w:ascii="Times New Roman" w:hAnsi="Times New Roman"/>
          <w:u w:val="single"/>
        </w:rPr>
        <w:t>Second Advent</w:t>
      </w:r>
      <w:r w:rsidRPr="00CC28AA">
        <w:rPr>
          <w:rFonts w:ascii="Times New Roman" w:hAnsi="Times New Roman"/>
        </w:rPr>
        <w:t xml:space="preserve"> (Martin, </w:t>
      </w:r>
      <w:r w:rsidRPr="00CC28AA">
        <w:rPr>
          <w:rFonts w:ascii="Times New Roman" w:hAnsi="Times New Roman"/>
          <w:i/>
        </w:rPr>
        <w:t>BKC</w:t>
      </w:r>
      <w:r w:rsidRPr="00CC28AA">
        <w:rPr>
          <w:rFonts w:ascii="Times New Roman" w:hAnsi="Times New Roman"/>
        </w:rPr>
        <w:t xml:space="preserve">, 1:1029).  Although only the book of Revelation gives the </w:t>
      </w:r>
      <w:r w:rsidRPr="00CC28AA">
        <w:rPr>
          <w:rFonts w:ascii="Times New Roman" w:hAnsi="Times New Roman"/>
          <w:i/>
        </w:rPr>
        <w:t>length</w:t>
      </w:r>
      <w:r w:rsidRPr="00CC28AA">
        <w:rPr>
          <w:rFonts w:ascii="Times New Roman" w:hAnsi="Times New Roman"/>
        </w:rPr>
        <w:t xml:space="preserve"> of this kingdom as 1000 years (Rev. 20:1-6), Isaiah describes the </w:t>
      </w:r>
      <w:r w:rsidRPr="00CC28AA">
        <w:rPr>
          <w:rFonts w:ascii="Times New Roman" w:hAnsi="Times New Roman"/>
          <w:i/>
        </w:rPr>
        <w:t>nature</w:t>
      </w:r>
      <w:r w:rsidRPr="00CC28AA">
        <w:rPr>
          <w:rFonts w:ascii="Times New Roman" w:hAnsi="Times New Roman"/>
        </w:rPr>
        <w:t xml:space="preserve"> of this </w:t>
      </w:r>
      <w:r w:rsidRPr="00CC28AA">
        <w:rPr>
          <w:rFonts w:ascii="Times New Roman" w:hAnsi="Times New Roman"/>
          <w:u w:val="single"/>
        </w:rPr>
        <w:t>millennial kingdom</w:t>
      </w:r>
      <w:r w:rsidRPr="00CC28AA">
        <w:rPr>
          <w:rFonts w:ascii="Times New Roman" w:hAnsi="Times New Roman"/>
        </w:rPr>
        <w:t xml:space="preserve"> the most thoroughly of all biblical books.</w:t>
      </w:r>
    </w:p>
    <w:p w14:paraId="1C1122EF" w14:textId="77777777" w:rsidR="001E0AAF" w:rsidRPr="00CC28AA" w:rsidRDefault="001E0AAF" w:rsidP="001E0AAF">
      <w:pPr>
        <w:tabs>
          <w:tab w:val="left" w:pos="720"/>
        </w:tabs>
        <w:ind w:left="720" w:hanging="360"/>
        <w:rPr>
          <w:rFonts w:ascii="Times New Roman" w:hAnsi="Times New Roman"/>
          <w:sz w:val="18"/>
        </w:rPr>
      </w:pPr>
    </w:p>
    <w:p w14:paraId="5875FEBE"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D.</w:t>
      </w:r>
      <w:r w:rsidRPr="00CC28AA">
        <w:rPr>
          <w:rFonts w:ascii="Times New Roman" w:hAnsi="Times New Roman"/>
        </w:rPr>
        <w:tab/>
        <w:t xml:space="preserve">Isaiah shows </w:t>
      </w:r>
      <w:r w:rsidRPr="00CC28AA">
        <w:rPr>
          <w:rFonts w:ascii="Times New Roman" w:hAnsi="Times New Roman"/>
          <w:u w:val="single"/>
        </w:rPr>
        <w:t>the Bible in miniature</w:t>
      </w:r>
      <w:r w:rsidRPr="00CC28AA">
        <w:rPr>
          <w:rFonts w:ascii="Times New Roman" w:hAnsi="Times New Roman"/>
        </w:rPr>
        <w:t>: chapters 1–39 resemble God’s righteousness, holiness, and justice stressed in the 39 OT books, and the final 27 chapters (chapters 40–66) portray God's glory, compassion, and undeserved favor as seen in the 27 NT books (</w:t>
      </w:r>
      <w:r w:rsidRPr="00CC28AA">
        <w:rPr>
          <w:rFonts w:ascii="Times New Roman" w:hAnsi="Times New Roman"/>
          <w:i/>
        </w:rPr>
        <w:t>TTTB</w:t>
      </w:r>
      <w:r w:rsidRPr="00CC28AA">
        <w:rPr>
          <w:rFonts w:ascii="Times New Roman" w:hAnsi="Times New Roman"/>
        </w:rPr>
        <w:t>, 189).</w:t>
      </w:r>
    </w:p>
    <w:p w14:paraId="41BAA9A6" w14:textId="77777777" w:rsidR="001E0AAF" w:rsidRPr="00CC28AA" w:rsidRDefault="001E0AAF" w:rsidP="001E0AAF">
      <w:pPr>
        <w:tabs>
          <w:tab w:val="left" w:pos="720"/>
        </w:tabs>
        <w:ind w:left="720" w:hanging="360"/>
        <w:rPr>
          <w:rFonts w:ascii="Times New Roman" w:hAnsi="Times New Roman"/>
          <w:sz w:val="18"/>
        </w:rPr>
      </w:pPr>
    </w:p>
    <w:p w14:paraId="310B0AFD" w14:textId="77777777" w:rsidR="001E0AAF" w:rsidRPr="00CC28AA" w:rsidRDefault="001E0AAF" w:rsidP="001E0AAF">
      <w:pPr>
        <w:tabs>
          <w:tab w:val="left" w:pos="720"/>
        </w:tabs>
        <w:ind w:left="720" w:hanging="360"/>
        <w:rPr>
          <w:rFonts w:ascii="Times New Roman" w:hAnsi="Times New Roman"/>
          <w:sz w:val="18"/>
        </w:rPr>
      </w:pPr>
      <w:r w:rsidRPr="00CC28AA">
        <w:rPr>
          <w:rFonts w:ascii="Times New Roman" w:hAnsi="Times New Roman"/>
        </w:rPr>
        <w:t>E.</w:t>
      </w:r>
      <w:r w:rsidRPr="00CC28AA">
        <w:rPr>
          <w:rFonts w:ascii="Times New Roman" w:hAnsi="Times New Roman"/>
        </w:rPr>
        <w:tab/>
        <w:t xml:space="preserve">Isaiah is </w:t>
      </w:r>
      <w:r w:rsidRPr="00CC28AA">
        <w:rPr>
          <w:rFonts w:ascii="Times New Roman" w:hAnsi="Times New Roman"/>
          <w:u w:val="single"/>
        </w:rPr>
        <w:t>one of the most quoted</w:t>
      </w:r>
      <w:r w:rsidRPr="00CC28AA">
        <w:rPr>
          <w:rFonts w:ascii="Times New Roman" w:hAnsi="Times New Roman"/>
        </w:rPr>
        <w:t xml:space="preserve"> OT books in the NT (100 quotes), surpassed only by Psalms (119 or more quotes).</w:t>
      </w:r>
    </w:p>
    <w:p w14:paraId="0FB162E8" w14:textId="77777777" w:rsidR="001E0AAF" w:rsidRPr="00CC28AA" w:rsidRDefault="001E0AAF" w:rsidP="001E0AAF">
      <w:pPr>
        <w:tabs>
          <w:tab w:val="left" w:pos="720"/>
        </w:tabs>
        <w:ind w:left="720" w:hanging="360"/>
        <w:rPr>
          <w:rFonts w:ascii="Times New Roman" w:hAnsi="Times New Roman"/>
          <w:sz w:val="18"/>
        </w:rPr>
      </w:pPr>
    </w:p>
    <w:p w14:paraId="232C0D57" w14:textId="77777777" w:rsidR="001E0AAF" w:rsidRDefault="001E0AAF" w:rsidP="001E0AAF">
      <w:pPr>
        <w:tabs>
          <w:tab w:val="left" w:pos="720"/>
        </w:tabs>
        <w:ind w:left="720" w:hanging="360"/>
        <w:rPr>
          <w:rFonts w:ascii="Times New Roman" w:hAnsi="Times New Roman"/>
        </w:rPr>
      </w:pPr>
      <w:r w:rsidRPr="00CC28AA">
        <w:rPr>
          <w:rFonts w:ascii="Times New Roman" w:hAnsi="Times New Roman"/>
        </w:rPr>
        <w:t>F.</w:t>
      </w:r>
      <w:r w:rsidRPr="00CC28AA">
        <w:rPr>
          <w:rFonts w:ascii="Times New Roman" w:hAnsi="Times New Roman"/>
        </w:rPr>
        <w:tab/>
        <w:t xml:space="preserve">Many feel the prophecy of the king of Babylon’s fall (14:12-14) is </w:t>
      </w:r>
      <w:r w:rsidRPr="00CC28AA">
        <w:rPr>
          <w:rFonts w:ascii="Times New Roman" w:hAnsi="Times New Roman"/>
          <w:u w:val="single"/>
        </w:rPr>
        <w:t>Satan’s fall</w:t>
      </w:r>
      <w:r w:rsidRPr="00CC28AA">
        <w:rPr>
          <w:rFonts w:ascii="Times New Roman" w:hAnsi="Times New Roman"/>
        </w:rPr>
        <w:t xml:space="preserve"> (cf. Ezek. 28).</w:t>
      </w:r>
    </w:p>
    <w:p w14:paraId="6C0878C7" w14:textId="77777777" w:rsidR="001E0AAF" w:rsidRDefault="001E0AAF" w:rsidP="001E0AAF">
      <w:pPr>
        <w:tabs>
          <w:tab w:val="left" w:pos="720"/>
        </w:tabs>
        <w:ind w:left="720" w:hanging="360"/>
        <w:rPr>
          <w:rFonts w:ascii="Times New Roman" w:hAnsi="Times New Roman"/>
        </w:rPr>
      </w:pPr>
    </w:p>
    <w:p w14:paraId="1C0E50A6" w14:textId="77777777" w:rsidR="001E0AAF" w:rsidRDefault="001E0AAF" w:rsidP="001E0AAF">
      <w:pPr>
        <w:tabs>
          <w:tab w:val="left" w:pos="720"/>
        </w:tabs>
        <w:ind w:left="720" w:hanging="360"/>
        <w:rPr>
          <w:rFonts w:ascii="Times New Roman" w:hAnsi="Times New Roman"/>
        </w:rPr>
      </w:pPr>
      <w:r>
        <w:rPr>
          <w:rFonts w:ascii="Times New Roman" w:hAnsi="Times New Roman"/>
        </w:rPr>
        <w:t>G.</w:t>
      </w:r>
      <w:r>
        <w:rPr>
          <w:rFonts w:ascii="Times New Roman" w:hAnsi="Times New Roman"/>
        </w:rPr>
        <w:tab/>
        <w:t xml:space="preserve">Isaiah is the clearest revelation of the </w:t>
      </w:r>
      <w:r w:rsidRPr="00C54E93">
        <w:rPr>
          <w:rFonts w:ascii="Times New Roman" w:hAnsi="Times New Roman"/>
          <w:u w:val="single"/>
        </w:rPr>
        <w:t>First Advent</w:t>
      </w:r>
      <w:r>
        <w:rPr>
          <w:rFonts w:ascii="Times New Roman" w:hAnsi="Times New Roman"/>
        </w:rPr>
        <w:t xml:space="preserve"> of Jesus in many ways: his virgin birth (7:14) and coming as a child (9:6) in humility (11:1; 42:1; 49:1; 52:17), as well as his atoning death (Isa. 53).</w:t>
      </w:r>
    </w:p>
    <w:p w14:paraId="6C38A893" w14:textId="77777777" w:rsidR="001E0AAF" w:rsidRDefault="001E0AAF" w:rsidP="001E0AAF">
      <w:pPr>
        <w:tabs>
          <w:tab w:val="left" w:pos="720"/>
        </w:tabs>
        <w:ind w:left="720" w:hanging="360"/>
        <w:rPr>
          <w:rFonts w:ascii="Times New Roman" w:hAnsi="Times New Roman"/>
        </w:rPr>
      </w:pPr>
    </w:p>
    <w:p w14:paraId="54A7F90D" w14:textId="77777777" w:rsidR="001E0AAF" w:rsidRPr="00CC28AA" w:rsidRDefault="001E0AAF" w:rsidP="001E0AAF">
      <w:pPr>
        <w:tabs>
          <w:tab w:val="left" w:pos="720"/>
        </w:tabs>
        <w:ind w:left="720" w:hanging="360"/>
        <w:rPr>
          <w:rFonts w:ascii="Times New Roman" w:hAnsi="Times New Roman"/>
          <w:sz w:val="18"/>
        </w:rPr>
      </w:pPr>
      <w:r>
        <w:rPr>
          <w:rFonts w:ascii="Times New Roman" w:hAnsi="Times New Roman"/>
        </w:rPr>
        <w:t>H.</w:t>
      </w:r>
      <w:r>
        <w:rPr>
          <w:rFonts w:ascii="Times New Roman" w:hAnsi="Times New Roman"/>
        </w:rPr>
        <w:tab/>
        <w:t xml:space="preserve">Isaiah is also known for his </w:t>
      </w:r>
      <w:r w:rsidRPr="00C54E93">
        <w:rPr>
          <w:rFonts w:ascii="Times New Roman" w:hAnsi="Times New Roman"/>
          <w:u w:val="single"/>
        </w:rPr>
        <w:t>“</w:t>
      </w:r>
      <w:r>
        <w:rPr>
          <w:rFonts w:ascii="Times New Roman" w:hAnsi="Times New Roman"/>
          <w:u w:val="single"/>
        </w:rPr>
        <w:t>s</w:t>
      </w:r>
      <w:r w:rsidRPr="00C54E93">
        <w:rPr>
          <w:rFonts w:ascii="Times New Roman" w:hAnsi="Times New Roman"/>
          <w:u w:val="single"/>
        </w:rPr>
        <w:t>ervant” prophecies</w:t>
      </w:r>
      <w:r>
        <w:rPr>
          <w:rFonts w:ascii="Times New Roman" w:hAnsi="Times New Roman"/>
        </w:rPr>
        <w:t>.  Note that “s</w:t>
      </w:r>
      <w:r w:rsidRPr="00CC28AA">
        <w:rPr>
          <w:rFonts w:ascii="Times New Roman" w:hAnsi="Times New Roman"/>
        </w:rPr>
        <w:t>ervant” refers both to Israel (41:8; 42:19; 43:10; 44:1-2, 21; 45:4; 48:20) and to the Messiah (42:1; 49:3, 5-7; 50:10; 52:13; 53:11).</w:t>
      </w:r>
    </w:p>
    <w:p w14:paraId="4B0A460F" w14:textId="77777777" w:rsidR="001E0AAF" w:rsidRPr="00CC28AA" w:rsidRDefault="001E0AAF" w:rsidP="001E0AAF">
      <w:pPr>
        <w:tabs>
          <w:tab w:val="left" w:pos="360"/>
        </w:tabs>
        <w:ind w:left="360" w:hanging="360"/>
        <w:rPr>
          <w:rFonts w:ascii="Times New Roman" w:hAnsi="Times New Roman"/>
          <w:sz w:val="18"/>
        </w:rPr>
      </w:pPr>
    </w:p>
    <w:p w14:paraId="642E7B39" w14:textId="77777777" w:rsidR="001E0AAF" w:rsidRPr="00CC28AA" w:rsidRDefault="001E0AAF" w:rsidP="001E0AAF">
      <w:pPr>
        <w:tabs>
          <w:tab w:val="left" w:pos="720"/>
        </w:tabs>
        <w:ind w:left="720" w:hanging="720"/>
        <w:jc w:val="center"/>
        <w:outlineLvl w:val="0"/>
        <w:rPr>
          <w:rFonts w:ascii="Times New Roman" w:hAnsi="Times New Roman"/>
          <w:sz w:val="34"/>
        </w:rPr>
      </w:pPr>
      <w:r w:rsidRPr="00CC28AA">
        <w:rPr>
          <w:rFonts w:ascii="Times New Roman" w:hAnsi="Times New Roman"/>
          <w:b/>
          <w:sz w:val="34"/>
        </w:rPr>
        <w:br w:type="page"/>
      </w:r>
      <w:r w:rsidRPr="00CC28AA">
        <w:rPr>
          <w:rFonts w:ascii="Times New Roman" w:hAnsi="Times New Roman"/>
          <w:b/>
          <w:sz w:val="34"/>
        </w:rPr>
        <w:lastRenderedPageBreak/>
        <w:t>Argument</w:t>
      </w:r>
    </w:p>
    <w:p w14:paraId="663A2860" w14:textId="77777777" w:rsidR="001E0AAF" w:rsidRPr="00CC28AA" w:rsidRDefault="001E0AAF" w:rsidP="001E0AAF">
      <w:pPr>
        <w:ind w:firstLine="360"/>
        <w:rPr>
          <w:rFonts w:ascii="Times New Roman" w:hAnsi="Times New Roman"/>
          <w:sz w:val="14"/>
        </w:rPr>
      </w:pPr>
    </w:p>
    <w:p w14:paraId="602BCF94" w14:textId="77777777" w:rsidR="001E0AAF" w:rsidRPr="00CC28AA" w:rsidRDefault="001E0AAF" w:rsidP="001E0AAF">
      <w:pPr>
        <w:ind w:firstLine="360"/>
        <w:rPr>
          <w:rFonts w:ascii="Times New Roman" w:hAnsi="Times New Roman"/>
          <w:sz w:val="18"/>
        </w:rPr>
      </w:pPr>
      <w:r w:rsidRPr="00CC28AA">
        <w:rPr>
          <w:rFonts w:ascii="Times New Roman" w:hAnsi="Times New Roman"/>
        </w:rPr>
        <w:t>The Book of Isaiah breaks down easily into two major sections: chapters 1</w:t>
      </w:r>
      <w:r>
        <w:rPr>
          <w:rFonts w:ascii="Times New Roman" w:hAnsi="Times New Roman"/>
        </w:rPr>
        <w:t>–</w:t>
      </w:r>
      <w:r w:rsidRPr="00CC28AA">
        <w:rPr>
          <w:rFonts w:ascii="Times New Roman" w:hAnsi="Times New Roman"/>
        </w:rPr>
        <w:t>39, which concern the judgment that Israel and the surrounding nations faced, and chapters 40</w:t>
      </w:r>
      <w:r>
        <w:rPr>
          <w:rFonts w:ascii="Times New Roman" w:hAnsi="Times New Roman"/>
        </w:rPr>
        <w:t>–</w:t>
      </w:r>
      <w:r w:rsidRPr="00CC28AA">
        <w:rPr>
          <w:rFonts w:ascii="Times New Roman" w:hAnsi="Times New Roman"/>
        </w:rPr>
        <w:t>66, which comfort God's people with the salvation and restoration God promised His people.  The first section probably was written before the Assyrian exile and the second after the fall of the northern kingdom.  Since Judah sought its neighbor nations for security, both sections encourage a return to God in repentance</w:t>
      </w:r>
      <w:r>
        <w:rPr>
          <w:rFonts w:ascii="Times New Roman" w:hAnsi="Times New Roman"/>
        </w:rPr>
        <w:t>–</w:t>
      </w:r>
      <w:r w:rsidRPr="00CC28AA">
        <w:rPr>
          <w:rFonts w:ascii="Times New Roman" w:hAnsi="Times New Roman"/>
        </w:rPr>
        <w:t>especially since He will restore all creation in a glorious kingdom under Messiah.</w:t>
      </w:r>
    </w:p>
    <w:p w14:paraId="0BC73F67" w14:textId="77777777" w:rsidR="001E0AAF" w:rsidRPr="00CC28AA" w:rsidRDefault="001E0AAF" w:rsidP="001E0AAF">
      <w:pPr>
        <w:ind w:firstLine="360"/>
        <w:rPr>
          <w:rFonts w:ascii="Times New Roman" w:hAnsi="Times New Roman"/>
          <w:sz w:val="18"/>
        </w:rPr>
      </w:pPr>
    </w:p>
    <w:p w14:paraId="75D815B3" w14:textId="77777777" w:rsidR="001E0AAF" w:rsidRPr="00CC28AA" w:rsidRDefault="001E0AAF" w:rsidP="001E0AAF">
      <w:pPr>
        <w:jc w:val="center"/>
        <w:outlineLvl w:val="0"/>
        <w:rPr>
          <w:rFonts w:ascii="Times New Roman" w:hAnsi="Times New Roman"/>
          <w:sz w:val="26"/>
        </w:rPr>
      </w:pPr>
      <w:r w:rsidRPr="00CC28AA">
        <w:rPr>
          <w:rFonts w:ascii="Times New Roman" w:hAnsi="Times New Roman"/>
          <w:b/>
          <w:sz w:val="34"/>
        </w:rPr>
        <w:t>Synthesis</w:t>
      </w:r>
    </w:p>
    <w:p w14:paraId="7DC57892" w14:textId="77777777" w:rsidR="001E0AAF" w:rsidRPr="00CC28AA" w:rsidRDefault="001E0AAF" w:rsidP="001E0AAF">
      <w:pPr>
        <w:tabs>
          <w:tab w:val="left" w:pos="360"/>
        </w:tabs>
        <w:ind w:left="360" w:hanging="360"/>
        <w:outlineLvl w:val="0"/>
        <w:rPr>
          <w:rFonts w:ascii="Times New Roman" w:hAnsi="Times New Roman"/>
          <w:b/>
          <w:sz w:val="18"/>
        </w:rPr>
      </w:pPr>
      <w:r w:rsidRPr="00CC28AA">
        <w:rPr>
          <w:rFonts w:ascii="Times New Roman" w:hAnsi="Times New Roman"/>
          <w:b/>
        </w:rPr>
        <w:t>Restoration of the created order</w:t>
      </w:r>
    </w:p>
    <w:p w14:paraId="1BAF85AF" w14:textId="77777777" w:rsidR="001E0AAF" w:rsidRPr="00CC28AA" w:rsidRDefault="001E0AAF" w:rsidP="001E0AAF">
      <w:pPr>
        <w:tabs>
          <w:tab w:val="left" w:pos="2880"/>
          <w:tab w:val="left" w:pos="5440"/>
          <w:tab w:val="left" w:pos="6360"/>
        </w:tabs>
        <w:ind w:left="720"/>
        <w:rPr>
          <w:rFonts w:ascii="Times New Roman" w:hAnsi="Times New Roman"/>
          <w:b/>
          <w:sz w:val="10"/>
        </w:rPr>
      </w:pPr>
    </w:p>
    <w:p w14:paraId="37A83BCE" w14:textId="77777777" w:rsidR="001E0AAF" w:rsidRPr="00CC28AA" w:rsidRDefault="001E0AAF" w:rsidP="001E0AAF">
      <w:pPr>
        <w:tabs>
          <w:tab w:val="left" w:pos="2880"/>
          <w:tab w:val="left" w:pos="6300"/>
          <w:tab w:val="left" w:pos="7380"/>
        </w:tabs>
        <w:ind w:left="720"/>
        <w:outlineLvl w:val="0"/>
        <w:rPr>
          <w:rFonts w:ascii="Times New Roman" w:hAnsi="Times New Roman"/>
          <w:b/>
          <w:sz w:val="18"/>
          <w:u w:val="single"/>
        </w:rPr>
      </w:pPr>
      <w:r w:rsidRPr="00CC28AA">
        <w:rPr>
          <w:rFonts w:ascii="Times New Roman" w:hAnsi="Times New Roman"/>
          <w:b/>
        </w:rPr>
        <w:tab/>
      </w:r>
      <w:r w:rsidRPr="00CC28AA">
        <w:rPr>
          <w:rFonts w:ascii="Times New Roman" w:hAnsi="Times New Roman"/>
          <w:b/>
        </w:rPr>
        <w:tab/>
      </w:r>
      <w:r w:rsidRPr="00CC28AA">
        <w:rPr>
          <w:rFonts w:ascii="Times New Roman" w:hAnsi="Times New Roman"/>
          <w:b/>
          <w:u w:val="single"/>
        </w:rPr>
        <w:t>Messianic Prophecies</w:t>
      </w:r>
    </w:p>
    <w:p w14:paraId="4C0B0E46" w14:textId="77777777" w:rsidR="001E0AAF" w:rsidRPr="00CC28AA" w:rsidRDefault="001E0AAF" w:rsidP="001E0AAF">
      <w:pPr>
        <w:tabs>
          <w:tab w:val="left" w:pos="2160"/>
          <w:tab w:val="left" w:pos="6300"/>
          <w:tab w:val="left" w:pos="7380"/>
        </w:tabs>
        <w:rPr>
          <w:rFonts w:ascii="Times New Roman" w:hAnsi="Times New Roman"/>
          <w:b/>
          <w:sz w:val="18"/>
        </w:rPr>
      </w:pPr>
      <w:r w:rsidRPr="00CC28AA">
        <w:rPr>
          <w:rFonts w:ascii="Times New Roman" w:hAnsi="Times New Roman"/>
          <w:b/>
        </w:rPr>
        <w:t>1</w:t>
      </w:r>
      <w:r>
        <w:rPr>
          <w:rFonts w:ascii="Times New Roman" w:hAnsi="Times New Roman"/>
          <w:b/>
        </w:rPr>
        <w:t>–</w:t>
      </w:r>
      <w:r w:rsidRPr="00CC28AA">
        <w:rPr>
          <w:rFonts w:ascii="Times New Roman" w:hAnsi="Times New Roman"/>
          <w:b/>
        </w:rPr>
        <w:t>39</w:t>
      </w:r>
      <w:r w:rsidRPr="00CC28AA">
        <w:rPr>
          <w:rFonts w:ascii="Times New Roman" w:hAnsi="Times New Roman"/>
          <w:b/>
        </w:rPr>
        <w:tab/>
        <w:t>Judgment and salvation</w:t>
      </w:r>
    </w:p>
    <w:p w14:paraId="5F2F755C"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1</w:t>
      </w:r>
      <w:r>
        <w:rPr>
          <w:rFonts w:ascii="Times New Roman" w:hAnsi="Times New Roman"/>
        </w:rPr>
        <w:t>–</w:t>
      </w:r>
      <w:r w:rsidRPr="00CC28AA">
        <w:rPr>
          <w:rFonts w:ascii="Times New Roman" w:hAnsi="Times New Roman"/>
        </w:rPr>
        <w:t>6</w:t>
      </w:r>
      <w:r w:rsidRPr="00CC28AA">
        <w:rPr>
          <w:rFonts w:ascii="Times New Roman" w:hAnsi="Times New Roman"/>
        </w:rPr>
        <w:tab/>
        <w:t>Judah's violations</w:t>
      </w:r>
    </w:p>
    <w:p w14:paraId="3AB633C6" w14:textId="77777777" w:rsidR="001E0AAF" w:rsidRPr="00CC28AA" w:rsidRDefault="001E0AAF" w:rsidP="001E0AAF">
      <w:pPr>
        <w:tabs>
          <w:tab w:val="left" w:pos="2880"/>
          <w:tab w:val="left" w:pos="5760"/>
          <w:tab w:val="left" w:pos="6300"/>
          <w:tab w:val="left" w:pos="6480"/>
          <w:tab w:val="left" w:pos="7380"/>
        </w:tabs>
        <w:ind w:left="720"/>
        <w:rPr>
          <w:rFonts w:ascii="Times New Roman" w:hAnsi="Times New Roman"/>
          <w:sz w:val="18"/>
        </w:rPr>
      </w:pPr>
      <w:r w:rsidRPr="00CC28AA">
        <w:rPr>
          <w:rFonts w:ascii="Times New Roman" w:hAnsi="Times New Roman"/>
        </w:rPr>
        <w:t>1:1</w:t>
      </w:r>
      <w:r w:rsidRPr="00CC28AA">
        <w:rPr>
          <w:rFonts w:ascii="Times New Roman" w:hAnsi="Times New Roman"/>
        </w:rPr>
        <w:tab/>
        <w:t>Heading</w:t>
      </w:r>
    </w:p>
    <w:p w14:paraId="7AECF53D" w14:textId="77777777" w:rsidR="001E0AAF" w:rsidRPr="00CC28AA" w:rsidRDefault="001E0AAF" w:rsidP="001E0AAF">
      <w:pPr>
        <w:tabs>
          <w:tab w:val="left" w:pos="2880"/>
          <w:tab w:val="left" w:pos="5760"/>
          <w:tab w:val="left" w:pos="6300"/>
          <w:tab w:val="left" w:pos="6480"/>
          <w:tab w:val="left" w:pos="7380"/>
        </w:tabs>
        <w:ind w:left="720"/>
        <w:rPr>
          <w:rFonts w:ascii="Times New Roman" w:hAnsi="Times New Roman"/>
          <w:sz w:val="18"/>
        </w:rPr>
      </w:pPr>
      <w:r w:rsidRPr="00CC28AA">
        <w:rPr>
          <w:rFonts w:ascii="Times New Roman" w:hAnsi="Times New Roman"/>
        </w:rPr>
        <w:t>1:2-31</w:t>
      </w:r>
      <w:r w:rsidRPr="00CC28AA">
        <w:rPr>
          <w:rFonts w:ascii="Times New Roman" w:hAnsi="Times New Roman"/>
        </w:rPr>
        <w:tab/>
        <w:t>Indictment</w:t>
      </w:r>
    </w:p>
    <w:p w14:paraId="6F891BD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w:t>
      </w:r>
      <w:r>
        <w:rPr>
          <w:rFonts w:ascii="Times New Roman" w:hAnsi="Times New Roman"/>
        </w:rPr>
        <w:t>–</w:t>
      </w:r>
      <w:r w:rsidRPr="00CC28AA">
        <w:rPr>
          <w:rFonts w:ascii="Times New Roman" w:hAnsi="Times New Roman"/>
        </w:rPr>
        <w:t>4</w:t>
      </w:r>
      <w:r w:rsidRPr="00CC28AA">
        <w:rPr>
          <w:rFonts w:ascii="Times New Roman" w:hAnsi="Times New Roman"/>
        </w:rPr>
        <w:tab/>
        <w:t>Future/present contrast</w:t>
      </w:r>
      <w:r w:rsidRPr="00CC28AA">
        <w:rPr>
          <w:rFonts w:ascii="Times New Roman" w:hAnsi="Times New Roman"/>
        </w:rPr>
        <w:tab/>
        <w:t>4:2 ff.</w:t>
      </w:r>
      <w:r w:rsidRPr="00CC28AA">
        <w:rPr>
          <w:rFonts w:ascii="Times New Roman" w:hAnsi="Times New Roman"/>
        </w:rPr>
        <w:tab/>
        <w:t>Branch cleanses</w:t>
      </w:r>
    </w:p>
    <w:p w14:paraId="79FE22E1" w14:textId="77777777" w:rsidR="001E0AAF" w:rsidRPr="00CC28AA" w:rsidRDefault="001E0AAF" w:rsidP="001E0AAF">
      <w:pPr>
        <w:tabs>
          <w:tab w:val="left" w:pos="2880"/>
          <w:tab w:val="left" w:pos="5760"/>
          <w:tab w:val="left" w:pos="6300"/>
          <w:tab w:val="left" w:pos="7380"/>
        </w:tabs>
        <w:ind w:left="720"/>
        <w:rPr>
          <w:rFonts w:ascii="Times New Roman" w:hAnsi="Times New Roman"/>
          <w:sz w:val="18"/>
        </w:rPr>
      </w:pPr>
      <w:r w:rsidRPr="00CC28AA">
        <w:rPr>
          <w:rFonts w:ascii="Times New Roman" w:hAnsi="Times New Roman"/>
        </w:rPr>
        <w:t>5</w:t>
      </w:r>
      <w:r w:rsidRPr="00CC28AA">
        <w:rPr>
          <w:rFonts w:ascii="Times New Roman" w:hAnsi="Times New Roman"/>
        </w:rPr>
        <w:tab/>
        <w:t>Song of the vineyard</w:t>
      </w:r>
    </w:p>
    <w:p w14:paraId="258D03DB" w14:textId="77777777" w:rsidR="001E0AAF" w:rsidRPr="00CC28AA" w:rsidRDefault="001E0AAF" w:rsidP="001E0AAF">
      <w:pPr>
        <w:tabs>
          <w:tab w:val="left" w:pos="2880"/>
          <w:tab w:val="left" w:pos="5760"/>
          <w:tab w:val="left" w:pos="6300"/>
          <w:tab w:val="left" w:pos="7380"/>
        </w:tabs>
        <w:ind w:left="720"/>
        <w:rPr>
          <w:rFonts w:ascii="Times New Roman" w:hAnsi="Times New Roman"/>
          <w:sz w:val="18"/>
        </w:rPr>
      </w:pPr>
      <w:r w:rsidRPr="00CC28AA">
        <w:rPr>
          <w:rFonts w:ascii="Times New Roman" w:hAnsi="Times New Roman"/>
        </w:rPr>
        <w:t>6</w:t>
      </w:r>
      <w:r w:rsidRPr="00CC28AA">
        <w:rPr>
          <w:rFonts w:ascii="Times New Roman" w:hAnsi="Times New Roman"/>
        </w:rPr>
        <w:tab/>
        <w:t>Isaiah Commissioned</w:t>
      </w:r>
    </w:p>
    <w:p w14:paraId="2DD9B49D"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7</w:t>
      </w:r>
      <w:r>
        <w:rPr>
          <w:rFonts w:ascii="Times New Roman" w:hAnsi="Times New Roman"/>
        </w:rPr>
        <w:t>–</w:t>
      </w:r>
      <w:r w:rsidRPr="00CC28AA">
        <w:rPr>
          <w:rFonts w:ascii="Times New Roman" w:hAnsi="Times New Roman"/>
        </w:rPr>
        <w:t>12</w:t>
      </w:r>
      <w:r w:rsidRPr="00CC28AA">
        <w:rPr>
          <w:rFonts w:ascii="Times New Roman" w:hAnsi="Times New Roman"/>
        </w:rPr>
        <w:tab/>
        <w:t>Deliverance: near/far</w:t>
      </w:r>
    </w:p>
    <w:p w14:paraId="13F2AC8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7:1</w:t>
      </w:r>
      <w:r>
        <w:rPr>
          <w:rFonts w:ascii="Times New Roman" w:hAnsi="Times New Roman"/>
        </w:rPr>
        <w:t>–</w:t>
      </w:r>
      <w:r w:rsidRPr="00CC28AA">
        <w:rPr>
          <w:rFonts w:ascii="Times New Roman" w:hAnsi="Times New Roman"/>
        </w:rPr>
        <w:t>9:7</w:t>
      </w:r>
      <w:r w:rsidRPr="00CC28AA">
        <w:rPr>
          <w:rFonts w:ascii="Times New Roman" w:hAnsi="Times New Roman"/>
        </w:rPr>
        <w:tab/>
        <w:t>Two sons</w:t>
      </w:r>
      <w:r w:rsidRPr="00CC28AA">
        <w:rPr>
          <w:rFonts w:ascii="Times New Roman" w:hAnsi="Times New Roman"/>
        </w:rPr>
        <w:tab/>
        <w:t>7:14</w:t>
      </w:r>
      <w:r w:rsidRPr="00CC28AA">
        <w:rPr>
          <w:rFonts w:ascii="Times New Roman" w:hAnsi="Times New Roman"/>
        </w:rPr>
        <w:tab/>
        <w:t>Virgin birth</w:t>
      </w:r>
    </w:p>
    <w:p w14:paraId="5FD1611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9:8</w:t>
      </w:r>
      <w:r>
        <w:rPr>
          <w:rFonts w:ascii="Times New Roman" w:hAnsi="Times New Roman"/>
        </w:rPr>
        <w:t>–</w:t>
      </w:r>
      <w:r w:rsidRPr="00CC28AA">
        <w:rPr>
          <w:rFonts w:ascii="Times New Roman" w:hAnsi="Times New Roman"/>
        </w:rPr>
        <w:t>10:4</w:t>
      </w:r>
      <w:r w:rsidRPr="00CC28AA">
        <w:rPr>
          <w:rFonts w:ascii="Times New Roman" w:hAnsi="Times New Roman"/>
        </w:rPr>
        <w:tab/>
        <w:t>Israel's exile</w:t>
      </w:r>
      <w:r w:rsidRPr="00CC28AA">
        <w:rPr>
          <w:rFonts w:ascii="Times New Roman" w:hAnsi="Times New Roman"/>
        </w:rPr>
        <w:tab/>
        <w:t>9:6-7</w:t>
      </w:r>
      <w:r w:rsidRPr="00CC28AA">
        <w:rPr>
          <w:rFonts w:ascii="Times New Roman" w:hAnsi="Times New Roman"/>
        </w:rPr>
        <w:tab/>
        <w:t>God, just, peace, right</w:t>
      </w:r>
    </w:p>
    <w:p w14:paraId="7E86124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10:5-34</w:t>
      </w:r>
      <w:r w:rsidRPr="00CC28AA">
        <w:rPr>
          <w:rFonts w:ascii="Times New Roman" w:hAnsi="Times New Roman"/>
        </w:rPr>
        <w:tab/>
        <w:t>Fall of Assyria</w:t>
      </w:r>
    </w:p>
    <w:p w14:paraId="7878421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11</w:t>
      </w:r>
      <w:r>
        <w:rPr>
          <w:rFonts w:ascii="Times New Roman" w:hAnsi="Times New Roman"/>
        </w:rPr>
        <w:t>–</w:t>
      </w:r>
      <w:r w:rsidRPr="00CC28AA">
        <w:rPr>
          <w:rFonts w:ascii="Times New Roman" w:hAnsi="Times New Roman"/>
        </w:rPr>
        <w:t>12</w:t>
      </w:r>
      <w:r w:rsidRPr="00CC28AA">
        <w:rPr>
          <w:rFonts w:ascii="Times New Roman" w:hAnsi="Times New Roman"/>
        </w:rPr>
        <w:tab/>
        <w:t>Messiah</w:t>
      </w:r>
      <w:r w:rsidRPr="00CC28AA">
        <w:rPr>
          <w:rFonts w:ascii="Times New Roman" w:hAnsi="Times New Roman"/>
        </w:rPr>
        <w:tab/>
        <w:t>11:1</w:t>
      </w:r>
      <w:r w:rsidRPr="00CC28AA">
        <w:rPr>
          <w:rFonts w:ascii="Times New Roman" w:hAnsi="Times New Roman"/>
        </w:rPr>
        <w:tab/>
        <w:t>Of Jesse: humble, just</w:t>
      </w:r>
    </w:p>
    <w:p w14:paraId="388BBEBA"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13</w:t>
      </w:r>
      <w:r>
        <w:rPr>
          <w:rFonts w:ascii="Times New Roman" w:hAnsi="Times New Roman"/>
        </w:rPr>
        <w:t>–</w:t>
      </w:r>
      <w:r w:rsidRPr="00CC28AA">
        <w:rPr>
          <w:rFonts w:ascii="Times New Roman" w:hAnsi="Times New Roman"/>
        </w:rPr>
        <w:t>23</w:t>
      </w:r>
      <w:r w:rsidRPr="00CC28AA">
        <w:rPr>
          <w:rFonts w:ascii="Times New Roman" w:hAnsi="Times New Roman"/>
        </w:rPr>
        <w:tab/>
        <w:t>Judgment on the nations (12 nation anti-Assyrian coalition)</w:t>
      </w:r>
    </w:p>
    <w:p w14:paraId="6420A7B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13:1</w:t>
      </w:r>
      <w:r>
        <w:rPr>
          <w:rFonts w:ascii="Times New Roman" w:hAnsi="Times New Roman"/>
        </w:rPr>
        <w:t>–</w:t>
      </w:r>
      <w:r w:rsidRPr="00CC28AA">
        <w:rPr>
          <w:rFonts w:ascii="Times New Roman" w:hAnsi="Times New Roman"/>
        </w:rPr>
        <w:t>14:27</w:t>
      </w:r>
      <w:r w:rsidRPr="00CC28AA">
        <w:rPr>
          <w:rFonts w:ascii="Times New Roman" w:hAnsi="Times New Roman"/>
        </w:rPr>
        <w:tab/>
        <w:t>Babylon</w:t>
      </w:r>
    </w:p>
    <w:p w14:paraId="53CF99AF"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14:28-32</w:t>
      </w:r>
      <w:r w:rsidRPr="00CC28AA">
        <w:rPr>
          <w:rFonts w:ascii="Times New Roman" w:hAnsi="Times New Roman"/>
        </w:rPr>
        <w:tab/>
        <w:t>Philistia</w:t>
      </w:r>
    </w:p>
    <w:p w14:paraId="5E47A5D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15</w:t>
      </w:r>
      <w:r>
        <w:rPr>
          <w:rFonts w:ascii="Times New Roman" w:hAnsi="Times New Roman"/>
        </w:rPr>
        <w:t>–</w:t>
      </w:r>
      <w:r w:rsidRPr="00CC28AA">
        <w:rPr>
          <w:rFonts w:ascii="Times New Roman" w:hAnsi="Times New Roman"/>
        </w:rPr>
        <w:t>16</w:t>
      </w:r>
      <w:r w:rsidRPr="00CC28AA">
        <w:rPr>
          <w:rFonts w:ascii="Times New Roman" w:hAnsi="Times New Roman"/>
        </w:rPr>
        <w:tab/>
        <w:t>Moab</w:t>
      </w:r>
    </w:p>
    <w:p w14:paraId="7DB3009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17</w:t>
      </w:r>
      <w:r w:rsidRPr="00CC28AA">
        <w:rPr>
          <w:rFonts w:ascii="Times New Roman" w:hAnsi="Times New Roman"/>
        </w:rPr>
        <w:tab/>
        <w:t>Damascus/Israel</w:t>
      </w:r>
    </w:p>
    <w:p w14:paraId="5729F9D1"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18</w:t>
      </w:r>
      <w:r w:rsidRPr="00CC28AA">
        <w:rPr>
          <w:rFonts w:ascii="Times New Roman" w:hAnsi="Times New Roman"/>
        </w:rPr>
        <w:tab/>
        <w:t>Ethiopia</w:t>
      </w:r>
    </w:p>
    <w:p w14:paraId="0061AED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19</w:t>
      </w:r>
      <w:r>
        <w:rPr>
          <w:rFonts w:ascii="Times New Roman" w:hAnsi="Times New Roman"/>
        </w:rPr>
        <w:t>–</w:t>
      </w:r>
      <w:r w:rsidRPr="00CC28AA">
        <w:rPr>
          <w:rFonts w:ascii="Times New Roman" w:hAnsi="Times New Roman"/>
        </w:rPr>
        <w:t>20</w:t>
      </w:r>
      <w:r w:rsidRPr="00CC28AA">
        <w:rPr>
          <w:rFonts w:ascii="Times New Roman" w:hAnsi="Times New Roman"/>
        </w:rPr>
        <w:tab/>
        <w:t>Egypt</w:t>
      </w:r>
    </w:p>
    <w:p w14:paraId="3E7DB89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21:1-10</w:t>
      </w:r>
      <w:r w:rsidRPr="00CC28AA">
        <w:rPr>
          <w:rFonts w:ascii="Times New Roman" w:hAnsi="Times New Roman"/>
        </w:rPr>
        <w:tab/>
        <w:t>Babylon by the Sea</w:t>
      </w:r>
    </w:p>
    <w:p w14:paraId="781E3E3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21:11-12</w:t>
      </w:r>
      <w:r w:rsidRPr="00CC28AA">
        <w:rPr>
          <w:rFonts w:ascii="Times New Roman" w:hAnsi="Times New Roman"/>
        </w:rPr>
        <w:tab/>
        <w:t>Edom</w:t>
      </w:r>
    </w:p>
    <w:p w14:paraId="3B4573EF"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21:13-17</w:t>
      </w:r>
      <w:r w:rsidRPr="00CC28AA">
        <w:rPr>
          <w:rFonts w:ascii="Times New Roman" w:hAnsi="Times New Roman"/>
        </w:rPr>
        <w:tab/>
        <w:t>Arabia</w:t>
      </w:r>
    </w:p>
    <w:p w14:paraId="727D7B4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22</w:t>
      </w:r>
      <w:r w:rsidRPr="00CC28AA">
        <w:rPr>
          <w:rFonts w:ascii="Times New Roman" w:hAnsi="Times New Roman"/>
        </w:rPr>
        <w:tab/>
        <w:t>Jerusalem</w:t>
      </w:r>
    </w:p>
    <w:p w14:paraId="52EE47E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23</w:t>
      </w:r>
      <w:r w:rsidRPr="00CC28AA">
        <w:rPr>
          <w:rFonts w:ascii="Times New Roman" w:hAnsi="Times New Roman"/>
        </w:rPr>
        <w:tab/>
        <w:t>Tyre</w:t>
      </w:r>
    </w:p>
    <w:p w14:paraId="1A483F82"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24</w:t>
      </w:r>
      <w:r>
        <w:rPr>
          <w:rFonts w:ascii="Times New Roman" w:hAnsi="Times New Roman"/>
        </w:rPr>
        <w:t>–</w:t>
      </w:r>
      <w:r w:rsidRPr="00CC28AA">
        <w:rPr>
          <w:rFonts w:ascii="Times New Roman" w:hAnsi="Times New Roman"/>
        </w:rPr>
        <w:t>27</w:t>
      </w:r>
      <w:r w:rsidRPr="00CC28AA">
        <w:rPr>
          <w:rFonts w:ascii="Times New Roman" w:hAnsi="Times New Roman"/>
        </w:rPr>
        <w:tab/>
        <w:t>Future judgment/restoration</w:t>
      </w:r>
    </w:p>
    <w:p w14:paraId="60B91D9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24</w:t>
      </w:r>
      <w:r w:rsidRPr="00CC28AA">
        <w:rPr>
          <w:rFonts w:ascii="Times New Roman" w:hAnsi="Times New Roman"/>
        </w:rPr>
        <w:tab/>
        <w:t>Great Tribulation</w:t>
      </w:r>
    </w:p>
    <w:p w14:paraId="38B2038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25</w:t>
      </w:r>
      <w:r>
        <w:rPr>
          <w:rFonts w:ascii="Times New Roman" w:hAnsi="Times New Roman"/>
        </w:rPr>
        <w:t>–</w:t>
      </w:r>
      <w:r w:rsidRPr="00CC28AA">
        <w:rPr>
          <w:rFonts w:ascii="Times New Roman" w:hAnsi="Times New Roman"/>
        </w:rPr>
        <w:t>27</w:t>
      </w:r>
      <w:r w:rsidRPr="00CC28AA">
        <w:rPr>
          <w:rFonts w:ascii="Times New Roman" w:hAnsi="Times New Roman"/>
        </w:rPr>
        <w:tab/>
        <w:t>Kingdom</w:t>
      </w:r>
    </w:p>
    <w:p w14:paraId="203D1BD2"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25</w:t>
      </w:r>
      <w:r w:rsidRPr="00CC28AA">
        <w:rPr>
          <w:rFonts w:ascii="Times New Roman" w:hAnsi="Times New Roman"/>
        </w:rPr>
        <w:tab/>
        <w:t>Song of praise (Isaiah)</w:t>
      </w:r>
    </w:p>
    <w:p w14:paraId="6361045B"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26</w:t>
      </w:r>
      <w:r w:rsidRPr="00CC28AA">
        <w:rPr>
          <w:rFonts w:ascii="Times New Roman" w:hAnsi="Times New Roman"/>
        </w:rPr>
        <w:tab/>
        <w:t>Song of praise (Redeemed)</w:t>
      </w:r>
    </w:p>
    <w:p w14:paraId="1BF0F253" w14:textId="77777777" w:rsidR="001E0AAF" w:rsidRPr="00CC28AA" w:rsidRDefault="001E0AAF" w:rsidP="001E0AAF">
      <w:pPr>
        <w:tabs>
          <w:tab w:val="left" w:pos="3280"/>
          <w:tab w:val="left" w:pos="6300"/>
          <w:tab w:val="left" w:pos="7380"/>
        </w:tabs>
        <w:ind w:left="1060"/>
        <w:rPr>
          <w:rFonts w:ascii="Times New Roman" w:hAnsi="Times New Roman"/>
          <w:sz w:val="18"/>
        </w:rPr>
      </w:pPr>
      <w:r w:rsidRPr="00CC28AA">
        <w:rPr>
          <w:rFonts w:ascii="Times New Roman" w:hAnsi="Times New Roman"/>
        </w:rPr>
        <w:t>27</w:t>
      </w:r>
      <w:r w:rsidRPr="00CC28AA">
        <w:rPr>
          <w:rFonts w:ascii="Times New Roman" w:hAnsi="Times New Roman"/>
        </w:rPr>
        <w:tab/>
        <w:t>Universal restoration</w:t>
      </w:r>
    </w:p>
    <w:p w14:paraId="058D16C6"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28</w:t>
      </w:r>
      <w:r>
        <w:rPr>
          <w:rFonts w:ascii="Times New Roman" w:hAnsi="Times New Roman"/>
        </w:rPr>
        <w:t>–</w:t>
      </w:r>
      <w:r w:rsidRPr="00CC28AA">
        <w:rPr>
          <w:rFonts w:ascii="Times New Roman" w:hAnsi="Times New Roman"/>
        </w:rPr>
        <w:t>33</w:t>
      </w:r>
      <w:r w:rsidRPr="00CC28AA">
        <w:rPr>
          <w:rFonts w:ascii="Times New Roman" w:hAnsi="Times New Roman"/>
        </w:rPr>
        <w:tab/>
        <w:t>Woes (delight in God</w:t>
      </w:r>
      <w:r>
        <w:rPr>
          <w:rFonts w:ascii="Times New Roman" w:hAnsi="Times New Roman"/>
        </w:rPr>
        <w:t>–</w:t>
      </w:r>
      <w:r w:rsidRPr="00CC28AA">
        <w:rPr>
          <w:rFonts w:ascii="Times New Roman" w:hAnsi="Times New Roman"/>
        </w:rPr>
        <w:t>not Egypt)</w:t>
      </w:r>
    </w:p>
    <w:p w14:paraId="10AF5B6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28</w:t>
      </w:r>
      <w:r w:rsidRPr="00CC28AA">
        <w:rPr>
          <w:rFonts w:ascii="Times New Roman" w:hAnsi="Times New Roman"/>
        </w:rPr>
        <w:tab/>
        <w:t>Israel</w:t>
      </w:r>
    </w:p>
    <w:p w14:paraId="325193F2"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29</w:t>
      </w:r>
      <w:r w:rsidRPr="00CC28AA">
        <w:rPr>
          <w:rFonts w:ascii="Times New Roman" w:hAnsi="Times New Roman"/>
        </w:rPr>
        <w:tab/>
        <w:t>Judah</w:t>
      </w:r>
    </w:p>
    <w:p w14:paraId="7EA580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30</w:t>
      </w:r>
      <w:r>
        <w:rPr>
          <w:rFonts w:ascii="Times New Roman" w:hAnsi="Times New Roman"/>
        </w:rPr>
        <w:t>–</w:t>
      </w:r>
      <w:r w:rsidRPr="00CC28AA">
        <w:rPr>
          <w:rFonts w:ascii="Times New Roman" w:hAnsi="Times New Roman"/>
        </w:rPr>
        <w:t>31</w:t>
      </w:r>
      <w:r w:rsidRPr="00CC28AA">
        <w:rPr>
          <w:rFonts w:ascii="Times New Roman" w:hAnsi="Times New Roman"/>
        </w:rPr>
        <w:tab/>
        <w:t>Egyptian alliance</w:t>
      </w:r>
    </w:p>
    <w:p w14:paraId="2E3ED928"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32</w:t>
      </w:r>
      <w:r w:rsidRPr="00CC28AA">
        <w:rPr>
          <w:rFonts w:ascii="Times New Roman" w:hAnsi="Times New Roman"/>
        </w:rPr>
        <w:tab/>
        <w:t>Messiah</w:t>
      </w:r>
      <w:r w:rsidRPr="00CC28AA">
        <w:rPr>
          <w:rFonts w:ascii="Times New Roman" w:hAnsi="Times New Roman"/>
        </w:rPr>
        <w:tab/>
        <w:t>32:1</w:t>
      </w:r>
      <w:r w:rsidRPr="00CC28AA">
        <w:rPr>
          <w:rFonts w:ascii="Times New Roman" w:hAnsi="Times New Roman"/>
        </w:rPr>
        <w:tab/>
        <w:t>King of righteousness</w:t>
      </w:r>
    </w:p>
    <w:p w14:paraId="3C1DB1B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33</w:t>
      </w:r>
      <w:r w:rsidRPr="00CC28AA">
        <w:rPr>
          <w:rFonts w:ascii="Times New Roman" w:hAnsi="Times New Roman"/>
        </w:rPr>
        <w:tab/>
        <w:t>Assyria</w:t>
      </w:r>
    </w:p>
    <w:p w14:paraId="5A379FAE"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34</w:t>
      </w:r>
      <w:r>
        <w:rPr>
          <w:rFonts w:ascii="Times New Roman" w:hAnsi="Times New Roman"/>
        </w:rPr>
        <w:t>–</w:t>
      </w:r>
      <w:r w:rsidRPr="00CC28AA">
        <w:rPr>
          <w:rFonts w:ascii="Times New Roman" w:hAnsi="Times New Roman"/>
        </w:rPr>
        <w:t>35</w:t>
      </w:r>
      <w:r w:rsidRPr="00CC28AA">
        <w:rPr>
          <w:rFonts w:ascii="Times New Roman" w:hAnsi="Times New Roman"/>
        </w:rPr>
        <w:tab/>
        <w:t>Vengeance/blessing</w:t>
      </w:r>
    </w:p>
    <w:p w14:paraId="22F5CD2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34</w:t>
      </w:r>
      <w:r w:rsidRPr="00CC28AA">
        <w:rPr>
          <w:rFonts w:ascii="Times New Roman" w:hAnsi="Times New Roman"/>
        </w:rPr>
        <w:tab/>
        <w:t>Judgment</w:t>
      </w:r>
      <w:r>
        <w:rPr>
          <w:rFonts w:ascii="Times New Roman" w:hAnsi="Times New Roman"/>
        </w:rPr>
        <w:t>–</w:t>
      </w:r>
      <w:r w:rsidRPr="00CC28AA">
        <w:rPr>
          <w:rFonts w:ascii="Times New Roman" w:hAnsi="Times New Roman"/>
        </w:rPr>
        <w:t>nations</w:t>
      </w:r>
    </w:p>
    <w:p w14:paraId="4ACB023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35</w:t>
      </w:r>
      <w:r w:rsidRPr="00CC28AA">
        <w:rPr>
          <w:rFonts w:ascii="Times New Roman" w:hAnsi="Times New Roman"/>
        </w:rPr>
        <w:tab/>
        <w:t>Blessing</w:t>
      </w:r>
      <w:r>
        <w:rPr>
          <w:rFonts w:ascii="Times New Roman" w:hAnsi="Times New Roman"/>
        </w:rPr>
        <w:t>–</w:t>
      </w:r>
      <w:r w:rsidRPr="00CC28AA">
        <w:rPr>
          <w:rFonts w:ascii="Times New Roman" w:hAnsi="Times New Roman"/>
        </w:rPr>
        <w:t>Israel</w:t>
      </w:r>
    </w:p>
    <w:p w14:paraId="6920DDA8"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36</w:t>
      </w:r>
      <w:r>
        <w:rPr>
          <w:rFonts w:ascii="Times New Roman" w:hAnsi="Times New Roman"/>
        </w:rPr>
        <w:t>–</w:t>
      </w:r>
      <w:r w:rsidRPr="00CC28AA">
        <w:rPr>
          <w:rFonts w:ascii="Times New Roman" w:hAnsi="Times New Roman"/>
        </w:rPr>
        <w:t>39</w:t>
      </w:r>
      <w:r w:rsidRPr="00CC28AA">
        <w:rPr>
          <w:rFonts w:ascii="Times New Roman" w:hAnsi="Times New Roman"/>
        </w:rPr>
        <w:tab/>
        <w:t>Historical Parenthesis</w:t>
      </w:r>
    </w:p>
    <w:p w14:paraId="2CE4628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36</w:t>
      </w:r>
      <w:r>
        <w:rPr>
          <w:rFonts w:ascii="Times New Roman" w:hAnsi="Times New Roman"/>
        </w:rPr>
        <w:t>–</w:t>
      </w:r>
      <w:r w:rsidRPr="00CC28AA">
        <w:rPr>
          <w:rFonts w:ascii="Times New Roman" w:hAnsi="Times New Roman"/>
        </w:rPr>
        <w:t>37</w:t>
      </w:r>
      <w:r w:rsidRPr="00CC28AA">
        <w:rPr>
          <w:rFonts w:ascii="Times New Roman" w:hAnsi="Times New Roman"/>
        </w:rPr>
        <w:tab/>
        <w:t>Salvation from Assyria</w:t>
      </w:r>
    </w:p>
    <w:p w14:paraId="50A4AF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38</w:t>
      </w:r>
      <w:r w:rsidRPr="00CC28AA">
        <w:rPr>
          <w:rFonts w:ascii="Times New Roman" w:hAnsi="Times New Roman"/>
        </w:rPr>
        <w:tab/>
        <w:t>Salvation from sickness</w:t>
      </w:r>
    </w:p>
    <w:p w14:paraId="58ECE4BD"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39</w:t>
      </w:r>
      <w:r w:rsidRPr="00CC28AA">
        <w:rPr>
          <w:rFonts w:ascii="Times New Roman" w:hAnsi="Times New Roman"/>
        </w:rPr>
        <w:tab/>
        <w:t>Sin leading to exile</w:t>
      </w:r>
    </w:p>
    <w:p w14:paraId="13100573" w14:textId="77777777" w:rsidR="001E0AAF" w:rsidRPr="00CC28AA" w:rsidRDefault="001E0AAF" w:rsidP="001E0AAF">
      <w:pPr>
        <w:tabs>
          <w:tab w:val="left" w:pos="2160"/>
          <w:tab w:val="left" w:pos="6300"/>
          <w:tab w:val="left" w:pos="7380"/>
        </w:tabs>
        <w:rPr>
          <w:rFonts w:ascii="Times New Roman" w:hAnsi="Times New Roman"/>
          <w:sz w:val="18"/>
        </w:rPr>
      </w:pPr>
    </w:p>
    <w:p w14:paraId="68ADB7A2" w14:textId="77777777" w:rsidR="001E0AAF" w:rsidRPr="00CC28AA" w:rsidRDefault="001E0AAF" w:rsidP="001E0AAF">
      <w:pPr>
        <w:tabs>
          <w:tab w:val="left" w:pos="2160"/>
          <w:tab w:val="left" w:pos="6300"/>
          <w:tab w:val="left" w:pos="7380"/>
        </w:tabs>
        <w:rPr>
          <w:rFonts w:ascii="Times New Roman" w:hAnsi="Times New Roman"/>
          <w:b/>
          <w:sz w:val="18"/>
        </w:rPr>
      </w:pPr>
      <w:r w:rsidRPr="00CC28AA">
        <w:rPr>
          <w:rFonts w:ascii="Times New Roman" w:hAnsi="Times New Roman"/>
          <w:b/>
        </w:rPr>
        <w:t>40</w:t>
      </w:r>
      <w:r>
        <w:rPr>
          <w:rFonts w:ascii="Times New Roman" w:hAnsi="Times New Roman"/>
          <w:b/>
        </w:rPr>
        <w:t>–</w:t>
      </w:r>
      <w:r w:rsidRPr="00CC28AA">
        <w:rPr>
          <w:rFonts w:ascii="Times New Roman" w:hAnsi="Times New Roman"/>
          <w:b/>
        </w:rPr>
        <w:t>66</w:t>
      </w:r>
      <w:r w:rsidRPr="00CC28AA">
        <w:rPr>
          <w:rFonts w:ascii="Times New Roman" w:hAnsi="Times New Roman"/>
          <w:b/>
        </w:rPr>
        <w:tab/>
        <w:t>Salvation/restoration</w:t>
      </w:r>
    </w:p>
    <w:p w14:paraId="6B6ABE28"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lastRenderedPageBreak/>
        <w:t>40</w:t>
      </w:r>
      <w:r>
        <w:rPr>
          <w:rFonts w:ascii="Times New Roman" w:hAnsi="Times New Roman"/>
        </w:rPr>
        <w:t>–</w:t>
      </w:r>
      <w:r w:rsidRPr="00CC28AA">
        <w:rPr>
          <w:rFonts w:ascii="Times New Roman" w:hAnsi="Times New Roman"/>
        </w:rPr>
        <w:t>48</w:t>
      </w:r>
      <w:r w:rsidRPr="00CC28AA">
        <w:rPr>
          <w:rFonts w:ascii="Times New Roman" w:hAnsi="Times New Roman"/>
        </w:rPr>
        <w:tab/>
        <w:t>Shepherd of Israel</w:t>
      </w:r>
      <w:r w:rsidRPr="00CC28AA">
        <w:rPr>
          <w:rFonts w:ascii="Times New Roman" w:hAnsi="Times New Roman"/>
        </w:rPr>
        <w:tab/>
        <w:t>40:3</w:t>
      </w:r>
      <w:r w:rsidRPr="00CC28AA">
        <w:rPr>
          <w:rFonts w:ascii="Times New Roman" w:hAnsi="Times New Roman"/>
        </w:rPr>
        <w:tab/>
        <w:t>Forerunner</w:t>
      </w:r>
    </w:p>
    <w:p w14:paraId="790DEB7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40</w:t>
      </w:r>
      <w:r w:rsidRPr="00CC28AA">
        <w:rPr>
          <w:rFonts w:ascii="Times New Roman" w:hAnsi="Times New Roman"/>
        </w:rPr>
        <w:tab/>
        <w:t>Comfort/Sovereignty</w:t>
      </w:r>
      <w:r w:rsidRPr="00CC28AA">
        <w:rPr>
          <w:rFonts w:ascii="Times New Roman" w:hAnsi="Times New Roman"/>
        </w:rPr>
        <w:tab/>
        <w:t>40:10f.</w:t>
      </w:r>
      <w:r w:rsidRPr="00CC28AA">
        <w:rPr>
          <w:rFonts w:ascii="Times New Roman" w:hAnsi="Times New Roman"/>
        </w:rPr>
        <w:tab/>
        <w:t>Power, shepherd</w:t>
      </w:r>
    </w:p>
    <w:p w14:paraId="260FBDB4"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41</w:t>
      </w:r>
      <w:r w:rsidRPr="00CC28AA">
        <w:rPr>
          <w:rFonts w:ascii="Times New Roman" w:hAnsi="Times New Roman"/>
        </w:rPr>
        <w:tab/>
        <w:t>Cyrus/Israel = Servant</w:t>
      </w:r>
    </w:p>
    <w:p w14:paraId="44ED6B2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42</w:t>
      </w:r>
      <w:r w:rsidRPr="00CC28AA">
        <w:rPr>
          <w:rFonts w:ascii="Times New Roman" w:hAnsi="Times New Roman"/>
        </w:rPr>
        <w:tab/>
        <w:t>Servants contrasted</w:t>
      </w:r>
      <w:r w:rsidRPr="00CC28AA">
        <w:rPr>
          <w:rFonts w:ascii="Times New Roman" w:hAnsi="Times New Roman"/>
        </w:rPr>
        <w:tab/>
        <w:t>42:1-3</w:t>
      </w:r>
      <w:r w:rsidRPr="00CC28AA">
        <w:rPr>
          <w:rFonts w:ascii="Times New Roman" w:hAnsi="Times New Roman"/>
        </w:rPr>
        <w:tab/>
        <w:t>Spirit, meek, just</w:t>
      </w:r>
    </w:p>
    <w:p w14:paraId="63345297"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43:1</w:t>
      </w:r>
      <w:r>
        <w:rPr>
          <w:rFonts w:ascii="Times New Roman" w:hAnsi="Times New Roman"/>
        </w:rPr>
        <w:t>–</w:t>
      </w:r>
      <w:r w:rsidRPr="00CC28AA">
        <w:rPr>
          <w:rFonts w:ascii="Times New Roman" w:hAnsi="Times New Roman"/>
        </w:rPr>
        <w:t>44:5</w:t>
      </w:r>
      <w:r w:rsidRPr="00CC28AA">
        <w:rPr>
          <w:rFonts w:ascii="Times New Roman" w:hAnsi="Times New Roman"/>
        </w:rPr>
        <w:tab/>
        <w:t>Restoration</w:t>
      </w:r>
    </w:p>
    <w:p w14:paraId="69515720"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44:6</w:t>
      </w:r>
      <w:r>
        <w:rPr>
          <w:rFonts w:ascii="Times New Roman" w:hAnsi="Times New Roman"/>
        </w:rPr>
        <w:t>–</w:t>
      </w:r>
      <w:r w:rsidRPr="00CC28AA">
        <w:rPr>
          <w:rFonts w:ascii="Times New Roman" w:hAnsi="Times New Roman"/>
        </w:rPr>
        <w:t>45:25</w:t>
      </w:r>
      <w:r w:rsidRPr="00CC28AA">
        <w:rPr>
          <w:rFonts w:ascii="Times New Roman" w:hAnsi="Times New Roman"/>
        </w:rPr>
        <w:tab/>
        <w:t>God's uniqueness vs. idols</w:t>
      </w:r>
    </w:p>
    <w:p w14:paraId="70885285"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46</w:t>
      </w:r>
      <w:r>
        <w:rPr>
          <w:rFonts w:ascii="Times New Roman" w:hAnsi="Times New Roman"/>
        </w:rPr>
        <w:t>–</w:t>
      </w:r>
      <w:r w:rsidRPr="00CC28AA">
        <w:rPr>
          <w:rFonts w:ascii="Times New Roman" w:hAnsi="Times New Roman"/>
        </w:rPr>
        <w:t>48</w:t>
      </w:r>
      <w:r w:rsidRPr="00CC28AA">
        <w:rPr>
          <w:rFonts w:ascii="Times New Roman" w:hAnsi="Times New Roman"/>
        </w:rPr>
        <w:tab/>
        <w:t>Babylon's destruction</w:t>
      </w:r>
    </w:p>
    <w:p w14:paraId="38D2A7BC"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49</w:t>
      </w:r>
      <w:r>
        <w:rPr>
          <w:rFonts w:ascii="Times New Roman" w:hAnsi="Times New Roman"/>
        </w:rPr>
        <w:t>–</w:t>
      </w:r>
      <w:r w:rsidRPr="00CC28AA">
        <w:rPr>
          <w:rFonts w:ascii="Times New Roman" w:hAnsi="Times New Roman"/>
        </w:rPr>
        <w:t>57</w:t>
      </w:r>
      <w:r w:rsidRPr="00CC28AA">
        <w:rPr>
          <w:rFonts w:ascii="Times New Roman" w:hAnsi="Times New Roman"/>
        </w:rPr>
        <w:tab/>
        <w:t>Suffering Servant</w:t>
      </w:r>
    </w:p>
    <w:p w14:paraId="0479B509"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49</w:t>
      </w:r>
      <w:r>
        <w:rPr>
          <w:rFonts w:ascii="Times New Roman" w:hAnsi="Times New Roman"/>
        </w:rPr>
        <w:t>–</w:t>
      </w:r>
      <w:r w:rsidRPr="00CC28AA">
        <w:rPr>
          <w:rFonts w:ascii="Times New Roman" w:hAnsi="Times New Roman"/>
        </w:rPr>
        <w:t>50</w:t>
      </w:r>
      <w:r w:rsidRPr="00CC28AA">
        <w:rPr>
          <w:rFonts w:ascii="Times New Roman" w:hAnsi="Times New Roman"/>
        </w:rPr>
        <w:tab/>
        <w:t>Rejection = Gentile salvation</w:t>
      </w:r>
      <w:r w:rsidRPr="00CC28AA">
        <w:rPr>
          <w:rFonts w:ascii="Times New Roman" w:hAnsi="Times New Roman"/>
        </w:rPr>
        <w:tab/>
        <w:t>49:1f.</w:t>
      </w:r>
      <w:r w:rsidRPr="00CC28AA">
        <w:rPr>
          <w:rFonts w:ascii="Times New Roman" w:hAnsi="Times New Roman"/>
        </w:rPr>
        <w:tab/>
        <w:t>Rejection</w:t>
      </w:r>
    </w:p>
    <w:p w14:paraId="4C22D6A9"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51:1</w:t>
      </w:r>
      <w:r>
        <w:rPr>
          <w:rFonts w:ascii="Times New Roman" w:hAnsi="Times New Roman"/>
        </w:rPr>
        <w:t>–</w:t>
      </w:r>
      <w:r w:rsidRPr="00CC28AA">
        <w:rPr>
          <w:rFonts w:ascii="Times New Roman" w:hAnsi="Times New Roman"/>
        </w:rPr>
        <w:t>52:12</w:t>
      </w:r>
      <w:r w:rsidRPr="00CC28AA">
        <w:rPr>
          <w:rFonts w:ascii="Times New Roman" w:hAnsi="Times New Roman"/>
        </w:rPr>
        <w:tab/>
        <w:t>Remnant should trust God</w:t>
      </w:r>
    </w:p>
    <w:p w14:paraId="6F91FAAB"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52:13</w:t>
      </w:r>
      <w:r>
        <w:rPr>
          <w:rFonts w:ascii="Times New Roman" w:hAnsi="Times New Roman"/>
        </w:rPr>
        <w:t>–</w:t>
      </w:r>
      <w:r w:rsidRPr="00CC28AA">
        <w:rPr>
          <w:rFonts w:ascii="Times New Roman" w:hAnsi="Times New Roman"/>
        </w:rPr>
        <w:t>53:12</w:t>
      </w:r>
      <w:r w:rsidRPr="00CC28AA">
        <w:rPr>
          <w:rFonts w:ascii="Times New Roman" w:hAnsi="Times New Roman"/>
        </w:rPr>
        <w:tab/>
        <w:t>Vicarious death/exaltation</w:t>
      </w:r>
      <w:r w:rsidRPr="00CC28AA">
        <w:rPr>
          <w:rFonts w:ascii="Times New Roman" w:hAnsi="Times New Roman"/>
        </w:rPr>
        <w:tab/>
        <w:t>53:4-6</w:t>
      </w:r>
      <w:r w:rsidRPr="00CC28AA">
        <w:rPr>
          <w:rFonts w:ascii="Times New Roman" w:hAnsi="Times New Roman"/>
        </w:rPr>
        <w:tab/>
        <w:t>Vicarious, resurrected</w:t>
      </w:r>
    </w:p>
    <w:p w14:paraId="4E4A53D4"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54:1</w:t>
      </w:r>
      <w:r>
        <w:rPr>
          <w:rFonts w:ascii="Times New Roman" w:hAnsi="Times New Roman"/>
        </w:rPr>
        <w:t>–</w:t>
      </w:r>
      <w:r w:rsidRPr="00CC28AA">
        <w:rPr>
          <w:rFonts w:ascii="Times New Roman" w:hAnsi="Times New Roman"/>
        </w:rPr>
        <w:t>56:8</w:t>
      </w:r>
      <w:r w:rsidRPr="00CC28AA">
        <w:rPr>
          <w:rFonts w:ascii="Times New Roman" w:hAnsi="Times New Roman"/>
        </w:rPr>
        <w:tab/>
        <w:t>Salvation for Jews/Gentiles</w:t>
      </w:r>
    </w:p>
    <w:p w14:paraId="147EC076"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56:9</w:t>
      </w:r>
      <w:r>
        <w:rPr>
          <w:rFonts w:ascii="Times New Roman" w:hAnsi="Times New Roman"/>
        </w:rPr>
        <w:t>–</w:t>
      </w:r>
      <w:r w:rsidRPr="00CC28AA">
        <w:rPr>
          <w:rFonts w:ascii="Times New Roman" w:hAnsi="Times New Roman"/>
        </w:rPr>
        <w:t>57:21</w:t>
      </w:r>
      <w:r w:rsidRPr="00CC28AA">
        <w:rPr>
          <w:rFonts w:ascii="Times New Roman" w:hAnsi="Times New Roman"/>
        </w:rPr>
        <w:tab/>
        <w:t>Condemnation on leaders</w:t>
      </w:r>
    </w:p>
    <w:p w14:paraId="5DAA3D8A"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58</w:t>
      </w:r>
      <w:r>
        <w:rPr>
          <w:rFonts w:ascii="Times New Roman" w:hAnsi="Times New Roman"/>
        </w:rPr>
        <w:t>–</w:t>
      </w:r>
      <w:r w:rsidRPr="00CC28AA">
        <w:rPr>
          <w:rFonts w:ascii="Times New Roman" w:hAnsi="Times New Roman"/>
        </w:rPr>
        <w:t>59</w:t>
      </w:r>
      <w:r w:rsidRPr="00CC28AA">
        <w:rPr>
          <w:rFonts w:ascii="Times New Roman" w:hAnsi="Times New Roman"/>
        </w:rPr>
        <w:tab/>
        <w:t>God's initiative</w:t>
      </w:r>
    </w:p>
    <w:p w14:paraId="6707CCB1"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58</w:t>
      </w:r>
      <w:r w:rsidRPr="00CC28AA">
        <w:rPr>
          <w:rFonts w:ascii="Times New Roman" w:hAnsi="Times New Roman"/>
        </w:rPr>
        <w:tab/>
        <w:t>False profession</w:t>
      </w:r>
    </w:p>
    <w:p w14:paraId="3144A248"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59</w:t>
      </w:r>
      <w:r w:rsidRPr="00CC28AA">
        <w:rPr>
          <w:rFonts w:ascii="Times New Roman" w:hAnsi="Times New Roman"/>
        </w:rPr>
        <w:tab/>
        <w:t>Sinful practices</w:t>
      </w:r>
    </w:p>
    <w:p w14:paraId="311260ED" w14:textId="77777777" w:rsidR="001E0AAF" w:rsidRPr="00CC28AA" w:rsidRDefault="001E0AAF" w:rsidP="001E0AAF">
      <w:pPr>
        <w:tabs>
          <w:tab w:val="left" w:pos="2520"/>
          <w:tab w:val="left" w:pos="6300"/>
          <w:tab w:val="left" w:pos="7380"/>
        </w:tabs>
        <w:ind w:left="360"/>
        <w:rPr>
          <w:rFonts w:ascii="Times New Roman" w:hAnsi="Times New Roman"/>
          <w:sz w:val="18"/>
        </w:rPr>
      </w:pPr>
      <w:r w:rsidRPr="00CC28AA">
        <w:rPr>
          <w:rFonts w:ascii="Times New Roman" w:hAnsi="Times New Roman"/>
        </w:rPr>
        <w:t>60</w:t>
      </w:r>
      <w:r>
        <w:rPr>
          <w:rFonts w:ascii="Times New Roman" w:hAnsi="Times New Roman"/>
        </w:rPr>
        <w:t>–</w:t>
      </w:r>
      <w:r w:rsidRPr="00CC28AA">
        <w:rPr>
          <w:rFonts w:ascii="Times New Roman" w:hAnsi="Times New Roman"/>
        </w:rPr>
        <w:t>66</w:t>
      </w:r>
      <w:r w:rsidRPr="00CC28AA">
        <w:rPr>
          <w:rFonts w:ascii="Times New Roman" w:hAnsi="Times New Roman"/>
        </w:rPr>
        <w:tab/>
        <w:t>Restoration under Messiah</w:t>
      </w:r>
    </w:p>
    <w:p w14:paraId="291D237D"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60</w:t>
      </w:r>
      <w:r w:rsidRPr="00CC28AA">
        <w:rPr>
          <w:rFonts w:ascii="Times New Roman" w:hAnsi="Times New Roman"/>
        </w:rPr>
        <w:tab/>
        <w:t>Prosperity/peace</w:t>
      </w:r>
    </w:p>
    <w:p w14:paraId="5DE73F83" w14:textId="77777777" w:rsidR="001E0AAF" w:rsidRPr="00CC28AA" w:rsidRDefault="001E0AAF" w:rsidP="001E0AAF">
      <w:pPr>
        <w:tabs>
          <w:tab w:val="left" w:pos="2880"/>
          <w:tab w:val="left" w:pos="6300"/>
          <w:tab w:val="left" w:pos="7380"/>
        </w:tabs>
        <w:ind w:left="720"/>
        <w:rPr>
          <w:rFonts w:ascii="Times New Roman" w:hAnsi="Times New Roman"/>
          <w:sz w:val="18"/>
        </w:rPr>
      </w:pPr>
      <w:r w:rsidRPr="00CC28AA">
        <w:rPr>
          <w:rFonts w:ascii="Times New Roman" w:hAnsi="Times New Roman"/>
        </w:rPr>
        <w:t>61:1</w:t>
      </w:r>
      <w:r>
        <w:rPr>
          <w:rFonts w:ascii="Times New Roman" w:hAnsi="Times New Roman"/>
        </w:rPr>
        <w:t>–</w:t>
      </w:r>
      <w:r w:rsidRPr="00CC28AA">
        <w:rPr>
          <w:rFonts w:ascii="Times New Roman" w:hAnsi="Times New Roman"/>
        </w:rPr>
        <w:t>63:6</w:t>
      </w:r>
      <w:r w:rsidRPr="00CC28AA">
        <w:rPr>
          <w:rFonts w:ascii="Times New Roman" w:hAnsi="Times New Roman"/>
        </w:rPr>
        <w:tab/>
        <w:t>Servant</w:t>
      </w:r>
      <w:r w:rsidRPr="00CC28AA">
        <w:rPr>
          <w:rFonts w:ascii="Times New Roman" w:hAnsi="Times New Roman"/>
        </w:rPr>
        <w:tab/>
        <w:t>61:1f.</w:t>
      </w:r>
      <w:r w:rsidRPr="00CC28AA">
        <w:rPr>
          <w:rFonts w:ascii="Times New Roman" w:hAnsi="Times New Roman"/>
        </w:rPr>
        <w:tab/>
        <w:t>Blessing, judgment</w:t>
      </w:r>
    </w:p>
    <w:p w14:paraId="0B7C5AE9"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63:7</w:t>
      </w:r>
      <w:r>
        <w:rPr>
          <w:rFonts w:ascii="Times New Roman" w:hAnsi="Times New Roman"/>
        </w:rPr>
        <w:t>–</w:t>
      </w:r>
      <w:r w:rsidRPr="00CC28AA">
        <w:rPr>
          <w:rFonts w:ascii="Times New Roman" w:hAnsi="Times New Roman"/>
        </w:rPr>
        <w:t>65:25</w:t>
      </w:r>
      <w:r w:rsidRPr="00CC28AA">
        <w:rPr>
          <w:rFonts w:ascii="Times New Roman" w:hAnsi="Times New Roman"/>
        </w:rPr>
        <w:tab/>
        <w:t>Remnant prayer</w:t>
      </w:r>
    </w:p>
    <w:p w14:paraId="3CB859B6" w14:textId="77777777" w:rsidR="001E0AAF" w:rsidRPr="00CC28AA" w:rsidRDefault="001E0AAF" w:rsidP="001E0AAF">
      <w:pPr>
        <w:tabs>
          <w:tab w:val="left" w:pos="2880"/>
          <w:tab w:val="left" w:pos="5580"/>
          <w:tab w:val="left" w:pos="6300"/>
          <w:tab w:val="left" w:pos="7380"/>
        </w:tabs>
        <w:ind w:left="720"/>
        <w:rPr>
          <w:rFonts w:ascii="Times New Roman" w:hAnsi="Times New Roman"/>
          <w:sz w:val="18"/>
        </w:rPr>
      </w:pPr>
      <w:r w:rsidRPr="00CC28AA">
        <w:rPr>
          <w:rFonts w:ascii="Times New Roman" w:hAnsi="Times New Roman"/>
        </w:rPr>
        <w:t>66</w:t>
      </w:r>
      <w:r w:rsidRPr="00CC28AA">
        <w:rPr>
          <w:rFonts w:ascii="Times New Roman" w:hAnsi="Times New Roman"/>
        </w:rPr>
        <w:tab/>
        <w:t>Restoration/eternal seed</w:t>
      </w:r>
    </w:p>
    <w:p w14:paraId="07567662" w14:textId="77777777" w:rsidR="001E0AAF" w:rsidRPr="00CC28AA" w:rsidRDefault="001E0AAF" w:rsidP="001E0AAF">
      <w:pPr>
        <w:ind w:firstLine="360"/>
        <w:rPr>
          <w:rFonts w:ascii="Times New Roman" w:hAnsi="Times New Roman"/>
          <w:sz w:val="14"/>
        </w:rPr>
      </w:pPr>
    </w:p>
    <w:p w14:paraId="1B084A39" w14:textId="77777777" w:rsidR="001E0AAF" w:rsidRPr="00E366A2" w:rsidRDefault="001E0AAF" w:rsidP="001E0AAF">
      <w:pPr>
        <w:tabs>
          <w:tab w:val="left" w:pos="360"/>
        </w:tabs>
        <w:ind w:left="360" w:hanging="360"/>
        <w:jc w:val="center"/>
        <w:outlineLvl w:val="0"/>
        <w:rPr>
          <w:rFonts w:cs="Arial"/>
          <w:sz w:val="18"/>
        </w:rPr>
      </w:pPr>
      <w:r w:rsidRPr="00E366A2">
        <w:rPr>
          <w:rFonts w:cs="Arial"/>
          <w:b/>
          <w:sz w:val="34"/>
        </w:rPr>
        <w:t>Outline</w:t>
      </w:r>
    </w:p>
    <w:p w14:paraId="28141E29" w14:textId="77777777" w:rsidR="001E0AAF" w:rsidRPr="00E366A2" w:rsidRDefault="001E0AAF" w:rsidP="00DA0908">
      <w:pPr>
        <w:tabs>
          <w:tab w:val="left" w:pos="360"/>
        </w:tabs>
        <w:ind w:left="360" w:hanging="360"/>
        <w:rPr>
          <w:rFonts w:cs="Arial"/>
          <w:sz w:val="18"/>
        </w:rPr>
      </w:pPr>
    </w:p>
    <w:p w14:paraId="26D5E03D" w14:textId="77777777" w:rsidR="001E0AAF" w:rsidRPr="00E366A2" w:rsidRDefault="001E0AAF" w:rsidP="00DA0908">
      <w:pPr>
        <w:tabs>
          <w:tab w:val="left" w:pos="360"/>
        </w:tabs>
        <w:ind w:left="360" w:hanging="360"/>
        <w:outlineLvl w:val="0"/>
        <w:rPr>
          <w:rFonts w:cs="Arial"/>
          <w:b/>
          <w:sz w:val="18"/>
        </w:rPr>
      </w:pPr>
      <w:r w:rsidRPr="00E366A2">
        <w:rPr>
          <w:rFonts w:cs="Arial"/>
          <w:b/>
          <w:u w:val="single"/>
        </w:rPr>
        <w:t>Summary Statement for the Book</w:t>
      </w:r>
    </w:p>
    <w:p w14:paraId="760859BA" w14:textId="77777777" w:rsidR="001E0AAF" w:rsidRPr="00E366A2" w:rsidRDefault="001E0AAF" w:rsidP="00DA0908">
      <w:pPr>
        <w:rPr>
          <w:rFonts w:cs="Arial"/>
          <w:b/>
          <w:sz w:val="18"/>
        </w:rPr>
      </w:pPr>
      <w:r w:rsidRPr="00E366A2">
        <w:rPr>
          <w:rFonts w:cs="Arial"/>
          <w:b/>
        </w:rPr>
        <w:t xml:space="preserve">Isaiah writes to encourage Judah that while God will </w:t>
      </w:r>
      <w:r w:rsidRPr="00E366A2">
        <w:rPr>
          <w:rFonts w:cs="Arial"/>
          <w:b/>
          <w:i/>
        </w:rPr>
        <w:t>judge</w:t>
      </w:r>
      <w:r w:rsidRPr="00E366A2">
        <w:rPr>
          <w:rFonts w:cs="Arial"/>
          <w:b/>
        </w:rPr>
        <w:t xml:space="preserve"> for breaking His Law, He will also </w:t>
      </w:r>
      <w:r w:rsidRPr="00E366A2">
        <w:rPr>
          <w:rFonts w:cs="Arial"/>
          <w:b/>
          <w:i/>
        </w:rPr>
        <w:t>restore the created order</w:t>
      </w:r>
      <w:r w:rsidRPr="00E366A2">
        <w:rPr>
          <w:rFonts w:cs="Arial"/>
          <w:b/>
        </w:rPr>
        <w:t xml:space="preserve"> through a godly remnant, a return to the land, and salvation through Messiah who will bring universal blessing.</w:t>
      </w:r>
    </w:p>
    <w:p w14:paraId="39671F0B" w14:textId="77777777" w:rsidR="001E0AAF" w:rsidRPr="00E366A2" w:rsidRDefault="001E0AAF" w:rsidP="001E0AAF">
      <w:pPr>
        <w:tabs>
          <w:tab w:val="left" w:pos="360"/>
        </w:tabs>
        <w:ind w:left="360" w:hanging="360"/>
        <w:rPr>
          <w:rFonts w:cs="Arial"/>
          <w:b/>
          <w:sz w:val="16"/>
        </w:rPr>
      </w:pPr>
    </w:p>
    <w:p w14:paraId="441EC72E" w14:textId="77777777" w:rsidR="001E0AAF" w:rsidRPr="00E366A2" w:rsidRDefault="001E0AAF" w:rsidP="001E0AAF">
      <w:pPr>
        <w:tabs>
          <w:tab w:val="left" w:pos="360"/>
        </w:tabs>
        <w:ind w:left="360" w:hanging="360"/>
        <w:jc w:val="center"/>
        <w:outlineLvl w:val="0"/>
        <w:rPr>
          <w:rFonts w:cs="Arial"/>
          <w:b/>
          <w:sz w:val="30"/>
        </w:rPr>
      </w:pPr>
      <w:r w:rsidRPr="00E366A2">
        <w:rPr>
          <w:rFonts w:cs="Arial"/>
          <w:b/>
          <w:sz w:val="30"/>
        </w:rPr>
        <w:t>Part 1 (Chapters 1–39)</w:t>
      </w:r>
    </w:p>
    <w:p w14:paraId="6BCC15E9" w14:textId="77777777" w:rsidR="001E0AAF" w:rsidRPr="00E366A2" w:rsidRDefault="001E0AAF" w:rsidP="001E0AAF">
      <w:pPr>
        <w:tabs>
          <w:tab w:val="left" w:pos="360"/>
        </w:tabs>
        <w:ind w:left="360" w:hanging="360"/>
        <w:rPr>
          <w:rFonts w:cs="Arial"/>
          <w:b/>
          <w:sz w:val="12"/>
        </w:rPr>
      </w:pPr>
    </w:p>
    <w:p w14:paraId="0F71828F" w14:textId="77777777" w:rsidR="001E0AAF" w:rsidRPr="00E366A2" w:rsidRDefault="001E0AAF" w:rsidP="00DA0908">
      <w:pPr>
        <w:rPr>
          <w:rFonts w:cs="Arial"/>
          <w:b/>
          <w:sz w:val="18"/>
        </w:rPr>
      </w:pPr>
      <w:r w:rsidRPr="00E366A2">
        <w:rPr>
          <w:rFonts w:cs="Arial"/>
          <w:b/>
        </w:rPr>
        <w:t>God is justified in His future judgment of Judah by Babylonian exile for breaking His covenant in ungodly alliances, but He will also judge the nations and provide a godly remnant as well as blessing in the distant future through Messiah.</w:t>
      </w:r>
    </w:p>
    <w:p w14:paraId="740924AE" w14:textId="1C5D4E44" w:rsidR="001E0AAF" w:rsidRPr="0017053D" w:rsidRDefault="001E0AAF" w:rsidP="0017053D">
      <w:pPr>
        <w:pStyle w:val="Heading1"/>
        <w:ind w:right="-10"/>
        <w:rPr>
          <w:rFonts w:cs="Arial"/>
        </w:rPr>
      </w:pPr>
      <w:r w:rsidRPr="0017053D">
        <w:rPr>
          <w:rFonts w:cs="Arial"/>
        </w:rPr>
        <w:t>I.</w:t>
      </w:r>
      <w:r w:rsidRPr="0017053D">
        <w:rPr>
          <w:rFonts w:cs="Arial"/>
        </w:rPr>
        <w:tab/>
        <w:t>God shows how Judah has violated the Mosaic Covenant to justify His righteous judgment of the nation</w:t>
      </w:r>
      <w:r w:rsidR="003C31B8" w:rsidRPr="0017053D">
        <w:rPr>
          <w:rFonts w:cs="Arial"/>
        </w:rPr>
        <w:t xml:space="preserve"> (Chs. 1–6)</w:t>
      </w:r>
      <w:r w:rsidRPr="0017053D">
        <w:rPr>
          <w:rFonts w:cs="Arial"/>
        </w:rPr>
        <w:t>.</w:t>
      </w:r>
    </w:p>
    <w:p w14:paraId="784FC861" w14:textId="06D5151E" w:rsidR="001E0AAF" w:rsidRDefault="001E0AAF" w:rsidP="00A22EA6">
      <w:pPr>
        <w:pStyle w:val="Heading2"/>
        <w:ind w:right="-10"/>
        <w:rPr>
          <w:rFonts w:cs="Arial"/>
        </w:rPr>
      </w:pPr>
      <w:r w:rsidRPr="00A22EA6">
        <w:rPr>
          <w:rFonts w:cs="Arial"/>
        </w:rPr>
        <w:t>The heading of the book identifies the author, date, and nature of the prophecy</w:t>
      </w:r>
      <w:r w:rsidR="00C604EE" w:rsidRPr="00A22EA6">
        <w:rPr>
          <w:rFonts w:cs="Arial"/>
        </w:rPr>
        <w:t xml:space="preserve"> (1:1)</w:t>
      </w:r>
      <w:r w:rsidRPr="00A22EA6">
        <w:rPr>
          <w:rFonts w:cs="Arial"/>
        </w:rPr>
        <w:t>.</w:t>
      </w:r>
    </w:p>
    <w:p w14:paraId="1BE69A15" w14:textId="3A656F5B" w:rsidR="001E0AAF" w:rsidRPr="00A22EA6" w:rsidRDefault="001E0AAF" w:rsidP="00A22EA6">
      <w:pPr>
        <w:pStyle w:val="Heading3"/>
        <w:ind w:right="-10"/>
        <w:rPr>
          <w:rFonts w:cs="Arial"/>
        </w:rPr>
      </w:pPr>
      <w:r w:rsidRPr="00A22EA6">
        <w:rPr>
          <w:rFonts w:cs="Arial"/>
        </w:rPr>
        <w:t>The prophecy is called a vision as it previews Judah's present and future history</w:t>
      </w:r>
      <w:r w:rsidR="00C604EE" w:rsidRPr="00A22EA6">
        <w:rPr>
          <w:rFonts w:cs="Arial"/>
        </w:rPr>
        <w:t xml:space="preserve"> (1:1a)</w:t>
      </w:r>
      <w:r w:rsidRPr="00A22EA6">
        <w:rPr>
          <w:rFonts w:cs="Arial"/>
        </w:rPr>
        <w:t>.</w:t>
      </w:r>
    </w:p>
    <w:p w14:paraId="5C950542" w14:textId="5C31E17F" w:rsidR="001E0AAF" w:rsidRPr="00A22EA6" w:rsidRDefault="001E0AAF" w:rsidP="00A22EA6">
      <w:pPr>
        <w:pStyle w:val="Heading3"/>
        <w:ind w:right="-10"/>
        <w:rPr>
          <w:rFonts w:cs="Arial"/>
        </w:rPr>
      </w:pPr>
      <w:r w:rsidRPr="00A22EA6">
        <w:rPr>
          <w:rFonts w:cs="Arial"/>
        </w:rPr>
        <w:t>The author of the vision is Isaiah, son of Amoz, whose name means</w:t>
      </w:r>
      <w:r w:rsidR="000B0DBA">
        <w:rPr>
          <w:rFonts w:cs="Arial"/>
        </w:rPr>
        <w:t>,</w:t>
      </w:r>
      <w:r w:rsidRPr="00A22EA6">
        <w:rPr>
          <w:rFonts w:cs="Arial"/>
        </w:rPr>
        <w:t xml:space="preserve"> "Yahweh is salvation," which summarizes the message of the book</w:t>
      </w:r>
      <w:r w:rsidR="00C604EE" w:rsidRPr="00A22EA6">
        <w:rPr>
          <w:rFonts w:cs="Arial"/>
        </w:rPr>
        <w:t xml:space="preserve"> (1:1b)</w:t>
      </w:r>
      <w:r w:rsidRPr="00A22EA6">
        <w:rPr>
          <w:rFonts w:cs="Arial"/>
        </w:rPr>
        <w:t>.</w:t>
      </w:r>
    </w:p>
    <w:p w14:paraId="43E0F194" w14:textId="6B7F6A55" w:rsidR="001E0AAF" w:rsidRPr="00A22EA6" w:rsidRDefault="001E0AAF" w:rsidP="00A22EA6">
      <w:pPr>
        <w:pStyle w:val="Heading3"/>
        <w:ind w:right="-10"/>
        <w:rPr>
          <w:rFonts w:cs="Arial"/>
        </w:rPr>
      </w:pPr>
      <w:r w:rsidRPr="00A22EA6">
        <w:rPr>
          <w:rFonts w:cs="Arial"/>
        </w:rPr>
        <w:t>The time in which the vision takes place spans the reigns of four kings of Judah which totals at least 58 years</w:t>
      </w:r>
      <w:r w:rsidR="0090151B" w:rsidRPr="00A22EA6">
        <w:rPr>
          <w:rFonts w:cs="Arial"/>
        </w:rPr>
        <w:t xml:space="preserve"> (1:1c)</w:t>
      </w:r>
      <w:r w:rsidRPr="00A22EA6">
        <w:rPr>
          <w:rFonts w:cs="Arial"/>
        </w:rPr>
        <w:t>.</w:t>
      </w:r>
    </w:p>
    <w:p w14:paraId="5854BA41" w14:textId="3AC2B959" w:rsidR="001E0AAF" w:rsidRPr="00A22EA6" w:rsidRDefault="001E0AAF" w:rsidP="00A22EA6">
      <w:pPr>
        <w:pStyle w:val="Heading2"/>
        <w:ind w:right="-10"/>
        <w:rPr>
          <w:rFonts w:cs="Arial"/>
        </w:rPr>
      </w:pPr>
      <w:r w:rsidRPr="00A22EA6">
        <w:rPr>
          <w:rFonts w:cs="Arial"/>
        </w:rPr>
        <w:t>Isaiah indicts Judah in a court case for its breach of covenant by substituting ritual for repentance to motivate the people to repent rather than be judged for rebellion</w:t>
      </w:r>
      <w:r w:rsidR="00C60D85" w:rsidRPr="00A22EA6">
        <w:rPr>
          <w:rFonts w:cs="Arial"/>
        </w:rPr>
        <w:t xml:space="preserve"> (1:2-31)</w:t>
      </w:r>
      <w:r w:rsidRPr="00A22EA6">
        <w:rPr>
          <w:rFonts w:cs="Arial"/>
        </w:rPr>
        <w:t>.</w:t>
      </w:r>
    </w:p>
    <w:p w14:paraId="7A3EDCB0" w14:textId="0CC04CCB" w:rsidR="001E0AAF" w:rsidRPr="00A22EA6" w:rsidRDefault="001E0AAF" w:rsidP="00A22EA6">
      <w:pPr>
        <w:pStyle w:val="Heading2"/>
        <w:ind w:right="-10"/>
        <w:rPr>
          <w:rFonts w:cs="Arial"/>
        </w:rPr>
      </w:pPr>
      <w:r w:rsidRPr="00A22EA6">
        <w:rPr>
          <w:rFonts w:cs="Arial"/>
        </w:rPr>
        <w:t>Isaiah contrasts the future restored nation to the present sinful nation to encourage the people to repent</w:t>
      </w:r>
      <w:r w:rsidR="00997806" w:rsidRPr="00A22EA6">
        <w:rPr>
          <w:rFonts w:cs="Arial"/>
        </w:rPr>
        <w:t xml:space="preserve"> (Chs. 2-4)</w:t>
      </w:r>
      <w:r w:rsidRPr="00A22EA6">
        <w:rPr>
          <w:rFonts w:cs="Arial"/>
        </w:rPr>
        <w:t>.</w:t>
      </w:r>
    </w:p>
    <w:p w14:paraId="599D44DB" w14:textId="6E8707F4" w:rsidR="001E0AAF" w:rsidRPr="008B427C" w:rsidRDefault="001E0AAF" w:rsidP="008B427C">
      <w:pPr>
        <w:pStyle w:val="Heading3"/>
        <w:ind w:right="-10"/>
        <w:rPr>
          <w:rFonts w:cs="Arial"/>
        </w:rPr>
      </w:pPr>
      <w:r w:rsidRPr="008B427C">
        <w:rPr>
          <w:rFonts w:cs="Arial"/>
        </w:rPr>
        <w:t>Isaiah affirms that Judah will be restored to the land in the future kingdom as an encouragement for the people to turn from their sin now</w:t>
      </w:r>
      <w:r w:rsidR="00AA267F" w:rsidRPr="008B427C">
        <w:rPr>
          <w:rFonts w:cs="Arial"/>
        </w:rPr>
        <w:t xml:space="preserve"> (2:1-5)</w:t>
      </w:r>
      <w:r w:rsidRPr="008B427C">
        <w:rPr>
          <w:rFonts w:cs="Arial"/>
        </w:rPr>
        <w:t>.</w:t>
      </w:r>
    </w:p>
    <w:p w14:paraId="79081817" w14:textId="69845507" w:rsidR="001E0AAF" w:rsidRPr="008B427C" w:rsidRDefault="001E0AAF" w:rsidP="008B427C">
      <w:pPr>
        <w:pStyle w:val="Heading3"/>
        <w:ind w:right="-10"/>
        <w:rPr>
          <w:rFonts w:cs="Arial"/>
        </w:rPr>
      </w:pPr>
      <w:r w:rsidRPr="008B427C">
        <w:rPr>
          <w:rFonts w:cs="Arial"/>
        </w:rPr>
        <w:t>Isaiah warns of the impending Day of the LORD in the Babylonian invasion because of the pride and rebellion of Judah to exhort personal and national repentance</w:t>
      </w:r>
      <w:r w:rsidR="00AE47A6" w:rsidRPr="008B427C">
        <w:rPr>
          <w:rFonts w:cs="Arial"/>
        </w:rPr>
        <w:t xml:space="preserve"> (2:6–4:1)</w:t>
      </w:r>
      <w:r w:rsidRPr="008B427C">
        <w:rPr>
          <w:rFonts w:cs="Arial"/>
        </w:rPr>
        <w:t>.</w:t>
      </w:r>
    </w:p>
    <w:p w14:paraId="488AFF23" w14:textId="3D19D7AD" w:rsidR="001E0AAF" w:rsidRPr="008B427C" w:rsidRDefault="001E0AAF" w:rsidP="008B427C">
      <w:pPr>
        <w:pStyle w:val="Heading3"/>
        <w:ind w:right="-10"/>
        <w:rPr>
          <w:rFonts w:cs="Arial"/>
        </w:rPr>
      </w:pPr>
      <w:r w:rsidRPr="008B427C">
        <w:rPr>
          <w:rFonts w:cs="Arial"/>
        </w:rPr>
        <w:lastRenderedPageBreak/>
        <w:t>Isaiah affirms that holy survivors of Judah will be fruitful as a holy nation under the rule of Messiah (“the Branch of the LORD”) to encourage the people with what life will be like when national repentance comes</w:t>
      </w:r>
      <w:r w:rsidR="00DE7F5F" w:rsidRPr="008B427C">
        <w:rPr>
          <w:rFonts w:cs="Arial"/>
        </w:rPr>
        <w:t xml:space="preserve"> (4:2-6)</w:t>
      </w:r>
      <w:r w:rsidRPr="008B427C">
        <w:rPr>
          <w:rFonts w:cs="Arial"/>
        </w:rPr>
        <w:t>.</w:t>
      </w:r>
    </w:p>
    <w:p w14:paraId="740BEF5E" w14:textId="51BD8357" w:rsidR="001E0AAF" w:rsidRPr="00A22EA6" w:rsidRDefault="001E0AAF" w:rsidP="00A22EA6">
      <w:pPr>
        <w:pStyle w:val="Heading2"/>
        <w:ind w:right="-10"/>
        <w:rPr>
          <w:rFonts w:cs="Arial"/>
        </w:rPr>
      </w:pPr>
      <w:r w:rsidRPr="00A22EA6">
        <w:rPr>
          <w:rFonts w:cs="Arial"/>
        </w:rPr>
        <w:t>Isaiah's song of the vineyard indicts Judah in a parable for its worthless deeds in response to God's goodness to vindicate God for allowing the nation to suffer the consequences of its sin</w:t>
      </w:r>
      <w:r w:rsidR="00DE7F5F" w:rsidRPr="00A22EA6">
        <w:rPr>
          <w:rFonts w:cs="Arial"/>
        </w:rPr>
        <w:t xml:space="preserve"> (Ch. 5)</w:t>
      </w:r>
      <w:r w:rsidRPr="00A22EA6">
        <w:rPr>
          <w:rFonts w:cs="Arial"/>
        </w:rPr>
        <w:t>.</w:t>
      </w:r>
    </w:p>
    <w:p w14:paraId="366E9A5F" w14:textId="6AA9F66B" w:rsidR="001E0AAF" w:rsidRPr="00A22EA6" w:rsidRDefault="001E0AAF" w:rsidP="008B427C">
      <w:pPr>
        <w:pStyle w:val="Heading3"/>
        <w:ind w:right="-10"/>
        <w:rPr>
          <w:rFonts w:cs="Arial"/>
        </w:rPr>
      </w:pPr>
      <w:r w:rsidRPr="00A22EA6">
        <w:rPr>
          <w:rFonts w:cs="Arial"/>
        </w:rPr>
        <w:t>Through a parable, Isaiah's song of the vineyard indicts Judah for the nation's worthless deeds in response to God's goodness</w:t>
      </w:r>
      <w:r w:rsidR="00DE7F5F" w:rsidRPr="00A22EA6">
        <w:rPr>
          <w:rFonts w:cs="Arial"/>
        </w:rPr>
        <w:t xml:space="preserve"> (5:1-7)</w:t>
      </w:r>
      <w:r w:rsidRPr="00A22EA6">
        <w:rPr>
          <w:rFonts w:cs="Arial"/>
        </w:rPr>
        <w:t>.</w:t>
      </w:r>
    </w:p>
    <w:p w14:paraId="44005365" w14:textId="328A5500" w:rsidR="001E0AAF" w:rsidRPr="00A22EA6" w:rsidRDefault="001E0AAF" w:rsidP="008B427C">
      <w:pPr>
        <w:pStyle w:val="Heading3"/>
        <w:ind w:right="-10"/>
        <w:rPr>
          <w:rFonts w:cs="Arial"/>
        </w:rPr>
      </w:pPr>
      <w:r w:rsidRPr="00A22EA6">
        <w:rPr>
          <w:rFonts w:cs="Arial"/>
        </w:rPr>
        <w:t>Isaiah indicts Judah through woes and predicted judgment in captivity to vindicate God for allowing the nation to suffer the consequences of its sin</w:t>
      </w:r>
      <w:r w:rsidR="00DE7F5F" w:rsidRPr="00A22EA6">
        <w:rPr>
          <w:rFonts w:cs="Arial"/>
        </w:rPr>
        <w:t xml:space="preserve"> (5:8-30)</w:t>
      </w:r>
      <w:r w:rsidRPr="00A22EA6">
        <w:rPr>
          <w:rFonts w:cs="Arial"/>
        </w:rPr>
        <w:t>.</w:t>
      </w:r>
    </w:p>
    <w:p w14:paraId="2775EA06" w14:textId="3C28E142" w:rsidR="001E0AAF" w:rsidRPr="00A22EA6" w:rsidRDefault="001E0AAF" w:rsidP="00A22EA6">
      <w:pPr>
        <w:pStyle w:val="Heading2"/>
        <w:ind w:right="-10"/>
        <w:rPr>
          <w:rFonts w:cs="Arial"/>
        </w:rPr>
      </w:pPr>
      <w:r w:rsidRPr="00A22EA6">
        <w:rPr>
          <w:rFonts w:cs="Arial"/>
        </w:rPr>
        <w:t>God commissions Isaiah to his ministry as prophet to His rebellious people sent to harden their hearts so that God's judgment is vindicated, while a holy remnant will remain</w:t>
      </w:r>
      <w:r w:rsidR="00DE7F5F" w:rsidRPr="00A22EA6">
        <w:rPr>
          <w:rFonts w:cs="Arial"/>
        </w:rPr>
        <w:t xml:space="preserve"> (Ch. 6)</w:t>
      </w:r>
      <w:r w:rsidRPr="00A22EA6">
        <w:rPr>
          <w:rFonts w:cs="Arial"/>
        </w:rPr>
        <w:t>.</w:t>
      </w:r>
    </w:p>
    <w:p w14:paraId="1622CB2D" w14:textId="0C678059" w:rsidR="001E0AAF" w:rsidRPr="0017053D" w:rsidRDefault="00DE7F5F" w:rsidP="0017053D">
      <w:pPr>
        <w:pStyle w:val="Heading1"/>
        <w:ind w:right="-10"/>
        <w:rPr>
          <w:rFonts w:cs="Arial"/>
        </w:rPr>
      </w:pPr>
      <w:r w:rsidRPr="0017053D">
        <w:rPr>
          <w:rFonts w:cs="Arial"/>
        </w:rPr>
        <w:t xml:space="preserve">II. </w:t>
      </w:r>
      <w:r w:rsidR="0017053D">
        <w:rPr>
          <w:rFonts w:cs="Arial"/>
        </w:rPr>
        <w:t xml:space="preserve">   </w:t>
      </w:r>
      <w:r w:rsidR="001E0AAF" w:rsidRPr="0017053D">
        <w:rPr>
          <w:rFonts w:cs="Arial"/>
        </w:rPr>
        <w:t>God promises deliverance of Judah in both the near and distant future to encourage the people that, although He will judge them, He will not forget His promise to bless them through Messiah's reign in a new kingdom</w:t>
      </w:r>
      <w:r w:rsidRPr="0017053D">
        <w:rPr>
          <w:rFonts w:cs="Arial"/>
        </w:rPr>
        <w:t xml:space="preserve"> (Chs. 7–12)</w:t>
      </w:r>
      <w:r w:rsidR="001E0AAF" w:rsidRPr="0017053D">
        <w:rPr>
          <w:rFonts w:cs="Arial"/>
        </w:rPr>
        <w:t>.</w:t>
      </w:r>
    </w:p>
    <w:p w14:paraId="10C6BBD8" w14:textId="77777777" w:rsidR="001E0AAF" w:rsidRPr="00FB2D6E" w:rsidRDefault="001E0AAF" w:rsidP="00BC445B">
      <w:pPr>
        <w:pStyle w:val="Heading1"/>
        <w:rPr>
          <w:rFonts w:cs="Arial"/>
          <w:sz w:val="36"/>
        </w:rPr>
      </w:pPr>
    </w:p>
    <w:p w14:paraId="0F339B70" w14:textId="77777777" w:rsidR="00475411" w:rsidRPr="00FD7B79" w:rsidRDefault="008B6D00" w:rsidP="00475411">
      <w:pPr>
        <w:pStyle w:val="Header"/>
        <w:tabs>
          <w:tab w:val="clear" w:pos="4800"/>
          <w:tab w:val="center" w:pos="4950"/>
        </w:tabs>
        <w:ind w:right="-10"/>
        <w:rPr>
          <w:rFonts w:cs="Arial"/>
          <w:b/>
          <w:sz w:val="32"/>
        </w:rPr>
      </w:pPr>
      <w:r w:rsidRPr="00FB2D6E">
        <w:rPr>
          <w:rFonts w:cs="Arial"/>
        </w:rPr>
        <w:br w:type="page"/>
      </w:r>
      <w:r w:rsidR="00475411">
        <w:rPr>
          <w:rFonts w:cs="Arial"/>
          <w:b/>
          <w:sz w:val="32"/>
        </w:rPr>
        <w:lastRenderedPageBreak/>
        <w:t>Christ’s Future Rule in Jerusalem</w:t>
      </w:r>
    </w:p>
    <w:p w14:paraId="49DEC71E" w14:textId="77777777" w:rsidR="00475411" w:rsidRPr="00FD7B79" w:rsidRDefault="00475411" w:rsidP="00475411">
      <w:pPr>
        <w:pStyle w:val="Header"/>
        <w:tabs>
          <w:tab w:val="clear" w:pos="4800"/>
          <w:tab w:val="center" w:pos="4950"/>
        </w:tabs>
        <w:ind w:right="-10"/>
        <w:rPr>
          <w:rFonts w:cs="Arial"/>
          <w:b/>
          <w:i/>
        </w:rPr>
      </w:pPr>
      <w:r>
        <w:rPr>
          <w:rFonts w:cs="Arial"/>
          <w:b/>
          <w:i/>
        </w:rPr>
        <w:t>Isaiah 2:1-5; 4:2-6</w:t>
      </w:r>
    </w:p>
    <w:p w14:paraId="55C551C8" w14:textId="77A850E0" w:rsidR="00FD7B79" w:rsidRDefault="00FD7B79" w:rsidP="00475411">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2ED40C1D"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D60ECB">
        <w:rPr>
          <w:rFonts w:cs="Arial"/>
        </w:rPr>
        <w:t xml:space="preserve">The </w:t>
      </w:r>
      <w:r w:rsidR="000E263F">
        <w:rPr>
          <w:rFonts w:cs="Arial"/>
        </w:rPr>
        <w:t xml:space="preserve">nature </w:t>
      </w:r>
      <w:r w:rsidR="00D60ECB">
        <w:rPr>
          <w:rFonts w:cs="Arial"/>
        </w:rPr>
        <w:t>of Christ’s rule from Temple Mount</w:t>
      </w:r>
      <w:r w:rsidR="001A3B49">
        <w:rPr>
          <w:rFonts w:cs="Arial"/>
        </w:rPr>
        <w:t xml:space="preserve"> will be worldwide teaching, peace, prosperity, holiness and protection.</w:t>
      </w:r>
    </w:p>
    <w:p w14:paraId="5AD95DC7" w14:textId="72D781BB" w:rsidR="008B6D00" w:rsidRPr="008B1F91" w:rsidRDefault="008B6D00" w:rsidP="008B1F91">
      <w:pPr>
        <w:pStyle w:val="Heading1"/>
        <w:ind w:right="-10"/>
        <w:rPr>
          <w:rFonts w:cs="Arial"/>
        </w:rPr>
      </w:pPr>
      <w:r w:rsidRPr="008B1F91">
        <w:rPr>
          <w:rFonts w:cs="Arial"/>
        </w:rPr>
        <w:t>I.</w:t>
      </w:r>
      <w:r w:rsidRPr="008B1F91">
        <w:rPr>
          <w:rFonts w:cs="Arial"/>
        </w:rPr>
        <w:tab/>
      </w:r>
      <w:r w:rsidR="00D5644A">
        <w:rPr>
          <w:rFonts w:cs="Arial"/>
        </w:rPr>
        <w:t xml:space="preserve">The </w:t>
      </w:r>
      <w:r w:rsidR="000E263F">
        <w:rPr>
          <w:rFonts w:cs="Arial"/>
        </w:rPr>
        <w:t>nature</w:t>
      </w:r>
      <w:r w:rsidR="00D5644A">
        <w:rPr>
          <w:rFonts w:cs="Arial"/>
        </w:rPr>
        <w:t xml:space="preserve"> of </w:t>
      </w:r>
      <w:r w:rsidR="00734934">
        <w:rPr>
          <w:rFonts w:cs="Arial"/>
        </w:rPr>
        <w:t xml:space="preserve">Christ’s rule from </w:t>
      </w:r>
      <w:r w:rsidR="005F2E25">
        <w:rPr>
          <w:rFonts w:cs="Arial"/>
        </w:rPr>
        <w:t>Temple Mount</w:t>
      </w:r>
      <w:r w:rsidR="00D5644A">
        <w:rPr>
          <w:rFonts w:cs="Arial"/>
        </w:rPr>
        <w:t xml:space="preserve"> </w:t>
      </w:r>
      <w:r w:rsidR="005F2E25">
        <w:rPr>
          <w:rFonts w:cs="Arial"/>
        </w:rPr>
        <w:t xml:space="preserve">will be </w:t>
      </w:r>
      <w:r w:rsidR="002B6264">
        <w:rPr>
          <w:rFonts w:cs="Arial"/>
        </w:rPr>
        <w:t xml:space="preserve">worldwide </w:t>
      </w:r>
      <w:r w:rsidR="001A3B49">
        <w:rPr>
          <w:rFonts w:cs="Arial"/>
        </w:rPr>
        <w:t>teaching and peace</w:t>
      </w:r>
      <w:r w:rsidR="002B6264">
        <w:rPr>
          <w:rFonts w:cs="Arial"/>
        </w:rPr>
        <w:t xml:space="preserve"> (2:1-5).</w:t>
      </w:r>
    </w:p>
    <w:p w14:paraId="2068511D" w14:textId="598BE008" w:rsidR="007F479E" w:rsidRDefault="007F479E" w:rsidP="007F479E">
      <w:pPr>
        <w:pStyle w:val="Heading2"/>
        <w:ind w:right="-10"/>
        <w:rPr>
          <w:rFonts w:cs="Arial"/>
        </w:rPr>
      </w:pPr>
      <w:r>
        <w:rPr>
          <w:rFonts w:cs="Arial"/>
        </w:rPr>
        <w:t xml:space="preserve">Christ will </w:t>
      </w:r>
      <w:r w:rsidRPr="000C7812">
        <w:rPr>
          <w:rFonts w:cs="Arial"/>
          <w:u w:val="single"/>
        </w:rPr>
        <w:t>teach</w:t>
      </w:r>
      <w:r>
        <w:rPr>
          <w:rFonts w:cs="Arial"/>
        </w:rPr>
        <w:t xml:space="preserve"> all people from Temple Mount (2:</w:t>
      </w:r>
      <w:r w:rsidR="0061798B">
        <w:rPr>
          <w:rFonts w:cs="Arial"/>
        </w:rPr>
        <w:t>1-</w:t>
      </w:r>
      <w:r>
        <w:rPr>
          <w:rFonts w:cs="Arial"/>
        </w:rPr>
        <w:t>3).</w:t>
      </w:r>
    </w:p>
    <w:p w14:paraId="1015A818" w14:textId="77777777" w:rsidR="0061798B" w:rsidRDefault="0061798B" w:rsidP="0061798B">
      <w:pPr>
        <w:pStyle w:val="Heading3"/>
        <w:rPr>
          <w:rFonts w:cs="Arial"/>
        </w:rPr>
      </w:pPr>
      <w:r>
        <w:rPr>
          <w:rFonts w:cs="Arial"/>
        </w:rPr>
        <w:t>Temple Mount will be the most significant mountain on earth (2:1-2).</w:t>
      </w:r>
    </w:p>
    <w:p w14:paraId="661E74B0" w14:textId="4832B234" w:rsidR="0061798B" w:rsidRPr="00FD7B79" w:rsidRDefault="0061798B" w:rsidP="0061798B">
      <w:pPr>
        <w:pStyle w:val="Heading3"/>
        <w:rPr>
          <w:rFonts w:cs="Arial"/>
        </w:rPr>
      </w:pPr>
      <w:r>
        <w:rPr>
          <w:rFonts w:cs="Arial"/>
        </w:rPr>
        <w:t>Christ will make Temple Mount the world’s key education hub (2:3).</w:t>
      </w:r>
    </w:p>
    <w:p w14:paraId="031CD19C" w14:textId="6AA97AB1" w:rsidR="00E60F2A" w:rsidRDefault="00E60F2A" w:rsidP="000B4941">
      <w:pPr>
        <w:pStyle w:val="Heading2"/>
        <w:ind w:right="-10"/>
        <w:rPr>
          <w:rFonts w:cs="Arial"/>
        </w:rPr>
      </w:pPr>
      <w:r>
        <w:rPr>
          <w:rFonts w:cs="Arial"/>
        </w:rPr>
        <w:t>Christ w</w:t>
      </w:r>
      <w:r w:rsidR="00521FF5">
        <w:rPr>
          <w:rFonts w:cs="Arial"/>
        </w:rPr>
        <w:t xml:space="preserve">ill bring worldwide </w:t>
      </w:r>
      <w:r w:rsidR="00521FF5" w:rsidRPr="000C7812">
        <w:rPr>
          <w:rFonts w:cs="Arial"/>
          <w:u w:val="single"/>
        </w:rPr>
        <w:t>peace</w:t>
      </w:r>
      <w:r w:rsidR="000C7812">
        <w:rPr>
          <w:rFonts w:cs="Arial"/>
        </w:rPr>
        <w:t xml:space="preserve"> (2:4</w:t>
      </w:r>
      <w:r w:rsidR="00521FF5">
        <w:rPr>
          <w:rFonts w:cs="Arial"/>
        </w:rPr>
        <w:t>).</w:t>
      </w:r>
    </w:p>
    <w:p w14:paraId="45EEF9DD" w14:textId="77777777" w:rsidR="000C7812" w:rsidRDefault="000C7812" w:rsidP="000C7812">
      <w:pPr>
        <w:pStyle w:val="Heading3"/>
        <w:rPr>
          <w:rFonts w:cs="Arial"/>
        </w:rPr>
      </w:pPr>
      <w:r>
        <w:rPr>
          <w:rFonts w:cs="Arial"/>
        </w:rPr>
        <w:t>Christ will judge between countries at the worldwide court (2:4a).</w:t>
      </w:r>
    </w:p>
    <w:p w14:paraId="02D4CAB8" w14:textId="3BACA37E" w:rsidR="000C7812" w:rsidRDefault="000C7812" w:rsidP="000C7812">
      <w:pPr>
        <w:pStyle w:val="Heading3"/>
        <w:rPr>
          <w:rFonts w:cs="Arial"/>
        </w:rPr>
      </w:pPr>
      <w:r>
        <w:rPr>
          <w:rFonts w:cs="Arial"/>
        </w:rPr>
        <w:t>Christ’s rule will turn war weapons into harvesting tolls (2:4b).</w:t>
      </w:r>
    </w:p>
    <w:p w14:paraId="6776FD8A" w14:textId="291E120C" w:rsidR="00521FF5" w:rsidRPr="00FD7B79" w:rsidRDefault="00F56781" w:rsidP="000B4941">
      <w:pPr>
        <w:pStyle w:val="Heading2"/>
        <w:ind w:right="-10"/>
        <w:rPr>
          <w:rFonts w:cs="Arial"/>
        </w:rPr>
      </w:pPr>
      <w:r>
        <w:rPr>
          <w:rFonts w:cs="Arial"/>
        </w:rPr>
        <w:t>Israel’s glorious future should motive them to obey God now (2:5).</w:t>
      </w:r>
    </w:p>
    <w:p w14:paraId="00908177" w14:textId="424B141E" w:rsidR="008B6D00" w:rsidRPr="00FD7B79" w:rsidRDefault="008B6D00" w:rsidP="000B4941">
      <w:pPr>
        <w:pStyle w:val="Heading1"/>
        <w:ind w:right="-10"/>
        <w:rPr>
          <w:rFonts w:cs="Arial"/>
        </w:rPr>
      </w:pPr>
      <w:r w:rsidRPr="00FD7B79">
        <w:rPr>
          <w:rFonts w:cs="Arial"/>
        </w:rPr>
        <w:t>II.</w:t>
      </w:r>
      <w:r w:rsidRPr="00FD7B79">
        <w:rPr>
          <w:rFonts w:cs="Arial"/>
        </w:rPr>
        <w:tab/>
      </w:r>
      <w:r w:rsidR="00954EE8">
        <w:rPr>
          <w:rFonts w:cs="Arial"/>
        </w:rPr>
        <w:t xml:space="preserve">The </w:t>
      </w:r>
      <w:r w:rsidR="000E263F">
        <w:rPr>
          <w:rFonts w:cs="Arial"/>
        </w:rPr>
        <w:t xml:space="preserve">nature </w:t>
      </w:r>
      <w:r w:rsidR="00D60ECB">
        <w:rPr>
          <w:rFonts w:cs="Arial"/>
        </w:rPr>
        <w:t xml:space="preserve">of Christ’s rule from Temple Mount </w:t>
      </w:r>
      <w:r w:rsidR="001336F6">
        <w:rPr>
          <w:rFonts w:cs="Arial"/>
        </w:rPr>
        <w:t xml:space="preserve">will be worldwide </w:t>
      </w:r>
      <w:r w:rsidR="001A3B49">
        <w:rPr>
          <w:rFonts w:cs="Arial"/>
        </w:rPr>
        <w:t>prosperity, holiness and protection (4:2-6).</w:t>
      </w:r>
    </w:p>
    <w:p w14:paraId="42C37272" w14:textId="7AA681A6" w:rsidR="008B6D00" w:rsidRPr="00FD7B79" w:rsidRDefault="001336F6" w:rsidP="000B4941">
      <w:pPr>
        <w:pStyle w:val="Heading2"/>
        <w:ind w:right="-10"/>
        <w:rPr>
          <w:rFonts w:cs="Arial"/>
        </w:rPr>
      </w:pPr>
      <w:r>
        <w:rPr>
          <w:rFonts w:cs="Arial"/>
        </w:rPr>
        <w:t>Christ, as “the Branch of the L</w:t>
      </w:r>
      <w:r w:rsidRPr="001336F6">
        <w:rPr>
          <w:rFonts w:cs="Arial"/>
          <w:sz w:val="20"/>
        </w:rPr>
        <w:t>ORD</w:t>
      </w:r>
      <w:r>
        <w:rPr>
          <w:rFonts w:cs="Arial"/>
        </w:rPr>
        <w:t xml:space="preserve">,” </w:t>
      </w:r>
      <w:r w:rsidR="00BD10EF">
        <w:rPr>
          <w:rFonts w:cs="Arial"/>
        </w:rPr>
        <w:t>will extend God’s blessings of food to those who survive the Tribulation (4:2).</w:t>
      </w:r>
    </w:p>
    <w:p w14:paraId="5F0A57F0" w14:textId="739866C5" w:rsidR="008B6D00" w:rsidRDefault="00216298" w:rsidP="000B4941">
      <w:pPr>
        <w:pStyle w:val="Heading2"/>
        <w:ind w:right="-10"/>
        <w:rPr>
          <w:rFonts w:cs="Arial"/>
        </w:rPr>
      </w:pPr>
      <w:r>
        <w:rPr>
          <w:rFonts w:cs="Arial"/>
        </w:rPr>
        <w:t xml:space="preserve">Christ will </w:t>
      </w:r>
      <w:r w:rsidR="00DA0B2B">
        <w:rPr>
          <w:rFonts w:cs="Arial"/>
        </w:rPr>
        <w:t xml:space="preserve">make </w:t>
      </w:r>
      <w:r w:rsidR="00DA0B2B" w:rsidRPr="00E7763A">
        <w:rPr>
          <w:rFonts w:cs="Arial"/>
          <w:u w:val="single"/>
        </w:rPr>
        <w:t>holy</w:t>
      </w:r>
      <w:r w:rsidR="00A86A52">
        <w:rPr>
          <w:rFonts w:cs="Arial"/>
        </w:rPr>
        <w:t xml:space="preserve"> </w:t>
      </w:r>
      <w:r w:rsidR="009C2C24">
        <w:rPr>
          <w:rFonts w:cs="Arial"/>
        </w:rPr>
        <w:t xml:space="preserve">Jerusalem's </w:t>
      </w:r>
      <w:r>
        <w:rPr>
          <w:rFonts w:cs="Arial"/>
        </w:rPr>
        <w:t>remnant in mortal bodies</w:t>
      </w:r>
      <w:r w:rsidR="00A86A52">
        <w:rPr>
          <w:rFonts w:cs="Arial"/>
        </w:rPr>
        <w:t xml:space="preserve"> (4:3</w:t>
      </w:r>
      <w:r w:rsidR="002320D3">
        <w:rPr>
          <w:rFonts w:cs="Arial"/>
        </w:rPr>
        <w:t>-4</w:t>
      </w:r>
      <w:r w:rsidR="00A86A52">
        <w:rPr>
          <w:rFonts w:cs="Arial"/>
        </w:rPr>
        <w:t>).</w:t>
      </w:r>
    </w:p>
    <w:p w14:paraId="227E4D6A" w14:textId="4A4E198D" w:rsidR="009C2C24" w:rsidRPr="00FD7B79" w:rsidRDefault="00600E0E" w:rsidP="000B4941">
      <w:pPr>
        <w:pStyle w:val="Heading2"/>
        <w:ind w:right="-10"/>
        <w:rPr>
          <w:rFonts w:cs="Arial"/>
        </w:rPr>
      </w:pPr>
      <w:r>
        <w:rPr>
          <w:rFonts w:cs="Arial"/>
        </w:rPr>
        <w:t xml:space="preserve">Christ will </w:t>
      </w:r>
      <w:r w:rsidRPr="00E7763A">
        <w:rPr>
          <w:rFonts w:cs="Arial"/>
          <w:u w:val="single"/>
        </w:rPr>
        <w:t>protect</w:t>
      </w:r>
      <w:r>
        <w:rPr>
          <w:rFonts w:cs="Arial"/>
        </w:rPr>
        <w:t xml:space="preserve"> Jerusalem's citizens from </w:t>
      </w:r>
      <w:r w:rsidR="0005566C">
        <w:rPr>
          <w:rFonts w:cs="Arial"/>
        </w:rPr>
        <w:t>the sun and rain (4:5-6).</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473470CB" w:rsidR="00741722" w:rsidRPr="00FD7B79" w:rsidRDefault="00741722" w:rsidP="00741722">
      <w:pPr>
        <w:pStyle w:val="Header"/>
        <w:rPr>
          <w:rFonts w:cs="Arial"/>
        </w:rPr>
      </w:pPr>
      <w:r w:rsidRPr="00FD7B79">
        <w:rPr>
          <w:rFonts w:cs="Arial"/>
        </w:rPr>
        <w:t>The listeners will</w:t>
      </w:r>
      <w:r w:rsidR="00DC45C1">
        <w:rPr>
          <w:rFonts w:cs="Arial"/>
        </w:rPr>
        <w:t xml:space="preserve"> live as if they will rule with Christ.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359A82E1"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3B46A4">
        <w:rPr>
          <w:rFonts w:cs="Arial"/>
        </w:rPr>
        <w:t>Our world is getting worse.</w:t>
      </w:r>
    </w:p>
    <w:p w14:paraId="00C420F8" w14:textId="1A7C76B1" w:rsidR="00DF0BF9" w:rsidRDefault="00DF0BF9" w:rsidP="00DF0BF9">
      <w:pPr>
        <w:pStyle w:val="Heading4"/>
        <w:rPr>
          <w:rFonts w:cs="Arial"/>
        </w:rPr>
      </w:pPr>
      <w:r>
        <w:rPr>
          <w:rFonts w:cs="Arial"/>
        </w:rPr>
        <w:t>Financially the currencies are no longer backed by gold.</w:t>
      </w:r>
    </w:p>
    <w:p w14:paraId="243D1EF7" w14:textId="5633C09A" w:rsidR="00623CC9" w:rsidRDefault="00623CC9" w:rsidP="00DF0BF9">
      <w:pPr>
        <w:pStyle w:val="Heading4"/>
        <w:rPr>
          <w:rFonts w:cs="Arial"/>
        </w:rPr>
      </w:pPr>
      <w:r>
        <w:rPr>
          <w:rFonts w:cs="Arial"/>
        </w:rPr>
        <w:t>The family has fallen apart in most, if not all, countries.</w:t>
      </w:r>
    </w:p>
    <w:p w14:paraId="57D9B64E" w14:textId="6F3A4E68" w:rsidR="00623CC9" w:rsidRPr="00FD7B79" w:rsidRDefault="009327BA" w:rsidP="00DF0BF9">
      <w:pPr>
        <w:pStyle w:val="Heading4"/>
        <w:rPr>
          <w:rFonts w:cs="Arial"/>
        </w:rPr>
      </w:pPr>
      <w:r>
        <w:rPr>
          <w:rFonts w:cs="Arial"/>
        </w:rPr>
        <w:t>Ethnic and religious conflicts abound.</w:t>
      </w:r>
    </w:p>
    <w:p w14:paraId="4EB09DB7" w14:textId="039BB148"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B46A4">
        <w:rPr>
          <w:rFonts w:cs="Arial"/>
        </w:rPr>
        <w:t>Do you have any hope that things will ever get better?</w:t>
      </w:r>
    </w:p>
    <w:p w14:paraId="689F5BE8" w14:textId="2F964042" w:rsidR="008B6D00" w:rsidRDefault="006C5F71" w:rsidP="000B4941">
      <w:pPr>
        <w:pStyle w:val="Heading4"/>
        <w:rPr>
          <w:rFonts w:cs="Arial"/>
        </w:rPr>
      </w:pPr>
      <w:r>
        <w:rPr>
          <w:rFonts w:cs="Arial"/>
        </w:rPr>
        <w:t xml:space="preserve">Do you think </w:t>
      </w:r>
      <w:r w:rsidR="0026242B">
        <w:rPr>
          <w:rFonts w:cs="Arial"/>
        </w:rPr>
        <w:t>the next US president will turn the tide?</w:t>
      </w:r>
    </w:p>
    <w:p w14:paraId="0270D9A9" w14:textId="0ACD6A51" w:rsidR="00CD73D8" w:rsidRDefault="00CD73D8" w:rsidP="000B4941">
      <w:pPr>
        <w:pStyle w:val="Heading4"/>
        <w:rPr>
          <w:rFonts w:cs="Arial"/>
        </w:rPr>
      </w:pPr>
      <w:r>
        <w:rPr>
          <w:rFonts w:cs="Arial"/>
        </w:rPr>
        <w:t>Do you think</w:t>
      </w:r>
      <w:r w:rsidR="00957386">
        <w:rPr>
          <w:rFonts w:cs="Arial"/>
        </w:rPr>
        <w:t xml:space="preserve"> Singapore will be less crowded in the future?</w:t>
      </w:r>
    </w:p>
    <w:p w14:paraId="5160D4B8" w14:textId="0574663E" w:rsidR="00957386" w:rsidRDefault="00957386" w:rsidP="000B4941">
      <w:pPr>
        <w:pStyle w:val="Heading4"/>
        <w:rPr>
          <w:rFonts w:cs="Arial"/>
        </w:rPr>
      </w:pPr>
      <w:r>
        <w:rPr>
          <w:rFonts w:cs="Arial"/>
        </w:rPr>
        <w:t>Do you feel Singapore will become more affordable?</w:t>
      </w:r>
    </w:p>
    <w:p w14:paraId="55787411" w14:textId="506F3306" w:rsidR="00FE77D1" w:rsidRPr="00FD7B79" w:rsidRDefault="00FE77D1" w:rsidP="000B4941">
      <w:pPr>
        <w:pStyle w:val="Heading4"/>
        <w:rPr>
          <w:rFonts w:cs="Arial"/>
        </w:rPr>
      </w:pPr>
      <w:r>
        <w:rPr>
          <w:rFonts w:cs="Arial"/>
        </w:rPr>
        <w:t>Have you ever heard a sermon on what the world will be life after Jesus returns?</w:t>
      </w:r>
    </w:p>
    <w:p w14:paraId="4495B8BC" w14:textId="428A12F1" w:rsidR="008B6D00" w:rsidRPr="00FD7B79" w:rsidRDefault="008B6D00" w:rsidP="000B4941">
      <w:pPr>
        <w:pStyle w:val="Heading3"/>
        <w:ind w:right="-10"/>
        <w:rPr>
          <w:rFonts w:cs="Arial"/>
        </w:rPr>
      </w:pPr>
      <w:r w:rsidRPr="00FD7B79">
        <w:rPr>
          <w:rFonts w:cs="Arial"/>
          <w:u w:val="single"/>
        </w:rPr>
        <w:lastRenderedPageBreak/>
        <w:t>Subject</w:t>
      </w:r>
      <w:r w:rsidRPr="00FD7B79">
        <w:rPr>
          <w:rFonts w:cs="Arial"/>
        </w:rPr>
        <w:t xml:space="preserve">: </w:t>
      </w:r>
      <w:r w:rsidR="000E263F">
        <w:rPr>
          <w:rFonts w:cs="Arial"/>
        </w:rPr>
        <w:t xml:space="preserve">What will </w:t>
      </w:r>
      <w:r w:rsidR="001E5673">
        <w:rPr>
          <w:rFonts w:cs="Arial"/>
        </w:rPr>
        <w:t xml:space="preserve">it be like when </w:t>
      </w:r>
      <w:r w:rsidR="001E5673" w:rsidRPr="00BF7234">
        <w:rPr>
          <w:rFonts w:cs="Arial"/>
          <w:u w:val="single"/>
        </w:rPr>
        <w:t>Christ</w:t>
      </w:r>
      <w:r w:rsidR="001E5673">
        <w:rPr>
          <w:rFonts w:cs="Arial"/>
        </w:rPr>
        <w:t xml:space="preserve"> rules this</w:t>
      </w:r>
      <w:r w:rsidR="000E263F">
        <w:rPr>
          <w:rFonts w:cs="Arial"/>
        </w:rPr>
        <w:t xml:space="preserve"> world?</w:t>
      </w:r>
    </w:p>
    <w:p w14:paraId="3EDCDBE3" w14:textId="36C1BA04"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994517">
        <w:rPr>
          <w:rFonts w:cs="Arial"/>
        </w:rPr>
        <w:t>Things were getting worse for Judah in Isaiah’s time and the people needed hope for a better future.</w:t>
      </w:r>
    </w:p>
    <w:p w14:paraId="39EC7A44" w14:textId="60C4D010"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415940">
        <w:rPr>
          <w:rFonts w:cs="Arial"/>
        </w:rPr>
        <w:t>We will see Christ’s rule from two texts—Isaiah 2:1-5 and Isaiah 4:2-6.</w:t>
      </w:r>
    </w:p>
    <w:p w14:paraId="401B64A2" w14:textId="6F9A93FF"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415940">
        <w:rPr>
          <w:rFonts w:cs="Arial"/>
        </w:rPr>
        <w:t>Let’s first look at Isaiah 2.</w:t>
      </w:r>
    </w:p>
    <w:p w14:paraId="75F08433" w14:textId="77777777" w:rsidR="00FB2D6E" w:rsidRPr="00FD7B79" w:rsidRDefault="00FB2D6E" w:rsidP="000B4941">
      <w:pPr>
        <w:rPr>
          <w:rFonts w:cs="Arial"/>
        </w:rPr>
      </w:pPr>
    </w:p>
    <w:p w14:paraId="270C8134" w14:textId="376139B8" w:rsidR="00DF5D0B" w:rsidRPr="00FD7B79" w:rsidRDefault="00DF5D0B" w:rsidP="000B4941">
      <w:pPr>
        <w:rPr>
          <w:rFonts w:cs="Arial"/>
        </w:rPr>
      </w:pPr>
      <w:r w:rsidRPr="00FD7B79">
        <w:rPr>
          <w:rFonts w:cs="Arial"/>
        </w:rPr>
        <w:t>(</w:t>
      </w:r>
      <w:r w:rsidR="00426719">
        <w:rPr>
          <w:rFonts w:cs="Arial"/>
        </w:rPr>
        <w:t xml:space="preserve">What </w:t>
      </w:r>
      <w:r w:rsidR="00965F33">
        <w:rPr>
          <w:rFonts w:cs="Arial"/>
        </w:rPr>
        <w:t>does Isaiah 2 say i</w:t>
      </w:r>
      <w:r w:rsidR="00426719">
        <w:rPr>
          <w:rFonts w:cs="Arial"/>
        </w:rPr>
        <w:t xml:space="preserve">t </w:t>
      </w:r>
      <w:r w:rsidR="00B1492C">
        <w:rPr>
          <w:rFonts w:cs="Arial"/>
        </w:rPr>
        <w:t xml:space="preserve">will </w:t>
      </w:r>
      <w:r w:rsidR="00426719">
        <w:rPr>
          <w:rFonts w:cs="Arial"/>
        </w:rPr>
        <w:t>be like when Christ rules this world?</w:t>
      </w:r>
      <w:r w:rsidR="005B7F14">
        <w:rPr>
          <w:rFonts w:cs="Arial"/>
        </w:rPr>
        <w:t xml:space="preserve"> After Christ returns…</w:t>
      </w:r>
      <w:r w:rsidR="00426719">
        <w:rPr>
          <w:rFonts w:cs="Arial"/>
        </w:rPr>
        <w:t>)</w:t>
      </w:r>
    </w:p>
    <w:p w14:paraId="25C5784A" w14:textId="253F401C" w:rsidR="00DF5D0B" w:rsidRPr="00FD7B79" w:rsidRDefault="00DF5D0B" w:rsidP="000B4941">
      <w:pPr>
        <w:pStyle w:val="Heading1"/>
        <w:rPr>
          <w:rFonts w:cs="Arial"/>
        </w:rPr>
      </w:pPr>
      <w:r w:rsidRPr="00FD7B79">
        <w:rPr>
          <w:rFonts w:cs="Arial"/>
        </w:rPr>
        <w:t>I.</w:t>
      </w:r>
      <w:r w:rsidRPr="00FD7B79">
        <w:rPr>
          <w:rFonts w:cs="Arial"/>
        </w:rPr>
        <w:tab/>
      </w:r>
      <w:r w:rsidR="00B7359A">
        <w:rPr>
          <w:rFonts w:cs="Arial"/>
        </w:rPr>
        <w:t xml:space="preserve">Jesus will bring worldwide </w:t>
      </w:r>
      <w:r w:rsidR="00C3598E" w:rsidRPr="00BA0E19">
        <w:rPr>
          <w:rFonts w:cs="Arial"/>
        </w:rPr>
        <w:t>truth</w:t>
      </w:r>
      <w:r w:rsidR="00B7359A">
        <w:rPr>
          <w:rFonts w:cs="Arial"/>
        </w:rPr>
        <w:t xml:space="preserve"> and </w:t>
      </w:r>
      <w:r w:rsidR="00B7359A" w:rsidRPr="00BA0E19">
        <w:rPr>
          <w:rFonts w:cs="Arial"/>
          <w:u w:val="single"/>
        </w:rPr>
        <w:t>peace</w:t>
      </w:r>
      <w:r w:rsidR="00B7359A">
        <w:rPr>
          <w:rFonts w:cs="Arial"/>
        </w:rPr>
        <w:t xml:space="preserve"> (2:1-5).</w:t>
      </w:r>
    </w:p>
    <w:p w14:paraId="23A484E7" w14:textId="1A68811F" w:rsidR="00DF5D0B" w:rsidRPr="00FD7B79" w:rsidRDefault="00DF5D0B" w:rsidP="001D0763">
      <w:pPr>
        <w:ind w:left="426"/>
        <w:rPr>
          <w:rFonts w:cs="Arial"/>
        </w:rPr>
      </w:pPr>
      <w:r w:rsidRPr="00FD7B79">
        <w:rPr>
          <w:rFonts w:cs="Arial"/>
        </w:rPr>
        <w:t>[</w:t>
      </w:r>
      <w:r w:rsidR="00A210A1">
        <w:rPr>
          <w:rFonts w:cs="Arial"/>
        </w:rPr>
        <w:t>Christ will give us all God’s values that will finally help us get along</w:t>
      </w:r>
      <w:r w:rsidRPr="00FD7B79">
        <w:rPr>
          <w:rFonts w:cs="Arial"/>
        </w:rPr>
        <w:t>.]</w:t>
      </w:r>
    </w:p>
    <w:p w14:paraId="6C8AF244" w14:textId="77777777" w:rsidR="00EE0A42" w:rsidRDefault="00EE0A42" w:rsidP="00EE0A42">
      <w:pPr>
        <w:pStyle w:val="Heading2"/>
        <w:ind w:right="-10"/>
        <w:rPr>
          <w:rFonts w:cs="Arial"/>
        </w:rPr>
      </w:pPr>
      <w:r>
        <w:rPr>
          <w:rFonts w:cs="Arial"/>
        </w:rPr>
        <w:t xml:space="preserve">Christ will </w:t>
      </w:r>
      <w:r w:rsidRPr="000C7812">
        <w:rPr>
          <w:rFonts w:cs="Arial"/>
          <w:u w:val="single"/>
        </w:rPr>
        <w:t>teach</w:t>
      </w:r>
      <w:r>
        <w:rPr>
          <w:rFonts w:cs="Arial"/>
        </w:rPr>
        <w:t xml:space="preserve"> all people from Temple Mount (2:1-3).</w:t>
      </w:r>
    </w:p>
    <w:p w14:paraId="297D13B7" w14:textId="785D07D9" w:rsidR="00EE0A42" w:rsidRDefault="00EE0A42" w:rsidP="00EE0A42">
      <w:pPr>
        <w:pStyle w:val="Heading3"/>
        <w:rPr>
          <w:rFonts w:cs="Arial"/>
        </w:rPr>
      </w:pPr>
      <w:r>
        <w:rPr>
          <w:rFonts w:cs="Arial"/>
        </w:rPr>
        <w:t xml:space="preserve">Temple Mount will be the </w:t>
      </w:r>
      <w:r w:rsidR="00074DDF">
        <w:rPr>
          <w:rFonts w:cs="Arial"/>
        </w:rPr>
        <w:t>key</w:t>
      </w:r>
      <w:r>
        <w:rPr>
          <w:rFonts w:cs="Arial"/>
        </w:rPr>
        <w:t xml:space="preserve"> mountain on earth (2:1-2).</w:t>
      </w:r>
    </w:p>
    <w:p w14:paraId="3E6A1472" w14:textId="19E09CCF" w:rsidR="00EE0A42" w:rsidRPr="00FD7B79" w:rsidRDefault="00074DDF" w:rsidP="00EE0A42">
      <w:pPr>
        <w:pStyle w:val="Heading3"/>
        <w:rPr>
          <w:rFonts w:cs="Arial"/>
        </w:rPr>
      </w:pPr>
      <w:r>
        <w:rPr>
          <w:rFonts w:cs="Arial"/>
        </w:rPr>
        <w:t xml:space="preserve">Temple Mount will be </w:t>
      </w:r>
      <w:r w:rsidR="005515F9">
        <w:rPr>
          <w:rFonts w:cs="Arial"/>
        </w:rPr>
        <w:t>Christ’s</w:t>
      </w:r>
      <w:r>
        <w:rPr>
          <w:rFonts w:cs="Arial"/>
        </w:rPr>
        <w:t xml:space="preserve"> </w:t>
      </w:r>
      <w:r w:rsidR="00EE0A42">
        <w:rPr>
          <w:rFonts w:cs="Arial"/>
        </w:rPr>
        <w:t xml:space="preserve">education hub </w:t>
      </w:r>
      <w:r w:rsidR="0091235F">
        <w:rPr>
          <w:rFonts w:cs="Arial"/>
        </w:rPr>
        <w:t xml:space="preserve">on earth </w:t>
      </w:r>
      <w:r w:rsidR="00EE0A42">
        <w:rPr>
          <w:rFonts w:cs="Arial"/>
        </w:rPr>
        <w:t>(2:3).</w:t>
      </w:r>
    </w:p>
    <w:p w14:paraId="069F1F67" w14:textId="77777777" w:rsidR="00EE0A42" w:rsidRDefault="00EE0A42" w:rsidP="00EE0A42">
      <w:pPr>
        <w:pStyle w:val="Heading2"/>
        <w:ind w:right="-10"/>
        <w:rPr>
          <w:rFonts w:cs="Arial"/>
        </w:rPr>
      </w:pPr>
      <w:r>
        <w:rPr>
          <w:rFonts w:cs="Arial"/>
        </w:rPr>
        <w:t xml:space="preserve">Christ will bring worldwide </w:t>
      </w:r>
      <w:r w:rsidRPr="000C7812">
        <w:rPr>
          <w:rFonts w:cs="Arial"/>
          <w:u w:val="single"/>
        </w:rPr>
        <w:t>peace</w:t>
      </w:r>
      <w:r>
        <w:rPr>
          <w:rFonts w:cs="Arial"/>
        </w:rPr>
        <w:t xml:space="preserve"> (2:4).</w:t>
      </w:r>
    </w:p>
    <w:p w14:paraId="2184588F" w14:textId="77777777" w:rsidR="00EE0A42" w:rsidRDefault="00EE0A42" w:rsidP="00EE0A42">
      <w:pPr>
        <w:pStyle w:val="Heading3"/>
        <w:rPr>
          <w:rFonts w:cs="Arial"/>
        </w:rPr>
      </w:pPr>
      <w:r>
        <w:rPr>
          <w:rFonts w:cs="Arial"/>
        </w:rPr>
        <w:t>Christ will judge between countries at the worldwide court (2:4a).</w:t>
      </w:r>
    </w:p>
    <w:p w14:paraId="6D462AE1" w14:textId="3306B660" w:rsidR="00EE0A42" w:rsidRDefault="00EE0A42" w:rsidP="00EE0A42">
      <w:pPr>
        <w:pStyle w:val="Heading3"/>
        <w:rPr>
          <w:rFonts w:cs="Arial"/>
        </w:rPr>
      </w:pPr>
      <w:r>
        <w:rPr>
          <w:rFonts w:cs="Arial"/>
        </w:rPr>
        <w:t>Christ’s rule will turn</w:t>
      </w:r>
      <w:r w:rsidR="003B2D2F">
        <w:rPr>
          <w:rFonts w:cs="Arial"/>
        </w:rPr>
        <w:t xml:space="preserve"> war weapons into harvesting too</w:t>
      </w:r>
      <w:r>
        <w:rPr>
          <w:rFonts w:cs="Arial"/>
        </w:rPr>
        <w:t>ls (2:4b).</w:t>
      </w:r>
    </w:p>
    <w:p w14:paraId="37E7FE23" w14:textId="415617D0" w:rsidR="00EE0A42" w:rsidRPr="00FD7B79" w:rsidRDefault="00EE0A42" w:rsidP="00EE0A42">
      <w:pPr>
        <w:pStyle w:val="Heading2"/>
        <w:ind w:right="-10"/>
        <w:rPr>
          <w:rFonts w:cs="Arial"/>
        </w:rPr>
      </w:pPr>
      <w:r>
        <w:rPr>
          <w:rFonts w:cs="Arial"/>
        </w:rPr>
        <w:t xml:space="preserve">Israel’s glorious future should motive </w:t>
      </w:r>
      <w:r w:rsidR="00C97267">
        <w:rPr>
          <w:rFonts w:cs="Arial"/>
        </w:rPr>
        <w:t>us</w:t>
      </w:r>
      <w:r>
        <w:rPr>
          <w:rFonts w:cs="Arial"/>
        </w:rPr>
        <w:t xml:space="preserve"> to obey God now (2:5).</w:t>
      </w:r>
    </w:p>
    <w:p w14:paraId="477B7506" w14:textId="0B329061" w:rsidR="00DF5D0B" w:rsidRPr="00FD7B79" w:rsidRDefault="00DF5D0B" w:rsidP="00EE0A42">
      <w:pPr>
        <w:rPr>
          <w:rFonts w:cs="Arial"/>
        </w:rPr>
      </w:pPr>
      <w:r w:rsidRPr="00FD7B79">
        <w:rPr>
          <w:rFonts w:cs="Arial"/>
        </w:rPr>
        <w:t>(</w:t>
      </w:r>
      <w:r w:rsidR="00DF0444">
        <w:rPr>
          <w:rFonts w:cs="Arial"/>
        </w:rPr>
        <w:t xml:space="preserve">What other </w:t>
      </w:r>
      <w:r w:rsidR="005B7F14">
        <w:rPr>
          <w:rFonts w:cs="Arial"/>
        </w:rPr>
        <w:t xml:space="preserve">kingdom </w:t>
      </w:r>
      <w:r w:rsidR="00DF0444">
        <w:rPr>
          <w:rFonts w:cs="Arial"/>
        </w:rPr>
        <w:t>blessin</w:t>
      </w:r>
      <w:r w:rsidR="00702590">
        <w:rPr>
          <w:rFonts w:cs="Arial"/>
        </w:rPr>
        <w:t xml:space="preserve">gs </w:t>
      </w:r>
      <w:r w:rsidR="005B7F14">
        <w:rPr>
          <w:rFonts w:cs="Arial"/>
        </w:rPr>
        <w:t>are listed</w:t>
      </w:r>
      <w:r w:rsidR="00702590">
        <w:rPr>
          <w:rFonts w:cs="Arial"/>
        </w:rPr>
        <w:t xml:space="preserve"> in </w:t>
      </w:r>
      <w:r w:rsidR="005B7F14">
        <w:rPr>
          <w:rFonts w:cs="Arial"/>
        </w:rPr>
        <w:t>Isaiah</w:t>
      </w:r>
      <w:r w:rsidR="00702590">
        <w:rPr>
          <w:rFonts w:cs="Arial"/>
        </w:rPr>
        <w:t xml:space="preserve"> 4</w:t>
      </w:r>
      <w:r w:rsidR="00DF0444">
        <w:rPr>
          <w:rFonts w:cs="Arial"/>
        </w:rPr>
        <w:t>?</w:t>
      </w:r>
      <w:r w:rsidR="005B7F14">
        <w:rPr>
          <w:rFonts w:cs="Arial"/>
        </w:rPr>
        <w:t xml:space="preserve"> After Christ returns…</w:t>
      </w:r>
      <w:r w:rsidRPr="00FD7B79">
        <w:rPr>
          <w:rFonts w:cs="Arial"/>
        </w:rPr>
        <w:t>)</w:t>
      </w:r>
    </w:p>
    <w:p w14:paraId="664534BA" w14:textId="068B2EB8" w:rsidR="00DF5D0B" w:rsidRPr="00FD7B79" w:rsidRDefault="00DF5D0B" w:rsidP="000B4941">
      <w:pPr>
        <w:pStyle w:val="Heading1"/>
        <w:rPr>
          <w:rFonts w:cs="Arial"/>
        </w:rPr>
      </w:pPr>
      <w:r w:rsidRPr="00FD7B79">
        <w:rPr>
          <w:rFonts w:cs="Arial"/>
        </w:rPr>
        <w:t>II.</w:t>
      </w:r>
      <w:r w:rsidRPr="00FD7B79">
        <w:rPr>
          <w:rFonts w:cs="Arial"/>
        </w:rPr>
        <w:tab/>
      </w:r>
      <w:r w:rsidR="00B7359A">
        <w:rPr>
          <w:rFonts w:cs="Arial"/>
        </w:rPr>
        <w:t xml:space="preserve">Jesus will bring worldwide </w:t>
      </w:r>
      <w:r w:rsidR="006F5B6A">
        <w:rPr>
          <w:rFonts w:cs="Arial"/>
        </w:rPr>
        <w:t xml:space="preserve">prosperity, holiness and </w:t>
      </w:r>
      <w:r w:rsidR="006F5B6A" w:rsidRPr="00BA0E19">
        <w:rPr>
          <w:rFonts w:cs="Arial"/>
          <w:u w:val="single"/>
        </w:rPr>
        <w:t>protection</w:t>
      </w:r>
      <w:r w:rsidR="006F5B6A">
        <w:rPr>
          <w:rFonts w:cs="Arial"/>
        </w:rPr>
        <w:t xml:space="preserve"> (4:2-6).</w:t>
      </w:r>
    </w:p>
    <w:p w14:paraId="0804C3B4" w14:textId="28211549" w:rsidR="00DF5D0B" w:rsidRPr="00FD7B79" w:rsidRDefault="00DF5D0B" w:rsidP="001D0763">
      <w:pPr>
        <w:ind w:left="426"/>
        <w:rPr>
          <w:rFonts w:cs="Arial"/>
        </w:rPr>
      </w:pPr>
      <w:r w:rsidRPr="00FD7B79">
        <w:rPr>
          <w:rFonts w:cs="Arial"/>
        </w:rPr>
        <w:t>[</w:t>
      </w:r>
      <w:r w:rsidR="00A210A1">
        <w:rPr>
          <w:rFonts w:cs="Arial"/>
        </w:rPr>
        <w:t xml:space="preserve">Christ </w:t>
      </w:r>
      <w:r w:rsidR="00E94D50">
        <w:rPr>
          <w:rFonts w:cs="Arial"/>
        </w:rPr>
        <w:t>will resolve our financial problems</w:t>
      </w:r>
      <w:r w:rsidR="001E6E3C">
        <w:rPr>
          <w:rFonts w:cs="Arial"/>
        </w:rPr>
        <w:t>, hearts and security</w:t>
      </w:r>
      <w:r w:rsidRPr="00FD7B79">
        <w:rPr>
          <w:rFonts w:cs="Arial"/>
        </w:rPr>
        <w:t>.]</w:t>
      </w:r>
    </w:p>
    <w:p w14:paraId="6A78CF3F" w14:textId="77777777" w:rsidR="00EE0A42" w:rsidRPr="00FD7B79" w:rsidRDefault="00EE0A42" w:rsidP="00EE0A42">
      <w:pPr>
        <w:pStyle w:val="Heading2"/>
        <w:ind w:right="-10"/>
        <w:rPr>
          <w:rFonts w:cs="Arial"/>
        </w:rPr>
      </w:pPr>
      <w:r>
        <w:rPr>
          <w:rFonts w:cs="Arial"/>
        </w:rPr>
        <w:t>Christ, as “the Branch of the L</w:t>
      </w:r>
      <w:r w:rsidRPr="001336F6">
        <w:rPr>
          <w:rFonts w:cs="Arial"/>
          <w:sz w:val="20"/>
        </w:rPr>
        <w:t>ORD</w:t>
      </w:r>
      <w:r>
        <w:rPr>
          <w:rFonts w:cs="Arial"/>
        </w:rPr>
        <w:t>,” will extend God’s blessings of food to those who survive the Tribulation (4:2).</w:t>
      </w:r>
    </w:p>
    <w:p w14:paraId="37B38C56" w14:textId="77777777" w:rsidR="00EE0A42" w:rsidRDefault="00EE0A42" w:rsidP="00EE0A42">
      <w:pPr>
        <w:pStyle w:val="Heading2"/>
        <w:ind w:right="-10"/>
        <w:rPr>
          <w:rFonts w:cs="Arial"/>
        </w:rPr>
      </w:pPr>
      <w:r>
        <w:rPr>
          <w:rFonts w:cs="Arial"/>
        </w:rPr>
        <w:t xml:space="preserve">Christ will make </w:t>
      </w:r>
      <w:r w:rsidRPr="00E7763A">
        <w:rPr>
          <w:rFonts w:cs="Arial"/>
          <w:u w:val="single"/>
        </w:rPr>
        <w:t>holy</w:t>
      </w:r>
      <w:r>
        <w:rPr>
          <w:rFonts w:cs="Arial"/>
        </w:rPr>
        <w:t xml:space="preserve"> Jerusalem's remnant in mortal bodies (4:3-4).</w:t>
      </w:r>
    </w:p>
    <w:p w14:paraId="7E1BA105" w14:textId="77777777" w:rsidR="00EE0A42" w:rsidRPr="00FD7B79" w:rsidRDefault="00EE0A42" w:rsidP="00EE0A42">
      <w:pPr>
        <w:pStyle w:val="Heading2"/>
        <w:ind w:right="-10"/>
        <w:rPr>
          <w:rFonts w:cs="Arial"/>
        </w:rPr>
      </w:pPr>
      <w:r>
        <w:rPr>
          <w:rFonts w:cs="Arial"/>
        </w:rPr>
        <w:t xml:space="preserve">Christ will </w:t>
      </w:r>
      <w:r w:rsidRPr="00E7763A">
        <w:rPr>
          <w:rFonts w:cs="Arial"/>
          <w:u w:val="single"/>
        </w:rPr>
        <w:t>protect</w:t>
      </w:r>
      <w:r>
        <w:rPr>
          <w:rFonts w:cs="Arial"/>
        </w:rPr>
        <w:t xml:space="preserve"> Jerusalem's citizens from the sun and rain (4:5-6).</w:t>
      </w:r>
    </w:p>
    <w:p w14:paraId="3DB6C1C7" w14:textId="77777777" w:rsidR="0017620C" w:rsidRDefault="0017620C" w:rsidP="00EE0A42">
      <w:pPr>
        <w:rPr>
          <w:rFonts w:cs="Arial"/>
        </w:rPr>
      </w:pPr>
    </w:p>
    <w:p w14:paraId="5DF8780A" w14:textId="5077A1EA" w:rsidR="00DF5D0B" w:rsidRPr="00FD7B79" w:rsidRDefault="00DF5D0B" w:rsidP="00EE0A42">
      <w:pPr>
        <w:rPr>
          <w:rFonts w:cs="Arial"/>
        </w:rPr>
      </w:pPr>
      <w:r w:rsidRPr="00FD7B79">
        <w:rPr>
          <w:rFonts w:cs="Arial"/>
        </w:rPr>
        <w:t>(</w:t>
      </w:r>
      <w:r w:rsidR="00702590">
        <w:rPr>
          <w:rFonts w:cs="Arial"/>
        </w:rPr>
        <w:t>What will it be like when Christ rules this world?</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3F026218" w:rsidR="00DF5D0B" w:rsidRPr="00FD7B79" w:rsidRDefault="00340B1A" w:rsidP="000B4941">
      <w:pPr>
        <w:pStyle w:val="Heading3"/>
        <w:rPr>
          <w:rFonts w:cs="Arial"/>
        </w:rPr>
      </w:pPr>
      <w:r>
        <w:rPr>
          <w:rFonts w:cs="Arial"/>
        </w:rPr>
        <w:t xml:space="preserve">Jesus will bring </w:t>
      </w:r>
      <w:r w:rsidRPr="00BA0E19">
        <w:rPr>
          <w:rFonts w:cs="Arial"/>
          <w:u w:val="single"/>
        </w:rPr>
        <w:t>worldwide</w:t>
      </w:r>
      <w:r>
        <w:rPr>
          <w:rFonts w:cs="Arial"/>
        </w:rPr>
        <w:t xml:space="preserve"> truth, peace, prosperity, holiness and protection</w:t>
      </w:r>
      <w:r w:rsidRPr="00FD7B79">
        <w:rPr>
          <w:rFonts w:cs="Arial"/>
        </w:rPr>
        <w:t xml:space="preserve"> </w:t>
      </w:r>
      <w:r w:rsidR="00FB2D6E" w:rsidRPr="00FD7B79">
        <w:rPr>
          <w:rFonts w:cs="Arial"/>
        </w:rPr>
        <w:t>(MI</w:t>
      </w:r>
      <w:r w:rsidR="00DF5D0B" w:rsidRPr="00FD7B79">
        <w:rPr>
          <w:rFonts w:cs="Arial"/>
        </w:rPr>
        <w:t>).</w:t>
      </w:r>
    </w:p>
    <w:p w14:paraId="25AB228F" w14:textId="37AED907" w:rsidR="00DF5D0B" w:rsidRDefault="00417BF6" w:rsidP="000B4941">
      <w:pPr>
        <w:pStyle w:val="Heading3"/>
        <w:rPr>
          <w:rFonts w:cs="Arial"/>
        </w:rPr>
      </w:pPr>
      <w:r>
        <w:rPr>
          <w:rFonts w:cs="Arial"/>
        </w:rPr>
        <w:t>Other texts in the Bible sum up the purposes for the millennium.</w:t>
      </w:r>
    </w:p>
    <w:p w14:paraId="62FBD0DA" w14:textId="77777777" w:rsidR="00BF7234" w:rsidRPr="00D11BD0" w:rsidRDefault="00BF7234" w:rsidP="00D11BD0">
      <w:pPr>
        <w:pStyle w:val="Heading4"/>
        <w:rPr>
          <w:rFonts w:cs="Arial"/>
        </w:rPr>
      </w:pPr>
      <w:r w:rsidRPr="00D11BD0">
        <w:rPr>
          <w:rFonts w:cs="Arial"/>
        </w:rPr>
        <w:t>Judge angels (1 Cor. 6:3)</w:t>
      </w:r>
    </w:p>
    <w:p w14:paraId="7188193A" w14:textId="77777777" w:rsidR="00BF7234" w:rsidRPr="00D11BD0" w:rsidRDefault="00BF7234" w:rsidP="00D11BD0">
      <w:pPr>
        <w:pStyle w:val="Heading4"/>
        <w:rPr>
          <w:rFonts w:cs="Arial"/>
        </w:rPr>
      </w:pPr>
      <w:r w:rsidRPr="00D11BD0">
        <w:rPr>
          <w:rFonts w:cs="Arial"/>
        </w:rPr>
        <w:t>Rule the earth  (1 Cor. 6:2)</w:t>
      </w:r>
    </w:p>
    <w:p w14:paraId="0D3CC4B4" w14:textId="77777777" w:rsidR="00BF7234" w:rsidRPr="00D11BD0" w:rsidRDefault="00BF7234" w:rsidP="00D11BD0">
      <w:pPr>
        <w:pStyle w:val="Heading4"/>
        <w:rPr>
          <w:rFonts w:cs="Arial"/>
        </w:rPr>
      </w:pPr>
      <w:r w:rsidRPr="00D11BD0">
        <w:rPr>
          <w:rFonts w:cs="Arial"/>
        </w:rPr>
        <w:t xml:space="preserve">Restore world to pre-Flood era (long life of Isa. 65:20) </w:t>
      </w:r>
    </w:p>
    <w:p w14:paraId="6F52DFF7" w14:textId="77777777" w:rsidR="00BF7234" w:rsidRPr="00D11BD0" w:rsidRDefault="00BF7234" w:rsidP="00D11BD0">
      <w:pPr>
        <w:pStyle w:val="Heading4"/>
        <w:rPr>
          <w:rFonts w:cs="Arial"/>
        </w:rPr>
      </w:pPr>
      <w:r w:rsidRPr="00D11BD0">
        <w:rPr>
          <w:rFonts w:cs="Arial"/>
        </w:rPr>
        <w:t>Show the human heart corrupt</w:t>
      </w:r>
    </w:p>
    <w:p w14:paraId="5966F7DF" w14:textId="77777777" w:rsidR="00BF7234" w:rsidRPr="00D11BD0" w:rsidRDefault="00BF7234" w:rsidP="00D11BD0">
      <w:pPr>
        <w:pStyle w:val="Heading4"/>
        <w:rPr>
          <w:rFonts w:cs="Arial"/>
        </w:rPr>
      </w:pPr>
      <w:r w:rsidRPr="00D11BD0">
        <w:rPr>
          <w:rFonts w:cs="Arial"/>
        </w:rPr>
        <w:t>Fulfill Abrahamic Covenant</w:t>
      </w:r>
    </w:p>
    <w:p w14:paraId="0EAC0A71" w14:textId="77777777" w:rsidR="009E20E4" w:rsidRDefault="009E20E4" w:rsidP="009E20E4">
      <w:pPr>
        <w:pStyle w:val="Heading3"/>
        <w:rPr>
          <w:rFonts w:cs="Arial"/>
        </w:rPr>
      </w:pPr>
      <w:r>
        <w:rPr>
          <w:rFonts w:cs="Arial"/>
        </w:rPr>
        <w:t xml:space="preserve">Since Jesus will reign, you should serve him now so you can rule with him later (2:5)! </w:t>
      </w:r>
    </w:p>
    <w:p w14:paraId="79193936" w14:textId="77777777" w:rsidR="009E20E4" w:rsidRDefault="009E20E4" w:rsidP="009E20E4">
      <w:pPr>
        <w:pStyle w:val="Heading3"/>
        <w:rPr>
          <w:rFonts w:cs="Arial"/>
        </w:rPr>
      </w:pPr>
      <w:r>
        <w:rPr>
          <w:rFonts w:cs="Arial"/>
        </w:rPr>
        <w:lastRenderedPageBreak/>
        <w:t>“Jesus Shall Reign”</w:t>
      </w:r>
    </w:p>
    <w:p w14:paraId="2734BDE5" w14:textId="77777777" w:rsidR="0017620C" w:rsidRPr="0017620C" w:rsidRDefault="0017620C" w:rsidP="0017620C"/>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529FCE" w:rsidR="004918E8" w:rsidRPr="000D248D" w:rsidRDefault="000F7AA1" w:rsidP="0071009C">
      <w:pPr>
        <w:tabs>
          <w:tab w:val="right" w:pos="9356"/>
        </w:tabs>
        <w:rPr>
          <w:rFonts w:cs="Arial"/>
        </w:rPr>
      </w:pPr>
      <w:r>
        <w:rPr>
          <w:rFonts w:cs="Arial"/>
          <w:noProof/>
          <w:lang w:eastAsia="en-US"/>
        </w:rPr>
        <w:drawing>
          <wp:inline distT="0" distB="0" distL="0" distR="0" wp14:anchorId="4CF83D4E" wp14:editId="31CE3A8D">
            <wp:extent cx="2529752" cy="1393404"/>
            <wp:effectExtent l="0" t="0" r="10795" b="3810"/>
            <wp:docPr id="58" name="Picture 58" descr="Rick SSD:Users:griffith:Documents:All PPT:DVDs &amp; CDs Burned:DVD 9 Sermon PPT OT-Topical: Sermon OT PPT:23-Isaiah PPT:Restoration Graphic for 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9 Sermon PPT OT-Topical: Sermon OT PPT:23-Isaiah PPT:Restoration Graphic for No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638" cy="1393892"/>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3702C0A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F01048" w:rsidRPr="00DE694D" w:rsidRDefault="00F01048" w:rsidP="004918E8">
                            <w:pPr>
                              <w:jc w:val="right"/>
                              <w:rPr>
                                <w:rFonts w:cs="Arial"/>
                                <w:b/>
                              </w:rPr>
                            </w:pPr>
                            <w:r w:rsidRPr="00DE694D">
                              <w:rPr>
                                <w:rFonts w:cs="Arial"/>
                                <w:b/>
                              </w:rPr>
                              <w:t>Rick Griffith</w:t>
                            </w:r>
                          </w:p>
                          <w:p w14:paraId="0C28157E" w14:textId="5B31A4AF" w:rsidR="00F01048" w:rsidRDefault="00F01048" w:rsidP="004918E8">
                            <w:pPr>
                              <w:jc w:val="right"/>
                              <w:rPr>
                                <w:rFonts w:cs="Arial"/>
                              </w:rPr>
                            </w:pPr>
                            <w:r>
                              <w:rPr>
                                <w:rFonts w:cs="Arial"/>
                              </w:rPr>
                              <w:t>4 October 2015</w:t>
                            </w:r>
                          </w:p>
                          <w:p w14:paraId="78CD44B5" w14:textId="1A87A3F8" w:rsidR="00F01048" w:rsidRPr="000C6DC6" w:rsidRDefault="00F01048" w:rsidP="004918E8">
                            <w:pPr>
                              <w:jc w:val="right"/>
                              <w:rPr>
                                <w:rFonts w:cs="Arial"/>
                              </w:rPr>
                            </w:pPr>
                            <w:r>
                              <w:rPr>
                                <w:rFonts w:cs="Arial"/>
                              </w:rPr>
                              <w:t>Message 2 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" filled="f" stroked="f">
                <v:textbox inset=",7.2pt,,7.2pt">
                  <w:txbxContent>
                    <w:p w14:paraId="50A2AF33" w14:textId="77777777" w:rsidR="00F01048" w:rsidRPr="00DE694D" w:rsidRDefault="00F01048" w:rsidP="004918E8">
                      <w:pPr>
                        <w:jc w:val="right"/>
                        <w:rPr>
                          <w:rFonts w:cs="Arial"/>
                          <w:b/>
                        </w:rPr>
                      </w:pPr>
                      <w:r w:rsidRPr="00DE694D">
                        <w:rPr>
                          <w:rFonts w:cs="Arial"/>
                          <w:b/>
                        </w:rPr>
                        <w:t>Rick Griffith</w:t>
                      </w:r>
                    </w:p>
                    <w:p w14:paraId="0C28157E" w14:textId="5B31A4AF" w:rsidR="00F01048" w:rsidRDefault="00F01048" w:rsidP="004918E8">
                      <w:pPr>
                        <w:jc w:val="right"/>
                        <w:rPr>
                          <w:rFonts w:cs="Arial"/>
                        </w:rPr>
                      </w:pPr>
                      <w:r>
                        <w:rPr>
                          <w:rFonts w:cs="Arial"/>
                        </w:rPr>
                        <w:t>4 October 2015</w:t>
                      </w:r>
                    </w:p>
                    <w:p w14:paraId="78CD44B5" w14:textId="1A87A3F8" w:rsidR="00F01048" w:rsidRPr="000C6DC6" w:rsidRDefault="00F01048" w:rsidP="004918E8">
                      <w:pPr>
                        <w:jc w:val="right"/>
                        <w:rPr>
                          <w:rFonts w:cs="Arial"/>
                        </w:rPr>
                      </w:pPr>
                      <w:r>
                        <w:rPr>
                          <w:rFonts w:cs="Arial"/>
                        </w:rPr>
                        <w:t>Message 2 of 5</w:t>
                      </w:r>
                    </w:p>
                  </w:txbxContent>
                </v:textbox>
                <w10:wrap type="tight"/>
              </v:shape>
            </w:pict>
          </mc:Fallback>
        </mc:AlternateContent>
      </w:r>
    </w:p>
    <w:p w14:paraId="40AE0B56" w14:textId="282FE3F7" w:rsidR="004918E8" w:rsidRPr="000D248D" w:rsidRDefault="004918E8" w:rsidP="004918E8">
      <w:pPr>
        <w:pStyle w:val="Header"/>
        <w:tabs>
          <w:tab w:val="clear" w:pos="4800"/>
          <w:tab w:val="center" w:pos="4950"/>
        </w:tabs>
        <w:ind w:right="-10"/>
        <w:rPr>
          <w:rFonts w:cs="Arial"/>
          <w:b/>
          <w:sz w:val="32"/>
        </w:rPr>
      </w:pPr>
    </w:p>
    <w:p w14:paraId="115C502F" w14:textId="77777777" w:rsidR="00591CC1" w:rsidRPr="00FD7B79" w:rsidRDefault="00591CC1" w:rsidP="00591CC1">
      <w:pPr>
        <w:pStyle w:val="Header"/>
        <w:tabs>
          <w:tab w:val="clear" w:pos="4800"/>
          <w:tab w:val="center" w:pos="4950"/>
        </w:tabs>
        <w:ind w:right="-10"/>
        <w:rPr>
          <w:rFonts w:cs="Arial"/>
          <w:b/>
          <w:sz w:val="32"/>
        </w:rPr>
      </w:pPr>
      <w:r>
        <w:rPr>
          <w:rFonts w:cs="Arial"/>
          <w:b/>
          <w:sz w:val="32"/>
        </w:rPr>
        <w:t>Christ’s Future Rule in Jerusalem</w:t>
      </w:r>
    </w:p>
    <w:p w14:paraId="1D7CE388" w14:textId="77777777" w:rsidR="00591CC1" w:rsidRPr="00FD7B79" w:rsidRDefault="00591CC1" w:rsidP="00591CC1">
      <w:pPr>
        <w:pStyle w:val="Header"/>
        <w:tabs>
          <w:tab w:val="clear" w:pos="4800"/>
          <w:tab w:val="center" w:pos="4950"/>
        </w:tabs>
        <w:ind w:right="-10"/>
        <w:rPr>
          <w:rFonts w:cs="Arial"/>
          <w:b/>
          <w:i/>
        </w:rPr>
      </w:pPr>
      <w:r>
        <w:rPr>
          <w:rFonts w:cs="Arial"/>
          <w:b/>
          <w:i/>
        </w:rPr>
        <w:t>Isaiah 2:1-5; 4:2-6</w:t>
      </w:r>
    </w:p>
    <w:p w14:paraId="3FA3B44E" w14:textId="77777777" w:rsidR="000F7AA1" w:rsidRPr="00FD7B79" w:rsidRDefault="000F7AA1" w:rsidP="000F7AA1">
      <w:pPr>
        <w:pStyle w:val="Heading1"/>
        <w:ind w:right="-10"/>
        <w:rPr>
          <w:rFonts w:cs="Arial"/>
        </w:rPr>
      </w:pPr>
      <w:r w:rsidRPr="00FD7B79">
        <w:rPr>
          <w:rFonts w:cs="Arial"/>
        </w:rPr>
        <w:t>Introduction</w:t>
      </w:r>
    </w:p>
    <w:p w14:paraId="0648E6FC" w14:textId="05965DF6" w:rsidR="000F7AA1" w:rsidRDefault="000F7AA1" w:rsidP="000F7AA1">
      <w:pPr>
        <w:pStyle w:val="Heading3"/>
        <w:ind w:right="-10"/>
        <w:rPr>
          <w:rFonts w:cs="Arial"/>
        </w:rPr>
      </w:pPr>
      <w:r>
        <w:rPr>
          <w:rFonts w:cs="Arial"/>
        </w:rPr>
        <w:t>Is our world is getting better or worse?</w:t>
      </w:r>
    </w:p>
    <w:p w14:paraId="696484E4" w14:textId="77777777" w:rsidR="000F7AA1" w:rsidRPr="000F7AA1" w:rsidRDefault="000F7AA1" w:rsidP="000F7AA1"/>
    <w:p w14:paraId="504B05C7" w14:textId="77777777" w:rsidR="000F7AA1" w:rsidRPr="000F7AA1" w:rsidRDefault="000F7AA1" w:rsidP="000F7AA1"/>
    <w:p w14:paraId="31821904" w14:textId="4AA6C896" w:rsidR="000F7AA1" w:rsidRPr="00FD7B79" w:rsidRDefault="000F7AA1" w:rsidP="000F7AA1">
      <w:pPr>
        <w:pStyle w:val="Heading3"/>
        <w:ind w:right="-10"/>
        <w:rPr>
          <w:rFonts w:cs="Arial"/>
        </w:rPr>
      </w:pPr>
      <w:r>
        <w:rPr>
          <w:rFonts w:cs="Arial"/>
        </w:rPr>
        <w:t>Do you have any hope that things will ever get better?</w:t>
      </w:r>
    </w:p>
    <w:p w14:paraId="6E18626F" w14:textId="77777777" w:rsidR="000F7AA1" w:rsidRPr="000F7AA1" w:rsidRDefault="000F7AA1" w:rsidP="000F7AA1"/>
    <w:p w14:paraId="3885358F" w14:textId="77777777" w:rsidR="000F7AA1" w:rsidRPr="000F7AA1" w:rsidRDefault="000F7AA1" w:rsidP="000F7AA1"/>
    <w:p w14:paraId="7D67AB01" w14:textId="3F864B6C" w:rsidR="000F7AA1" w:rsidRPr="00FD7B79" w:rsidRDefault="000F7AA1" w:rsidP="000F7AA1">
      <w:pPr>
        <w:pStyle w:val="Heading3"/>
        <w:ind w:right="-10"/>
        <w:rPr>
          <w:rFonts w:cs="Arial"/>
        </w:rPr>
      </w:pPr>
      <w:r>
        <w:rPr>
          <w:rFonts w:cs="Arial"/>
        </w:rPr>
        <w:t>What will it be like when ___________________ rules this world?</w:t>
      </w:r>
    </w:p>
    <w:p w14:paraId="0D1851B5" w14:textId="1E083797" w:rsidR="000F7AA1" w:rsidRDefault="000F7AA1" w:rsidP="000F7AA1">
      <w:pPr>
        <w:pStyle w:val="Heading3"/>
        <w:ind w:right="-10"/>
        <w:rPr>
          <w:rFonts w:cs="Arial"/>
        </w:rPr>
      </w:pPr>
      <w:r>
        <w:rPr>
          <w:rFonts w:cs="Arial"/>
        </w:rPr>
        <w:t>Things were getting worse for Judah in Isaiah’s time and the people needed hope for a better future.</w:t>
      </w:r>
    </w:p>
    <w:p w14:paraId="35140A2C" w14:textId="77777777" w:rsidR="000F7AA1" w:rsidRDefault="000F7AA1" w:rsidP="000F7AA1">
      <w:pPr>
        <w:rPr>
          <w:rFonts w:cs="Arial"/>
        </w:rPr>
      </w:pPr>
    </w:p>
    <w:p w14:paraId="3C496F07" w14:textId="77777777" w:rsidR="000F7AA1" w:rsidRDefault="000F7AA1" w:rsidP="000F7AA1">
      <w:pPr>
        <w:rPr>
          <w:rFonts w:cs="Arial"/>
        </w:rPr>
      </w:pPr>
    </w:p>
    <w:p w14:paraId="68352AD8" w14:textId="77777777" w:rsidR="000F7AA1" w:rsidRPr="00FD7B79" w:rsidRDefault="000F7AA1" w:rsidP="000F7AA1">
      <w:pPr>
        <w:rPr>
          <w:rFonts w:cs="Arial"/>
        </w:rPr>
      </w:pPr>
    </w:p>
    <w:p w14:paraId="40D00675" w14:textId="3539A7B0" w:rsidR="000F7AA1" w:rsidRPr="00FD7B79" w:rsidRDefault="000F7AA1" w:rsidP="000F7AA1">
      <w:pPr>
        <w:pStyle w:val="Heading1"/>
        <w:rPr>
          <w:rFonts w:cs="Arial"/>
        </w:rPr>
      </w:pPr>
      <w:r w:rsidRPr="00FD7B79">
        <w:rPr>
          <w:rFonts w:cs="Arial"/>
        </w:rPr>
        <w:t>I.</w:t>
      </w:r>
      <w:r w:rsidRPr="00FD7B79">
        <w:rPr>
          <w:rFonts w:cs="Arial"/>
        </w:rPr>
        <w:tab/>
      </w:r>
      <w:r>
        <w:rPr>
          <w:rFonts w:cs="Arial"/>
        </w:rPr>
        <w:t xml:space="preserve">Jesus will bring worldwide </w:t>
      </w:r>
      <w:r w:rsidRPr="00BA0E19">
        <w:rPr>
          <w:rFonts w:cs="Arial"/>
        </w:rPr>
        <w:t>truth</w:t>
      </w:r>
      <w:r>
        <w:rPr>
          <w:rFonts w:cs="Arial"/>
        </w:rPr>
        <w:t xml:space="preserve"> and ____________________ (2:1-5).</w:t>
      </w:r>
    </w:p>
    <w:p w14:paraId="66E5CEFF" w14:textId="77777777" w:rsidR="000F7AA1" w:rsidRDefault="000F7AA1" w:rsidP="000F7AA1">
      <w:pPr>
        <w:pStyle w:val="Heading2"/>
        <w:ind w:right="-10"/>
        <w:rPr>
          <w:rFonts w:cs="Arial"/>
        </w:rPr>
      </w:pPr>
      <w:r>
        <w:rPr>
          <w:rFonts w:cs="Arial"/>
        </w:rPr>
        <w:t xml:space="preserve">Christ will </w:t>
      </w:r>
      <w:r w:rsidRPr="000C7812">
        <w:rPr>
          <w:rFonts w:cs="Arial"/>
          <w:u w:val="single"/>
        </w:rPr>
        <w:t>teach</w:t>
      </w:r>
      <w:r>
        <w:rPr>
          <w:rFonts w:cs="Arial"/>
        </w:rPr>
        <w:t xml:space="preserve"> all people from Temple Mount (2:1-3).</w:t>
      </w:r>
    </w:p>
    <w:p w14:paraId="1942F4CA" w14:textId="77777777" w:rsidR="000F7AA1" w:rsidRDefault="000F7AA1" w:rsidP="000F7AA1">
      <w:pPr>
        <w:pStyle w:val="Heading3"/>
        <w:rPr>
          <w:rFonts w:cs="Arial"/>
        </w:rPr>
      </w:pPr>
      <w:r>
        <w:rPr>
          <w:rFonts w:cs="Arial"/>
        </w:rPr>
        <w:t>Temple Mount will be the key mountain on earth (2:1-2).</w:t>
      </w:r>
    </w:p>
    <w:p w14:paraId="15B2245C" w14:textId="77777777" w:rsidR="00752F40" w:rsidRDefault="00752F40" w:rsidP="00752F40"/>
    <w:p w14:paraId="6E29A055" w14:textId="77777777" w:rsidR="00752F40" w:rsidRDefault="00752F40" w:rsidP="00752F40"/>
    <w:p w14:paraId="4DF8BE96" w14:textId="77777777" w:rsidR="00752F40" w:rsidRPr="00752F40" w:rsidRDefault="00752F40" w:rsidP="00752F40"/>
    <w:p w14:paraId="38B5AF4B" w14:textId="77777777" w:rsidR="000F7AA1" w:rsidRDefault="000F7AA1" w:rsidP="000F7AA1">
      <w:pPr>
        <w:pStyle w:val="Heading3"/>
        <w:rPr>
          <w:rFonts w:cs="Arial"/>
        </w:rPr>
      </w:pPr>
      <w:r>
        <w:rPr>
          <w:rFonts w:cs="Arial"/>
        </w:rPr>
        <w:t>Temple Mount will be Christ’s education hub on earth (2:3).</w:t>
      </w:r>
    </w:p>
    <w:p w14:paraId="6733A21C" w14:textId="77777777" w:rsidR="00752F40" w:rsidRDefault="00752F40" w:rsidP="00752F40"/>
    <w:p w14:paraId="42DEEB68" w14:textId="77777777" w:rsidR="00752F40" w:rsidRDefault="00752F40" w:rsidP="00752F40"/>
    <w:p w14:paraId="7CF9C972" w14:textId="77777777" w:rsidR="00752F40" w:rsidRPr="00752F40" w:rsidRDefault="00752F40" w:rsidP="00752F40"/>
    <w:p w14:paraId="2D1295C8" w14:textId="77777777" w:rsidR="000F7AA1" w:rsidRDefault="000F7AA1" w:rsidP="000F7AA1">
      <w:pPr>
        <w:pStyle w:val="Heading2"/>
        <w:ind w:right="-10"/>
        <w:rPr>
          <w:rFonts w:cs="Arial"/>
        </w:rPr>
      </w:pPr>
      <w:r>
        <w:rPr>
          <w:rFonts w:cs="Arial"/>
        </w:rPr>
        <w:t xml:space="preserve">Christ will bring worldwide </w:t>
      </w:r>
      <w:r w:rsidRPr="000C7812">
        <w:rPr>
          <w:rFonts w:cs="Arial"/>
          <w:u w:val="single"/>
        </w:rPr>
        <w:t>peace</w:t>
      </w:r>
      <w:r>
        <w:rPr>
          <w:rFonts w:cs="Arial"/>
        </w:rPr>
        <w:t xml:space="preserve"> (2:4).</w:t>
      </w:r>
    </w:p>
    <w:p w14:paraId="3D08E2B6" w14:textId="77777777" w:rsidR="000F7AA1" w:rsidRDefault="000F7AA1" w:rsidP="000F7AA1">
      <w:pPr>
        <w:pStyle w:val="Heading3"/>
        <w:rPr>
          <w:rFonts w:cs="Arial"/>
        </w:rPr>
      </w:pPr>
      <w:r>
        <w:rPr>
          <w:rFonts w:cs="Arial"/>
        </w:rPr>
        <w:t>Christ will judge between countries at the worldwide court (2:4a).</w:t>
      </w:r>
    </w:p>
    <w:p w14:paraId="3C548997" w14:textId="77777777" w:rsidR="00F01048" w:rsidRPr="00F01048" w:rsidRDefault="00F01048" w:rsidP="00F01048"/>
    <w:p w14:paraId="18EE3DC8" w14:textId="77777777" w:rsidR="000F7AA1" w:rsidRDefault="000F7AA1" w:rsidP="000F7AA1">
      <w:pPr>
        <w:pStyle w:val="Heading3"/>
        <w:rPr>
          <w:rFonts w:cs="Arial"/>
        </w:rPr>
      </w:pPr>
      <w:r>
        <w:rPr>
          <w:rFonts w:cs="Arial"/>
        </w:rPr>
        <w:t>Christ’s rule will turn war weapons into harvesting tools (2:4b).</w:t>
      </w:r>
    </w:p>
    <w:p w14:paraId="2F88E328" w14:textId="77777777" w:rsidR="00752F40" w:rsidRDefault="00752F40" w:rsidP="00752F40"/>
    <w:p w14:paraId="317F3BBE" w14:textId="77777777" w:rsidR="00752F40" w:rsidRDefault="00752F40" w:rsidP="00752F40"/>
    <w:p w14:paraId="7923A310" w14:textId="77777777" w:rsidR="00752F40" w:rsidRPr="00752F40" w:rsidRDefault="00752F40" w:rsidP="00752F40"/>
    <w:p w14:paraId="06C4D715" w14:textId="77777777" w:rsidR="000F7AA1" w:rsidRPr="00FD7B79" w:rsidRDefault="000F7AA1" w:rsidP="000F7AA1">
      <w:pPr>
        <w:pStyle w:val="Heading2"/>
        <w:ind w:right="-10"/>
        <w:rPr>
          <w:rFonts w:cs="Arial"/>
        </w:rPr>
      </w:pPr>
      <w:r>
        <w:rPr>
          <w:rFonts w:cs="Arial"/>
        </w:rPr>
        <w:t>Israel’s glorious future should motive us to obey God now (2:5).</w:t>
      </w:r>
    </w:p>
    <w:p w14:paraId="593EBFBA" w14:textId="17177A27" w:rsidR="000F7AA1" w:rsidRPr="00FD7B79" w:rsidRDefault="000F7AA1" w:rsidP="000F7AA1">
      <w:pPr>
        <w:pStyle w:val="Heading1"/>
        <w:rPr>
          <w:rFonts w:cs="Arial"/>
        </w:rPr>
      </w:pPr>
      <w:r w:rsidRPr="00FD7B79">
        <w:rPr>
          <w:rFonts w:cs="Arial"/>
        </w:rPr>
        <w:t>II.</w:t>
      </w:r>
      <w:r w:rsidRPr="00FD7B79">
        <w:rPr>
          <w:rFonts w:cs="Arial"/>
        </w:rPr>
        <w:tab/>
      </w:r>
      <w:r>
        <w:rPr>
          <w:rFonts w:cs="Arial"/>
        </w:rPr>
        <w:t xml:space="preserve">Jesus will bring worldwide prosperity, holiness and </w:t>
      </w:r>
      <w:r w:rsidR="00752F40">
        <w:rPr>
          <w:rFonts w:cs="Arial"/>
        </w:rPr>
        <w:t>_______________________</w:t>
      </w:r>
      <w:r>
        <w:rPr>
          <w:rFonts w:cs="Arial"/>
        </w:rPr>
        <w:t xml:space="preserve"> (4:2-6).</w:t>
      </w:r>
    </w:p>
    <w:p w14:paraId="6A5CDD0C" w14:textId="77777777" w:rsidR="000F7AA1" w:rsidRDefault="000F7AA1" w:rsidP="000F7AA1">
      <w:pPr>
        <w:pStyle w:val="Heading2"/>
        <w:ind w:right="-10"/>
        <w:rPr>
          <w:rFonts w:cs="Arial"/>
        </w:rPr>
      </w:pPr>
      <w:r>
        <w:rPr>
          <w:rFonts w:cs="Arial"/>
        </w:rPr>
        <w:t>Christ, as “the Branch of the L</w:t>
      </w:r>
      <w:r w:rsidRPr="001336F6">
        <w:rPr>
          <w:rFonts w:cs="Arial"/>
          <w:sz w:val="20"/>
        </w:rPr>
        <w:t>ORD</w:t>
      </w:r>
      <w:r>
        <w:rPr>
          <w:rFonts w:cs="Arial"/>
        </w:rPr>
        <w:t xml:space="preserve">,” will extend God’s </w:t>
      </w:r>
      <w:r w:rsidRPr="00752F40">
        <w:rPr>
          <w:rFonts w:cs="Arial"/>
          <w:u w:val="single"/>
        </w:rPr>
        <w:t>blessings</w:t>
      </w:r>
      <w:r>
        <w:rPr>
          <w:rFonts w:cs="Arial"/>
        </w:rPr>
        <w:t xml:space="preserve"> of food to those who survive the Tribulation (4:2).</w:t>
      </w:r>
    </w:p>
    <w:p w14:paraId="122F3223" w14:textId="77777777" w:rsidR="00F01048" w:rsidRDefault="00F01048" w:rsidP="00F01048"/>
    <w:p w14:paraId="37A318BF" w14:textId="77777777" w:rsidR="00F01048" w:rsidRDefault="00F01048" w:rsidP="00F01048"/>
    <w:p w14:paraId="06F91B6D" w14:textId="77777777" w:rsidR="00F01048" w:rsidRPr="00F01048" w:rsidRDefault="00F01048" w:rsidP="00F01048"/>
    <w:p w14:paraId="0799090D" w14:textId="77777777" w:rsidR="000F7AA1" w:rsidRDefault="000F7AA1" w:rsidP="000F7AA1">
      <w:pPr>
        <w:pStyle w:val="Heading2"/>
        <w:ind w:right="-10"/>
        <w:rPr>
          <w:rFonts w:cs="Arial"/>
        </w:rPr>
      </w:pPr>
      <w:r>
        <w:rPr>
          <w:rFonts w:cs="Arial"/>
        </w:rPr>
        <w:t xml:space="preserve">Christ will make </w:t>
      </w:r>
      <w:r w:rsidRPr="00E7763A">
        <w:rPr>
          <w:rFonts w:cs="Arial"/>
          <w:u w:val="single"/>
        </w:rPr>
        <w:t>holy</w:t>
      </w:r>
      <w:r>
        <w:rPr>
          <w:rFonts w:cs="Arial"/>
        </w:rPr>
        <w:t xml:space="preserve"> Jerusalem's remnant in mortal bodies (4:3-4).</w:t>
      </w:r>
    </w:p>
    <w:p w14:paraId="3FFF04AC" w14:textId="02EC03C7" w:rsidR="00F01048" w:rsidRDefault="00215705" w:rsidP="00F01048">
      <w:r>
        <w:rPr>
          <w:noProof/>
          <w:lang w:eastAsia="en-US"/>
        </w:rPr>
        <w:drawing>
          <wp:anchor distT="0" distB="0" distL="114300" distR="114300" simplePos="0" relativeHeight="251747840" behindDoc="0" locked="0" layoutInCell="1" allowOverlap="1" wp14:anchorId="2AED96CB" wp14:editId="075D329A">
            <wp:simplePos x="0" y="0"/>
            <wp:positionH relativeFrom="column">
              <wp:posOffset>521335</wp:posOffset>
            </wp:positionH>
            <wp:positionV relativeFrom="paragraph">
              <wp:posOffset>99695</wp:posOffset>
            </wp:positionV>
            <wp:extent cx="3070225" cy="2305050"/>
            <wp:effectExtent l="0" t="0" r="3175" b="6350"/>
            <wp:wrapNone/>
            <wp:docPr id="59" name="Picture 59" descr="Rick SSD:Users:griffith:Documents:Church:Service Resources:Service PPT:2015 CIC Services:2015-10-04 Isa 2, 4 Millennium (Rick):Look at the 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Church:Service Resources:Service PPT:2015 CIC Services:2015-10-04 Isa 2, 4 Millennium (Rick):Look at the Fu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2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11ED" w14:textId="77777777" w:rsidR="00F01048" w:rsidRDefault="00F01048" w:rsidP="00F01048"/>
    <w:p w14:paraId="10EE3716" w14:textId="77777777" w:rsidR="00215705" w:rsidRDefault="00215705" w:rsidP="00F01048"/>
    <w:p w14:paraId="1DC40D47" w14:textId="77777777" w:rsidR="00215705" w:rsidRDefault="00215705" w:rsidP="00F01048"/>
    <w:p w14:paraId="053E1ECF" w14:textId="77777777" w:rsidR="00215705" w:rsidRDefault="00215705" w:rsidP="00F01048"/>
    <w:p w14:paraId="3B309FA6" w14:textId="77777777" w:rsidR="00215705" w:rsidRDefault="00215705" w:rsidP="00F01048"/>
    <w:p w14:paraId="536982D6" w14:textId="77777777" w:rsidR="00215705" w:rsidRDefault="00215705" w:rsidP="00F01048"/>
    <w:p w14:paraId="11CD3C4A" w14:textId="77777777" w:rsidR="00215705" w:rsidRDefault="00215705" w:rsidP="00F01048"/>
    <w:p w14:paraId="098E8F9E" w14:textId="77777777" w:rsidR="00215705" w:rsidRDefault="00215705" w:rsidP="00F01048"/>
    <w:p w14:paraId="3D2864BC" w14:textId="77777777" w:rsidR="00215705" w:rsidRDefault="00215705" w:rsidP="00F01048"/>
    <w:p w14:paraId="51AD4CF3" w14:textId="77777777" w:rsidR="00215705" w:rsidRDefault="00215705" w:rsidP="00F01048"/>
    <w:p w14:paraId="006DD927" w14:textId="77777777" w:rsidR="00215705" w:rsidRDefault="00215705" w:rsidP="00F01048"/>
    <w:p w14:paraId="34B389F7" w14:textId="77777777" w:rsidR="00F01048" w:rsidRDefault="00F01048" w:rsidP="00F01048"/>
    <w:p w14:paraId="66C08C8A" w14:textId="4A17823C" w:rsidR="00F01048" w:rsidRDefault="00F01048" w:rsidP="00F01048"/>
    <w:p w14:paraId="03DC72BD" w14:textId="77777777" w:rsidR="00F01048" w:rsidRPr="00F01048" w:rsidRDefault="00F01048" w:rsidP="00F01048"/>
    <w:p w14:paraId="14FCFC96" w14:textId="77777777" w:rsidR="000F7AA1" w:rsidRPr="00FD7B79" w:rsidRDefault="000F7AA1" w:rsidP="000F7AA1">
      <w:pPr>
        <w:pStyle w:val="Heading2"/>
        <w:ind w:right="-10"/>
        <w:rPr>
          <w:rFonts w:cs="Arial"/>
        </w:rPr>
      </w:pPr>
      <w:r>
        <w:rPr>
          <w:rFonts w:cs="Arial"/>
        </w:rPr>
        <w:t xml:space="preserve">Christ will </w:t>
      </w:r>
      <w:r w:rsidRPr="00E7763A">
        <w:rPr>
          <w:rFonts w:cs="Arial"/>
          <w:u w:val="single"/>
        </w:rPr>
        <w:t>protect</w:t>
      </w:r>
      <w:r>
        <w:rPr>
          <w:rFonts w:cs="Arial"/>
        </w:rPr>
        <w:t xml:space="preserve"> Jerusalem's citizens from the sun and rain (4:5-6).</w:t>
      </w:r>
    </w:p>
    <w:p w14:paraId="4872B732" w14:textId="77777777" w:rsidR="000F7AA1" w:rsidRDefault="000F7AA1" w:rsidP="000F7AA1">
      <w:pPr>
        <w:rPr>
          <w:rFonts w:cs="Arial"/>
        </w:rPr>
      </w:pPr>
    </w:p>
    <w:p w14:paraId="130F5AA4" w14:textId="77777777" w:rsidR="000F7AA1" w:rsidRPr="00FD7B79" w:rsidRDefault="000F7AA1" w:rsidP="000F7AA1">
      <w:pPr>
        <w:pStyle w:val="Heading1"/>
        <w:rPr>
          <w:rFonts w:cs="Arial"/>
        </w:rPr>
      </w:pPr>
      <w:r w:rsidRPr="00FD7B79">
        <w:rPr>
          <w:rFonts w:cs="Arial"/>
        </w:rPr>
        <w:t>Conclusion</w:t>
      </w:r>
    </w:p>
    <w:p w14:paraId="4F1505F1" w14:textId="2A492540" w:rsidR="000F7AA1" w:rsidRPr="00FD7B79" w:rsidRDefault="000F7AA1" w:rsidP="000F7AA1">
      <w:pPr>
        <w:pStyle w:val="Heading3"/>
        <w:rPr>
          <w:rFonts w:cs="Arial"/>
        </w:rPr>
      </w:pPr>
      <w:r>
        <w:rPr>
          <w:rFonts w:cs="Arial"/>
        </w:rPr>
        <w:t xml:space="preserve">Jesus will bring </w:t>
      </w:r>
      <w:r w:rsidR="00E02CBE">
        <w:rPr>
          <w:rFonts w:cs="Arial"/>
        </w:rPr>
        <w:t>________________</w:t>
      </w:r>
      <w:r>
        <w:rPr>
          <w:rFonts w:cs="Arial"/>
        </w:rPr>
        <w:t xml:space="preserve"> truth, peace, prosperity, holiness and protection</w:t>
      </w:r>
      <w:r w:rsidR="00E02CBE">
        <w:rPr>
          <w:rFonts w:cs="Arial"/>
        </w:rPr>
        <w:t xml:space="preserve"> (Main Idea</w:t>
      </w:r>
      <w:r w:rsidRPr="00FD7B79">
        <w:rPr>
          <w:rFonts w:cs="Arial"/>
        </w:rPr>
        <w:t>).</w:t>
      </w:r>
    </w:p>
    <w:p w14:paraId="7491C983" w14:textId="45474DE3" w:rsidR="000F7AA1" w:rsidRDefault="000F7AA1" w:rsidP="000F7AA1">
      <w:pPr>
        <w:pStyle w:val="Heading3"/>
        <w:rPr>
          <w:rFonts w:cs="Arial"/>
        </w:rPr>
      </w:pPr>
      <w:r>
        <w:rPr>
          <w:rFonts w:cs="Arial"/>
        </w:rPr>
        <w:t>Other texts in the Bible sum up the purposes for the millennium.</w:t>
      </w:r>
    </w:p>
    <w:p w14:paraId="17EC9410" w14:textId="77777777" w:rsidR="000F7AA1" w:rsidRPr="00D11BD0" w:rsidRDefault="000F7AA1" w:rsidP="000F7AA1">
      <w:pPr>
        <w:pStyle w:val="Heading4"/>
        <w:rPr>
          <w:rFonts w:cs="Arial"/>
        </w:rPr>
      </w:pPr>
      <w:r w:rsidRPr="00D11BD0">
        <w:rPr>
          <w:rFonts w:cs="Arial"/>
        </w:rPr>
        <w:t>Judge angels (1 Cor. 6:3)</w:t>
      </w:r>
    </w:p>
    <w:p w14:paraId="69F8EBD2" w14:textId="77777777" w:rsidR="000F7AA1" w:rsidRPr="00D11BD0" w:rsidRDefault="000F7AA1" w:rsidP="000F7AA1">
      <w:pPr>
        <w:pStyle w:val="Heading4"/>
        <w:rPr>
          <w:rFonts w:cs="Arial"/>
        </w:rPr>
      </w:pPr>
      <w:r w:rsidRPr="00D11BD0">
        <w:rPr>
          <w:rFonts w:cs="Arial"/>
        </w:rPr>
        <w:t>Rule the earth  (1 Cor. 6:2)</w:t>
      </w:r>
    </w:p>
    <w:p w14:paraId="0D7BD878" w14:textId="77777777" w:rsidR="000F7AA1" w:rsidRDefault="000F7AA1" w:rsidP="000F7AA1">
      <w:pPr>
        <w:pStyle w:val="Heading4"/>
        <w:rPr>
          <w:rFonts w:cs="Arial"/>
        </w:rPr>
      </w:pPr>
      <w:r w:rsidRPr="00D11BD0">
        <w:rPr>
          <w:rFonts w:cs="Arial"/>
        </w:rPr>
        <w:t xml:space="preserve">Restore world to pre-Flood era (long life of Isa. 65:20) </w:t>
      </w:r>
    </w:p>
    <w:p w14:paraId="3B2A5FA7" w14:textId="77777777" w:rsidR="00F01048" w:rsidRPr="00F01048" w:rsidRDefault="00F01048" w:rsidP="00F01048"/>
    <w:p w14:paraId="632C2CC3" w14:textId="5B83C971" w:rsidR="000F7AA1" w:rsidRPr="00D11BD0" w:rsidRDefault="00BC7B26" w:rsidP="000F7AA1">
      <w:pPr>
        <w:pStyle w:val="Heading4"/>
        <w:rPr>
          <w:rFonts w:cs="Arial"/>
        </w:rPr>
      </w:pPr>
      <w:r>
        <w:rPr>
          <w:noProof/>
          <w:lang w:eastAsia="en-US"/>
        </w:rPr>
        <w:drawing>
          <wp:anchor distT="0" distB="0" distL="114300" distR="114300" simplePos="0" relativeHeight="251748864" behindDoc="0" locked="0" layoutInCell="1" allowOverlap="1" wp14:anchorId="38121306" wp14:editId="69D3D4EE">
            <wp:simplePos x="0" y="0"/>
            <wp:positionH relativeFrom="column">
              <wp:posOffset>3607435</wp:posOffset>
            </wp:positionH>
            <wp:positionV relativeFrom="paragraph">
              <wp:posOffset>217805</wp:posOffset>
            </wp:positionV>
            <wp:extent cx="2927985" cy="2193290"/>
            <wp:effectExtent l="0" t="0" r="0" b="0"/>
            <wp:wrapNone/>
            <wp:docPr id="60" name="Picture 60" descr="Rick SSD:Users:griffith:Documents:Church:Service Resources:Service PPT:2015 CIC Services:2015-10-04 Isa 2, 4 Millennium (Rick):Covenants in Millen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ocuments:Church:Service Resources:Service PPT:2015 CIC Services:2015-10-04 Isa 2, 4 Millennium (Rick):Covenants in Millenn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98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AA1" w:rsidRPr="00D11BD0">
        <w:rPr>
          <w:rFonts w:cs="Arial"/>
        </w:rPr>
        <w:t>Show the human heart corrupt</w:t>
      </w:r>
    </w:p>
    <w:p w14:paraId="30BE2562" w14:textId="77777777" w:rsidR="000F7AA1" w:rsidRDefault="000F7AA1" w:rsidP="000F7AA1">
      <w:pPr>
        <w:pStyle w:val="Heading4"/>
        <w:rPr>
          <w:rFonts w:cs="Arial"/>
        </w:rPr>
      </w:pPr>
      <w:r w:rsidRPr="00D11BD0">
        <w:rPr>
          <w:rFonts w:cs="Arial"/>
        </w:rPr>
        <w:t>Fulfill Abrahamic Covenant</w:t>
      </w:r>
    </w:p>
    <w:p w14:paraId="63A45CD6" w14:textId="3F19532C" w:rsidR="00F01048" w:rsidRDefault="00F01048" w:rsidP="00F01048"/>
    <w:p w14:paraId="338A6F69" w14:textId="77777777" w:rsidR="00F01048" w:rsidRDefault="00F01048" w:rsidP="00F01048"/>
    <w:p w14:paraId="7E9CA957" w14:textId="77777777" w:rsidR="00BC7B26" w:rsidRDefault="00BC7B26" w:rsidP="00F01048"/>
    <w:p w14:paraId="5B196A9C" w14:textId="77777777" w:rsidR="00BC7B26" w:rsidRDefault="00BC7B26" w:rsidP="00F01048"/>
    <w:p w14:paraId="791BD42F" w14:textId="77777777" w:rsidR="00BC7B26" w:rsidRDefault="00BC7B26" w:rsidP="00F01048"/>
    <w:p w14:paraId="3A6FFC54" w14:textId="77777777" w:rsidR="00BC7B26" w:rsidRPr="00F01048" w:rsidRDefault="00BC7B26" w:rsidP="00F01048">
      <w:bookmarkStart w:id="9" w:name="_GoBack"/>
      <w:bookmarkEnd w:id="9"/>
    </w:p>
    <w:p w14:paraId="09ACF3B3" w14:textId="4833EB1C" w:rsidR="000F7AA1" w:rsidRDefault="000F7AA1" w:rsidP="000F7AA1">
      <w:pPr>
        <w:pStyle w:val="Heading3"/>
        <w:rPr>
          <w:rFonts w:cs="Arial"/>
        </w:rPr>
      </w:pPr>
      <w:r>
        <w:rPr>
          <w:rFonts w:cs="Arial"/>
        </w:rPr>
        <w:t xml:space="preserve">Since Jesus will reign, you should serve </w:t>
      </w:r>
      <w:r w:rsidR="00BC7B26">
        <w:rPr>
          <w:rFonts w:cs="Arial"/>
        </w:rPr>
        <w:br/>
      </w:r>
      <w:r>
        <w:rPr>
          <w:rFonts w:cs="Arial"/>
        </w:rPr>
        <w:t xml:space="preserve">him now so you can rule with him later (2:5)! </w:t>
      </w:r>
    </w:p>
    <w:p w14:paraId="4B0DDE5D" w14:textId="77777777" w:rsidR="000F7AA1" w:rsidRDefault="000F7AA1" w:rsidP="000F7AA1">
      <w:pPr>
        <w:pStyle w:val="Heading3"/>
        <w:rPr>
          <w:rFonts w:cs="Arial"/>
        </w:rPr>
      </w:pPr>
      <w:r>
        <w:rPr>
          <w:rFonts w:cs="Arial"/>
        </w:rPr>
        <w:t>“Jesus Shall Reign”</w:t>
      </w:r>
    </w:p>
    <w:p w14:paraId="1C9B2AC3" w14:textId="77777777" w:rsidR="00BC176E" w:rsidRPr="004918E8" w:rsidRDefault="00BC176E" w:rsidP="00BC176E">
      <w:pPr>
        <w:ind w:left="1134" w:right="-10"/>
        <w:rPr>
          <w:rFonts w:cs="Arial"/>
          <w:szCs w:val="22"/>
        </w:rPr>
      </w:pPr>
    </w:p>
    <w:p w14:paraId="07C434EA" w14:textId="77777777" w:rsidR="008B6D00" w:rsidRPr="004918E8" w:rsidRDefault="008B6D00">
      <w:pPr>
        <w:ind w:right="-10"/>
        <w:rPr>
          <w:rFonts w:cs="Arial"/>
          <w:szCs w:val="22"/>
        </w:rPr>
      </w:pP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F01048" w:rsidRDefault="00F01048">
      <w:r>
        <w:separator/>
      </w:r>
    </w:p>
  </w:endnote>
  <w:endnote w:type="continuationSeparator" w:id="0">
    <w:p w14:paraId="3D5C4655" w14:textId="77777777" w:rsidR="00F01048" w:rsidRDefault="00F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F01048" w:rsidRDefault="00F01048">
      <w:r>
        <w:separator/>
      </w:r>
    </w:p>
  </w:footnote>
  <w:footnote w:type="continuationSeparator" w:id="0">
    <w:p w14:paraId="4022D5DE" w14:textId="77777777" w:rsidR="00F01048" w:rsidRDefault="00F01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644A40CA" w:rsidR="00F01048" w:rsidRPr="00285C7F" w:rsidRDefault="00F01048"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591CC1">
      <w:rPr>
        <w:rFonts w:cs="Arial"/>
        <w:i/>
        <w:u w:val="single"/>
      </w:rPr>
      <w:t>Christ’s Future Rule in Jerusalem</w:t>
    </w:r>
    <w:r>
      <w:rPr>
        <w:rFonts w:cs="Arial"/>
        <w:i/>
        <w:u w:val="single"/>
      </w:rPr>
      <w:t xml:space="preserve"> (Isa.</w:t>
    </w:r>
    <w:r w:rsidRPr="00591CC1">
      <w:rPr>
        <w:rFonts w:cs="Arial"/>
        <w:i/>
        <w:u w:val="single"/>
      </w:rPr>
      <w:t xml:space="preserve"> 2:1-5; 4:2-6</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C7B26">
      <w:rPr>
        <w:rStyle w:val="PageNumber"/>
        <w:rFonts w:cs="Arial"/>
        <w:i/>
        <w:noProof/>
        <w:szCs w:val="22"/>
      </w:rPr>
      <w:t>18</w:t>
    </w:r>
    <w:r w:rsidRPr="00285C7F">
      <w:rPr>
        <w:rStyle w:val="PageNumber"/>
        <w:rFonts w:cs="Arial"/>
        <w:i/>
        <w:szCs w:val="22"/>
      </w:rPr>
      <w:fldChar w:fldCharType="end"/>
    </w:r>
  </w:p>
  <w:p w14:paraId="3D23DBAC" w14:textId="77777777" w:rsidR="00F01048" w:rsidRPr="00285C7F" w:rsidRDefault="00F01048"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1AA34DC6" w:rsidR="00F01048" w:rsidRPr="001F056C" w:rsidRDefault="00F01048" w:rsidP="00591CC1">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591CC1">
      <w:rPr>
        <w:rFonts w:cs="Arial"/>
        <w:i/>
        <w:u w:val="single"/>
      </w:rPr>
      <w:t>Christ’s Future Rule in Jerusalem</w:t>
    </w:r>
    <w:r>
      <w:rPr>
        <w:rFonts w:cs="Arial"/>
        <w:i/>
        <w:u w:val="single"/>
      </w:rPr>
      <w:t xml:space="preserve"> (Isa.</w:t>
    </w:r>
    <w:r w:rsidRPr="00591CC1">
      <w:rPr>
        <w:rFonts w:cs="Arial"/>
        <w:i/>
        <w:u w:val="single"/>
      </w:rPr>
      <w:t xml:space="preserve"> 2:1-5; 4:2-6</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C7B26">
      <w:rPr>
        <w:rStyle w:val="PageNumber"/>
        <w:rFonts w:cs="Arial"/>
        <w:i/>
        <w:noProof/>
        <w:u w:val="single"/>
      </w:rPr>
      <w:t>2</w:t>
    </w:r>
    <w:r w:rsidRPr="001F056C">
      <w:rPr>
        <w:rStyle w:val="PageNumber"/>
        <w:rFonts w:cs="Arial"/>
        <w:i/>
        <w:u w:val="single"/>
      </w:rPr>
      <w:fldChar w:fldCharType="end"/>
    </w:r>
  </w:p>
  <w:p w14:paraId="637BAAA1" w14:textId="77777777" w:rsidR="00F01048" w:rsidRPr="001F056C" w:rsidRDefault="00F0104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F01048" w:rsidRDefault="00F010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27010172"/>
    <w:multiLevelType w:val="hybridMultilevel"/>
    <w:tmpl w:val="2BE41A96"/>
    <w:lvl w:ilvl="0" w:tplc="65E69242">
      <w:start w:val="1"/>
      <w:numFmt w:val="decimalEnclosedCircle"/>
      <w:lvlText w:val="%1"/>
      <w:lvlJc w:val="left"/>
      <w:pPr>
        <w:tabs>
          <w:tab w:val="num" w:pos="720"/>
        </w:tabs>
        <w:ind w:left="720" w:hanging="360"/>
      </w:pPr>
    </w:lvl>
    <w:lvl w:ilvl="1" w:tplc="75C46410" w:tentative="1">
      <w:start w:val="1"/>
      <w:numFmt w:val="decimalEnclosedCircle"/>
      <w:lvlText w:val="%2"/>
      <w:lvlJc w:val="left"/>
      <w:pPr>
        <w:tabs>
          <w:tab w:val="num" w:pos="1440"/>
        </w:tabs>
        <w:ind w:left="1440" w:hanging="360"/>
      </w:pPr>
    </w:lvl>
    <w:lvl w:ilvl="2" w:tplc="499C5FF2" w:tentative="1">
      <w:start w:val="1"/>
      <w:numFmt w:val="decimalEnclosedCircle"/>
      <w:lvlText w:val="%3"/>
      <w:lvlJc w:val="left"/>
      <w:pPr>
        <w:tabs>
          <w:tab w:val="num" w:pos="2160"/>
        </w:tabs>
        <w:ind w:left="2160" w:hanging="360"/>
      </w:pPr>
    </w:lvl>
    <w:lvl w:ilvl="3" w:tplc="5750EE7C" w:tentative="1">
      <w:start w:val="1"/>
      <w:numFmt w:val="decimalEnclosedCircle"/>
      <w:lvlText w:val="%4"/>
      <w:lvlJc w:val="left"/>
      <w:pPr>
        <w:tabs>
          <w:tab w:val="num" w:pos="2880"/>
        </w:tabs>
        <w:ind w:left="2880" w:hanging="360"/>
      </w:pPr>
    </w:lvl>
    <w:lvl w:ilvl="4" w:tplc="CDACF2F0" w:tentative="1">
      <w:start w:val="1"/>
      <w:numFmt w:val="decimalEnclosedCircle"/>
      <w:lvlText w:val="%5"/>
      <w:lvlJc w:val="left"/>
      <w:pPr>
        <w:tabs>
          <w:tab w:val="num" w:pos="3600"/>
        </w:tabs>
        <w:ind w:left="3600" w:hanging="360"/>
      </w:pPr>
    </w:lvl>
    <w:lvl w:ilvl="5" w:tplc="6908AEEC" w:tentative="1">
      <w:start w:val="1"/>
      <w:numFmt w:val="decimalEnclosedCircle"/>
      <w:lvlText w:val="%6"/>
      <w:lvlJc w:val="left"/>
      <w:pPr>
        <w:tabs>
          <w:tab w:val="num" w:pos="4320"/>
        </w:tabs>
        <w:ind w:left="4320" w:hanging="360"/>
      </w:pPr>
    </w:lvl>
    <w:lvl w:ilvl="6" w:tplc="490E2B16" w:tentative="1">
      <w:start w:val="1"/>
      <w:numFmt w:val="decimalEnclosedCircle"/>
      <w:lvlText w:val="%7"/>
      <w:lvlJc w:val="left"/>
      <w:pPr>
        <w:tabs>
          <w:tab w:val="num" w:pos="5040"/>
        </w:tabs>
        <w:ind w:left="5040" w:hanging="360"/>
      </w:pPr>
    </w:lvl>
    <w:lvl w:ilvl="7" w:tplc="2E8AD8B6" w:tentative="1">
      <w:start w:val="1"/>
      <w:numFmt w:val="decimalEnclosedCircle"/>
      <w:lvlText w:val="%8"/>
      <w:lvlJc w:val="left"/>
      <w:pPr>
        <w:tabs>
          <w:tab w:val="num" w:pos="5760"/>
        </w:tabs>
        <w:ind w:left="5760" w:hanging="360"/>
      </w:pPr>
    </w:lvl>
    <w:lvl w:ilvl="8" w:tplc="4C0486A6" w:tentative="1">
      <w:start w:val="1"/>
      <w:numFmt w:val="decimalEnclosedCircle"/>
      <w:lvlText w:val="%9"/>
      <w:lvlJc w:val="left"/>
      <w:pPr>
        <w:tabs>
          <w:tab w:val="num" w:pos="6480"/>
        </w:tabs>
        <w:ind w:left="6480" w:hanging="36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25094"/>
    <w:rsid w:val="00030C48"/>
    <w:rsid w:val="0005566C"/>
    <w:rsid w:val="00061558"/>
    <w:rsid w:val="00074DDF"/>
    <w:rsid w:val="0007653D"/>
    <w:rsid w:val="000A7F64"/>
    <w:rsid w:val="000B0DBA"/>
    <w:rsid w:val="000B4941"/>
    <w:rsid w:val="000C7812"/>
    <w:rsid w:val="000D698A"/>
    <w:rsid w:val="000E263F"/>
    <w:rsid w:val="000F7AA1"/>
    <w:rsid w:val="0010109A"/>
    <w:rsid w:val="00115F84"/>
    <w:rsid w:val="001336F6"/>
    <w:rsid w:val="00136BE8"/>
    <w:rsid w:val="001550D7"/>
    <w:rsid w:val="001675FB"/>
    <w:rsid w:val="0017053D"/>
    <w:rsid w:val="0017620C"/>
    <w:rsid w:val="001977F9"/>
    <w:rsid w:val="001A3B49"/>
    <w:rsid w:val="001A3DA2"/>
    <w:rsid w:val="001C5D47"/>
    <w:rsid w:val="001D0763"/>
    <w:rsid w:val="001D3072"/>
    <w:rsid w:val="001E0AAF"/>
    <w:rsid w:val="001E5673"/>
    <w:rsid w:val="001E6E3C"/>
    <w:rsid w:val="001F056C"/>
    <w:rsid w:val="001F460C"/>
    <w:rsid w:val="00215705"/>
    <w:rsid w:val="00216298"/>
    <w:rsid w:val="002320D3"/>
    <w:rsid w:val="00237688"/>
    <w:rsid w:val="00242D58"/>
    <w:rsid w:val="0026242B"/>
    <w:rsid w:val="00287CD6"/>
    <w:rsid w:val="002A025F"/>
    <w:rsid w:val="002B6264"/>
    <w:rsid w:val="002E7CCC"/>
    <w:rsid w:val="002F2076"/>
    <w:rsid w:val="00305816"/>
    <w:rsid w:val="00312428"/>
    <w:rsid w:val="003269FC"/>
    <w:rsid w:val="00340B1A"/>
    <w:rsid w:val="00390F82"/>
    <w:rsid w:val="003B05F8"/>
    <w:rsid w:val="003B2D2F"/>
    <w:rsid w:val="003B46A4"/>
    <w:rsid w:val="003B7740"/>
    <w:rsid w:val="003C31B8"/>
    <w:rsid w:val="003C63C8"/>
    <w:rsid w:val="003D4DDC"/>
    <w:rsid w:val="003F771D"/>
    <w:rsid w:val="00415940"/>
    <w:rsid w:val="00417BF6"/>
    <w:rsid w:val="00424027"/>
    <w:rsid w:val="00426719"/>
    <w:rsid w:val="00436CD7"/>
    <w:rsid w:val="00474299"/>
    <w:rsid w:val="004747E4"/>
    <w:rsid w:val="00475411"/>
    <w:rsid w:val="004918E8"/>
    <w:rsid w:val="004A061D"/>
    <w:rsid w:val="004C1A4F"/>
    <w:rsid w:val="004D091C"/>
    <w:rsid w:val="004F1D65"/>
    <w:rsid w:val="00521FF5"/>
    <w:rsid w:val="00544963"/>
    <w:rsid w:val="005515F9"/>
    <w:rsid w:val="00566783"/>
    <w:rsid w:val="0058726E"/>
    <w:rsid w:val="00587358"/>
    <w:rsid w:val="00591CC1"/>
    <w:rsid w:val="005957BD"/>
    <w:rsid w:val="005B7F14"/>
    <w:rsid w:val="005D28BA"/>
    <w:rsid w:val="005E7768"/>
    <w:rsid w:val="005F2E25"/>
    <w:rsid w:val="005F7988"/>
    <w:rsid w:val="00600E0E"/>
    <w:rsid w:val="0061798B"/>
    <w:rsid w:val="00623CC9"/>
    <w:rsid w:val="00645CC9"/>
    <w:rsid w:val="00651016"/>
    <w:rsid w:val="006567C3"/>
    <w:rsid w:val="00676B4B"/>
    <w:rsid w:val="00677B51"/>
    <w:rsid w:val="00681BA8"/>
    <w:rsid w:val="0069718F"/>
    <w:rsid w:val="006A14C0"/>
    <w:rsid w:val="006B077E"/>
    <w:rsid w:val="006B5CC3"/>
    <w:rsid w:val="006C42F1"/>
    <w:rsid w:val="006C5F71"/>
    <w:rsid w:val="006D2243"/>
    <w:rsid w:val="006E1BF4"/>
    <w:rsid w:val="006F5B6A"/>
    <w:rsid w:val="00702590"/>
    <w:rsid w:val="0071009C"/>
    <w:rsid w:val="00716EC4"/>
    <w:rsid w:val="0073361E"/>
    <w:rsid w:val="00734934"/>
    <w:rsid w:val="00741722"/>
    <w:rsid w:val="00752F40"/>
    <w:rsid w:val="00755DB1"/>
    <w:rsid w:val="00773109"/>
    <w:rsid w:val="00796DD6"/>
    <w:rsid w:val="007A0E3D"/>
    <w:rsid w:val="007A6A52"/>
    <w:rsid w:val="007A6A65"/>
    <w:rsid w:val="007C3D3E"/>
    <w:rsid w:val="007E5FF7"/>
    <w:rsid w:val="007E72B4"/>
    <w:rsid w:val="007F46FE"/>
    <w:rsid w:val="007F479E"/>
    <w:rsid w:val="00820EDE"/>
    <w:rsid w:val="00840224"/>
    <w:rsid w:val="0084243B"/>
    <w:rsid w:val="0085419E"/>
    <w:rsid w:val="00865884"/>
    <w:rsid w:val="00871F19"/>
    <w:rsid w:val="0089047B"/>
    <w:rsid w:val="008B1F91"/>
    <w:rsid w:val="008B427C"/>
    <w:rsid w:val="008B6D00"/>
    <w:rsid w:val="008C05FB"/>
    <w:rsid w:val="008D100F"/>
    <w:rsid w:val="008E4F8E"/>
    <w:rsid w:val="008F2205"/>
    <w:rsid w:val="008F310A"/>
    <w:rsid w:val="0090151B"/>
    <w:rsid w:val="00902EBF"/>
    <w:rsid w:val="0091235F"/>
    <w:rsid w:val="00921C48"/>
    <w:rsid w:val="009327BA"/>
    <w:rsid w:val="00937CBC"/>
    <w:rsid w:val="00946F7E"/>
    <w:rsid w:val="009512DD"/>
    <w:rsid w:val="0095172A"/>
    <w:rsid w:val="00954EE8"/>
    <w:rsid w:val="00957386"/>
    <w:rsid w:val="00965F33"/>
    <w:rsid w:val="00994517"/>
    <w:rsid w:val="0099485A"/>
    <w:rsid w:val="009964BD"/>
    <w:rsid w:val="00997806"/>
    <w:rsid w:val="009A16C0"/>
    <w:rsid w:val="009A5912"/>
    <w:rsid w:val="009A77CA"/>
    <w:rsid w:val="009B33D4"/>
    <w:rsid w:val="009B64E9"/>
    <w:rsid w:val="009C2341"/>
    <w:rsid w:val="009C2C24"/>
    <w:rsid w:val="009E20E4"/>
    <w:rsid w:val="00A07AC3"/>
    <w:rsid w:val="00A112E4"/>
    <w:rsid w:val="00A14B85"/>
    <w:rsid w:val="00A17CB9"/>
    <w:rsid w:val="00A210A1"/>
    <w:rsid w:val="00A22EA6"/>
    <w:rsid w:val="00A2522A"/>
    <w:rsid w:val="00A304E0"/>
    <w:rsid w:val="00A377CD"/>
    <w:rsid w:val="00A478FC"/>
    <w:rsid w:val="00A615E8"/>
    <w:rsid w:val="00A8022C"/>
    <w:rsid w:val="00A835B4"/>
    <w:rsid w:val="00A86A52"/>
    <w:rsid w:val="00A91219"/>
    <w:rsid w:val="00A9270B"/>
    <w:rsid w:val="00A94655"/>
    <w:rsid w:val="00AA267F"/>
    <w:rsid w:val="00AA7181"/>
    <w:rsid w:val="00AC4785"/>
    <w:rsid w:val="00AD768B"/>
    <w:rsid w:val="00AE38F6"/>
    <w:rsid w:val="00AE47A6"/>
    <w:rsid w:val="00B0000A"/>
    <w:rsid w:val="00B07DF3"/>
    <w:rsid w:val="00B1492C"/>
    <w:rsid w:val="00B25C5B"/>
    <w:rsid w:val="00B44EB3"/>
    <w:rsid w:val="00B54E4D"/>
    <w:rsid w:val="00B63805"/>
    <w:rsid w:val="00B7359A"/>
    <w:rsid w:val="00B9102A"/>
    <w:rsid w:val="00BA0E19"/>
    <w:rsid w:val="00BB365A"/>
    <w:rsid w:val="00BB6894"/>
    <w:rsid w:val="00BC176E"/>
    <w:rsid w:val="00BC445B"/>
    <w:rsid w:val="00BC74C6"/>
    <w:rsid w:val="00BC7B26"/>
    <w:rsid w:val="00BD10EF"/>
    <w:rsid w:val="00BD3CA5"/>
    <w:rsid w:val="00BF7234"/>
    <w:rsid w:val="00C06E63"/>
    <w:rsid w:val="00C21C70"/>
    <w:rsid w:val="00C3598E"/>
    <w:rsid w:val="00C55017"/>
    <w:rsid w:val="00C604EE"/>
    <w:rsid w:val="00C60D85"/>
    <w:rsid w:val="00C97267"/>
    <w:rsid w:val="00CA78F9"/>
    <w:rsid w:val="00CA7F9A"/>
    <w:rsid w:val="00CD190E"/>
    <w:rsid w:val="00CD3F07"/>
    <w:rsid w:val="00CD73D8"/>
    <w:rsid w:val="00CE1E32"/>
    <w:rsid w:val="00CE7B7E"/>
    <w:rsid w:val="00D11BD0"/>
    <w:rsid w:val="00D16926"/>
    <w:rsid w:val="00D230EE"/>
    <w:rsid w:val="00D347DB"/>
    <w:rsid w:val="00D422FC"/>
    <w:rsid w:val="00D44E7F"/>
    <w:rsid w:val="00D51680"/>
    <w:rsid w:val="00D5644A"/>
    <w:rsid w:val="00D60ECB"/>
    <w:rsid w:val="00D6606F"/>
    <w:rsid w:val="00D7558E"/>
    <w:rsid w:val="00D81E84"/>
    <w:rsid w:val="00D93FC8"/>
    <w:rsid w:val="00DA0908"/>
    <w:rsid w:val="00DA0B2B"/>
    <w:rsid w:val="00DA6393"/>
    <w:rsid w:val="00DC45C1"/>
    <w:rsid w:val="00DE42A4"/>
    <w:rsid w:val="00DE7F5F"/>
    <w:rsid w:val="00DF0444"/>
    <w:rsid w:val="00DF0BF9"/>
    <w:rsid w:val="00DF5D0B"/>
    <w:rsid w:val="00E02CBE"/>
    <w:rsid w:val="00E03AFA"/>
    <w:rsid w:val="00E366A2"/>
    <w:rsid w:val="00E532ED"/>
    <w:rsid w:val="00E56B03"/>
    <w:rsid w:val="00E60F2A"/>
    <w:rsid w:val="00E7763A"/>
    <w:rsid w:val="00E80470"/>
    <w:rsid w:val="00E87F7F"/>
    <w:rsid w:val="00E94D50"/>
    <w:rsid w:val="00EA0BD4"/>
    <w:rsid w:val="00EA1610"/>
    <w:rsid w:val="00EB3E3E"/>
    <w:rsid w:val="00EB4E8B"/>
    <w:rsid w:val="00EC6916"/>
    <w:rsid w:val="00EE0A42"/>
    <w:rsid w:val="00EE0CA2"/>
    <w:rsid w:val="00EE3725"/>
    <w:rsid w:val="00EF0F88"/>
    <w:rsid w:val="00EF41C8"/>
    <w:rsid w:val="00F01048"/>
    <w:rsid w:val="00F22FB0"/>
    <w:rsid w:val="00F25959"/>
    <w:rsid w:val="00F37BC7"/>
    <w:rsid w:val="00F56781"/>
    <w:rsid w:val="00F60C5B"/>
    <w:rsid w:val="00F86D19"/>
    <w:rsid w:val="00F962A4"/>
    <w:rsid w:val="00FB2D6E"/>
    <w:rsid w:val="00FB2DA4"/>
    <w:rsid w:val="00FC0640"/>
    <w:rsid w:val="00FC679E"/>
    <w:rsid w:val="00FD3691"/>
    <w:rsid w:val="00FD7B79"/>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37880293">
      <w:bodyDiv w:val="1"/>
      <w:marLeft w:val="0"/>
      <w:marRight w:val="0"/>
      <w:marTop w:val="0"/>
      <w:marBottom w:val="0"/>
      <w:divBdr>
        <w:top w:val="none" w:sz="0" w:space="0" w:color="auto"/>
        <w:left w:val="none" w:sz="0" w:space="0" w:color="auto"/>
        <w:bottom w:val="none" w:sz="0" w:space="0" w:color="auto"/>
        <w:right w:val="none" w:sz="0" w:space="0" w:color="auto"/>
      </w:divBdr>
      <w:divsChild>
        <w:div w:id="440758667">
          <w:marLeft w:val="1166"/>
          <w:marRight w:val="0"/>
          <w:marTop w:val="0"/>
          <w:marBottom w:val="0"/>
          <w:divBdr>
            <w:top w:val="none" w:sz="0" w:space="0" w:color="auto"/>
            <w:left w:val="none" w:sz="0" w:space="0" w:color="auto"/>
            <w:bottom w:val="none" w:sz="0" w:space="0" w:color="auto"/>
            <w:right w:val="none" w:sz="0" w:space="0" w:color="auto"/>
          </w:divBdr>
        </w:div>
        <w:div w:id="1715621437">
          <w:marLeft w:val="1166"/>
          <w:marRight w:val="0"/>
          <w:marTop w:val="0"/>
          <w:marBottom w:val="0"/>
          <w:divBdr>
            <w:top w:val="none" w:sz="0" w:space="0" w:color="auto"/>
            <w:left w:val="none" w:sz="0" w:space="0" w:color="auto"/>
            <w:bottom w:val="none" w:sz="0" w:space="0" w:color="auto"/>
            <w:right w:val="none" w:sz="0" w:space="0" w:color="auto"/>
          </w:divBdr>
        </w:div>
        <w:div w:id="635837166">
          <w:marLeft w:val="1166"/>
          <w:marRight w:val="0"/>
          <w:marTop w:val="0"/>
          <w:marBottom w:val="0"/>
          <w:divBdr>
            <w:top w:val="none" w:sz="0" w:space="0" w:color="auto"/>
            <w:left w:val="none" w:sz="0" w:space="0" w:color="auto"/>
            <w:bottom w:val="none" w:sz="0" w:space="0" w:color="auto"/>
            <w:right w:val="none" w:sz="0" w:space="0" w:color="auto"/>
          </w:divBdr>
        </w:div>
        <w:div w:id="1907570870">
          <w:marLeft w:val="1166"/>
          <w:marRight w:val="0"/>
          <w:marTop w:val="0"/>
          <w:marBottom w:val="0"/>
          <w:divBdr>
            <w:top w:val="none" w:sz="0" w:space="0" w:color="auto"/>
            <w:left w:val="none" w:sz="0" w:space="0" w:color="auto"/>
            <w:bottom w:val="none" w:sz="0" w:space="0" w:color="auto"/>
            <w:right w:val="none" w:sz="0" w:space="0" w:color="auto"/>
          </w:divBdr>
        </w:div>
        <w:div w:id="669018345">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248</TotalTime>
  <Pages>20</Pages>
  <Words>4561</Words>
  <Characters>25998</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30499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211</cp:revision>
  <dcterms:created xsi:type="dcterms:W3CDTF">2015-04-28T03:54:00Z</dcterms:created>
  <dcterms:modified xsi:type="dcterms:W3CDTF">2015-10-04T04:57:00Z</dcterms:modified>
</cp:coreProperties>
</file>